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929736" w14:textId="77777777" w:rsidR="00F45C51" w:rsidRPr="005A0E39" w:rsidRDefault="00F45C51" w:rsidP="00E40E82">
      <w:pPr>
        <w:tabs>
          <w:tab w:val="clear" w:pos="567"/>
        </w:tabs>
        <w:spacing w:line="240" w:lineRule="auto"/>
        <w:jc w:val="center"/>
        <w:outlineLvl w:val="0"/>
        <w:rPr>
          <w:noProof/>
          <w:szCs w:val="22"/>
          <w:lang w:val="en-US"/>
        </w:rPr>
      </w:pPr>
      <w:r w:rsidRPr="005A0E39">
        <w:rPr>
          <w:b/>
          <w:noProof/>
          <w:szCs w:val="22"/>
          <w:lang w:val="en-US"/>
        </w:rPr>
        <w:t>Betegtájékoztató: Információk a felhasználó számára</w:t>
      </w:r>
    </w:p>
    <w:p w14:paraId="3EBFAD70" w14:textId="77777777" w:rsidR="00F45C51" w:rsidRPr="005A0E39" w:rsidRDefault="00F45C51" w:rsidP="00E40E82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szCs w:val="22"/>
          <w:lang w:val="en-US"/>
        </w:rPr>
      </w:pPr>
    </w:p>
    <w:p w14:paraId="5A6D6BB7" w14:textId="77777777" w:rsidR="0055608E" w:rsidRPr="005A0E39" w:rsidRDefault="00D97E24" w:rsidP="00E40E82">
      <w:pPr>
        <w:spacing w:line="240" w:lineRule="auto"/>
        <w:jc w:val="center"/>
        <w:rPr>
          <w:b/>
          <w:szCs w:val="22"/>
          <w:lang w:val="en-US"/>
        </w:rPr>
      </w:pPr>
      <w:bookmarkStart w:id="0" w:name="_Hlk36113016"/>
      <w:proofErr w:type="spellStart"/>
      <w:r>
        <w:rPr>
          <w:b/>
          <w:szCs w:val="22"/>
          <w:lang w:val="en-US"/>
        </w:rPr>
        <w:t>Plategra</w:t>
      </w:r>
      <w:proofErr w:type="spellEnd"/>
      <w:r w:rsidR="001067FF" w:rsidRPr="005A0E39">
        <w:rPr>
          <w:b/>
          <w:szCs w:val="22"/>
          <w:lang w:val="en-US"/>
        </w:rPr>
        <w:t xml:space="preserve"> </w:t>
      </w:r>
      <w:r w:rsidR="00DB0CFE" w:rsidRPr="005A0E39">
        <w:rPr>
          <w:b/>
          <w:szCs w:val="22"/>
          <w:lang w:val="en-US"/>
        </w:rPr>
        <w:t>60</w:t>
      </w:r>
      <w:r w:rsidR="004E6D1E" w:rsidRPr="005A0E39">
        <w:rPr>
          <w:szCs w:val="22"/>
        </w:rPr>
        <w:t> </w:t>
      </w:r>
      <w:r w:rsidR="001067FF" w:rsidRPr="005A0E39">
        <w:rPr>
          <w:b/>
          <w:szCs w:val="22"/>
          <w:lang w:val="en-US"/>
        </w:rPr>
        <w:t xml:space="preserve">mg </w:t>
      </w:r>
      <w:proofErr w:type="spellStart"/>
      <w:r w:rsidR="001067FF" w:rsidRPr="005A0E39">
        <w:rPr>
          <w:b/>
          <w:szCs w:val="22"/>
          <w:lang w:val="en-US"/>
        </w:rPr>
        <w:t>filmtabletta</w:t>
      </w:r>
      <w:proofErr w:type="spellEnd"/>
    </w:p>
    <w:bookmarkEnd w:id="0"/>
    <w:p w14:paraId="32CA3701" w14:textId="77777777" w:rsidR="00F45C51" w:rsidRPr="005A0E39" w:rsidRDefault="00DB0CFE" w:rsidP="00E40E82">
      <w:pPr>
        <w:numPr>
          <w:ilvl w:val="12"/>
          <w:numId w:val="0"/>
        </w:numPr>
        <w:spacing w:line="240" w:lineRule="auto"/>
        <w:jc w:val="center"/>
        <w:rPr>
          <w:szCs w:val="22"/>
          <w:lang w:val="en-US"/>
        </w:rPr>
      </w:pPr>
      <w:proofErr w:type="spellStart"/>
      <w:r w:rsidRPr="005A0E39">
        <w:rPr>
          <w:szCs w:val="22"/>
          <w:lang w:val="en-US"/>
        </w:rPr>
        <w:t>ti</w:t>
      </w:r>
      <w:r w:rsidR="00523B97">
        <w:rPr>
          <w:szCs w:val="22"/>
          <w:lang w:val="en-US"/>
        </w:rPr>
        <w:t>k</w:t>
      </w:r>
      <w:r w:rsidRPr="005A0E39">
        <w:rPr>
          <w:szCs w:val="22"/>
          <w:lang w:val="en-US"/>
        </w:rPr>
        <w:t>agrelor</w:t>
      </w:r>
      <w:proofErr w:type="spellEnd"/>
    </w:p>
    <w:p w14:paraId="12ACEDF1" w14:textId="77777777" w:rsidR="001E150C" w:rsidRPr="005A0E39" w:rsidRDefault="001E150C" w:rsidP="00E40E82">
      <w:pPr>
        <w:numPr>
          <w:ilvl w:val="12"/>
          <w:numId w:val="0"/>
        </w:numPr>
        <w:spacing w:line="240" w:lineRule="auto"/>
        <w:jc w:val="center"/>
        <w:rPr>
          <w:szCs w:val="22"/>
          <w:lang w:val="en-US"/>
        </w:rPr>
      </w:pPr>
    </w:p>
    <w:p w14:paraId="0F310275" w14:textId="77777777" w:rsidR="00C168CF" w:rsidRPr="005A0E39" w:rsidRDefault="00C168CF" w:rsidP="00E40E82">
      <w:pPr>
        <w:tabs>
          <w:tab w:val="clear" w:pos="567"/>
        </w:tabs>
        <w:spacing w:line="240" w:lineRule="auto"/>
        <w:rPr>
          <w:noProof/>
          <w:szCs w:val="22"/>
          <w:lang w:val="hu-HU"/>
        </w:rPr>
      </w:pPr>
    </w:p>
    <w:p w14:paraId="6637F60D" w14:textId="77777777" w:rsidR="00F45C51" w:rsidRPr="005A0E39" w:rsidRDefault="00F45C51" w:rsidP="00E40E82">
      <w:pPr>
        <w:spacing w:line="240" w:lineRule="auto"/>
        <w:rPr>
          <w:b/>
          <w:szCs w:val="22"/>
          <w:lang w:val="hu-HU"/>
        </w:rPr>
      </w:pPr>
      <w:r w:rsidRPr="005A0E39">
        <w:rPr>
          <w:b/>
          <w:szCs w:val="22"/>
          <w:lang w:val="hu-HU"/>
        </w:rPr>
        <w:t>Mielőtt elkezd</w:t>
      </w:r>
      <w:r w:rsidR="00127C1D" w:rsidRPr="005A0E39">
        <w:rPr>
          <w:b/>
          <w:szCs w:val="22"/>
          <w:lang w:val="hu-HU"/>
        </w:rPr>
        <w:t>i</w:t>
      </w:r>
      <w:r w:rsidR="008842E5" w:rsidRPr="005A0E39">
        <w:rPr>
          <w:b/>
          <w:szCs w:val="22"/>
          <w:lang w:val="hu-HU"/>
        </w:rPr>
        <w:t xml:space="preserve"> szedni</w:t>
      </w:r>
      <w:r w:rsidRPr="005A0E39">
        <w:rPr>
          <w:b/>
          <w:szCs w:val="22"/>
          <w:lang w:val="hu-HU"/>
        </w:rPr>
        <w:t xml:space="preserve"> ezt a gyógyszert, olvassa el figyelmesen az alábbi </w:t>
      </w:r>
      <w:r w:rsidRPr="005A0E39">
        <w:rPr>
          <w:b/>
          <w:noProof/>
          <w:szCs w:val="22"/>
          <w:lang w:val="hu-HU"/>
        </w:rPr>
        <w:t xml:space="preserve">betegtájékoztatót, </w:t>
      </w:r>
      <w:r w:rsidR="00F172C9" w:rsidRPr="005A0E39">
        <w:rPr>
          <w:b/>
          <w:noProof/>
          <w:szCs w:val="22"/>
          <w:lang w:val="hu-HU"/>
        </w:rPr>
        <w:t>me</w:t>
      </w:r>
      <w:r w:rsidR="000C1738" w:rsidRPr="005A0E39">
        <w:rPr>
          <w:b/>
          <w:noProof/>
          <w:szCs w:val="22"/>
          <w:lang w:val="hu-HU"/>
        </w:rPr>
        <w:t>rt</w:t>
      </w:r>
      <w:r w:rsidR="00C66261" w:rsidRPr="005A0E39">
        <w:rPr>
          <w:b/>
          <w:noProof/>
          <w:szCs w:val="22"/>
          <w:lang w:val="hu-HU"/>
        </w:rPr>
        <w:t xml:space="preserve"> </w:t>
      </w:r>
      <w:r w:rsidRPr="005A0E39">
        <w:rPr>
          <w:b/>
          <w:noProof/>
          <w:szCs w:val="22"/>
          <w:lang w:val="hu-HU"/>
        </w:rPr>
        <w:t>az Ön számára</w:t>
      </w:r>
      <w:r w:rsidR="00F172C9" w:rsidRPr="005A0E39">
        <w:rPr>
          <w:b/>
          <w:noProof/>
          <w:szCs w:val="22"/>
          <w:lang w:val="hu-HU"/>
        </w:rPr>
        <w:t xml:space="preserve"> fontos információkat tartalmaz</w:t>
      </w:r>
      <w:r w:rsidRPr="005A0E39">
        <w:rPr>
          <w:b/>
          <w:szCs w:val="22"/>
          <w:lang w:val="hu-HU"/>
        </w:rPr>
        <w:t>.</w:t>
      </w:r>
    </w:p>
    <w:p w14:paraId="0BE74FBB" w14:textId="77777777" w:rsidR="00F45C51" w:rsidRPr="005A0E39" w:rsidRDefault="00F45C51" w:rsidP="00E40E82">
      <w:pPr>
        <w:numPr>
          <w:ilvl w:val="0"/>
          <w:numId w:val="4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5A0E39">
        <w:rPr>
          <w:szCs w:val="22"/>
          <w:lang w:val="hu-HU"/>
        </w:rPr>
        <w:t xml:space="preserve">Tartsa meg a betegtájékoztatót, mert a benne szereplő információkra a </w:t>
      </w:r>
      <w:r w:rsidRPr="005A0E39">
        <w:rPr>
          <w:noProof/>
          <w:szCs w:val="22"/>
          <w:lang w:val="hu-HU"/>
        </w:rPr>
        <w:t>későbbiekben</w:t>
      </w:r>
      <w:r w:rsidRPr="005A0E39">
        <w:rPr>
          <w:szCs w:val="22"/>
          <w:lang w:val="hu-HU"/>
        </w:rPr>
        <w:t xml:space="preserve"> is szüksége lehet.</w:t>
      </w:r>
    </w:p>
    <w:p w14:paraId="43EA67D7" w14:textId="77777777" w:rsidR="00F45C51" w:rsidRPr="005A0E39" w:rsidRDefault="00F45C51" w:rsidP="00E40E82">
      <w:pPr>
        <w:numPr>
          <w:ilvl w:val="0"/>
          <w:numId w:val="5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5A0E39">
        <w:rPr>
          <w:szCs w:val="22"/>
          <w:lang w:val="hu-HU"/>
        </w:rPr>
        <w:t>További kérdéseivel ford</w:t>
      </w:r>
      <w:r w:rsidR="008842E5" w:rsidRPr="005A0E39">
        <w:rPr>
          <w:szCs w:val="22"/>
          <w:lang w:val="hu-HU"/>
        </w:rPr>
        <w:t xml:space="preserve">uljon </w:t>
      </w:r>
      <w:r w:rsidR="008842E5" w:rsidRPr="005A0E39">
        <w:rPr>
          <w:noProof/>
          <w:szCs w:val="22"/>
          <w:lang w:val="hu-HU"/>
        </w:rPr>
        <w:t xml:space="preserve">kezelőorvosához </w:t>
      </w:r>
      <w:r w:rsidR="008842E5" w:rsidRPr="005A0E39">
        <w:rPr>
          <w:szCs w:val="22"/>
          <w:lang w:val="hu-HU"/>
        </w:rPr>
        <w:t xml:space="preserve">vagy </w:t>
      </w:r>
      <w:r w:rsidRPr="005A0E39">
        <w:rPr>
          <w:szCs w:val="22"/>
          <w:lang w:val="hu-HU"/>
        </w:rPr>
        <w:t>gyógyszerészéhez</w:t>
      </w:r>
      <w:r w:rsidR="008842E5" w:rsidRPr="005A0E39">
        <w:rPr>
          <w:noProof/>
          <w:szCs w:val="22"/>
          <w:lang w:val="hu-HU"/>
        </w:rPr>
        <w:t>.</w:t>
      </w:r>
    </w:p>
    <w:p w14:paraId="129E71B5" w14:textId="77777777" w:rsidR="00F45C51" w:rsidRPr="005A0E39" w:rsidRDefault="008842E5" w:rsidP="00E40E82">
      <w:pPr>
        <w:suppressAutoHyphens/>
        <w:spacing w:line="240" w:lineRule="auto"/>
        <w:ind w:left="567" w:hanging="567"/>
        <w:rPr>
          <w:szCs w:val="22"/>
          <w:lang w:val="hu-HU"/>
        </w:rPr>
      </w:pPr>
      <w:r w:rsidRPr="005A0E39">
        <w:rPr>
          <w:szCs w:val="22"/>
          <w:lang w:val="hu-HU"/>
        </w:rPr>
        <w:t>-</w:t>
      </w:r>
      <w:r w:rsidR="00B311B8" w:rsidRPr="005A0E39">
        <w:rPr>
          <w:szCs w:val="22"/>
          <w:lang w:val="hu-HU"/>
        </w:rPr>
        <w:tab/>
      </w:r>
      <w:r w:rsidR="00F45C51" w:rsidRPr="005A0E39">
        <w:rPr>
          <w:szCs w:val="22"/>
          <w:lang w:val="hu-HU"/>
        </w:rPr>
        <w:t>Ezt a gyógyszert az orvos</w:t>
      </w:r>
      <w:r w:rsidR="00F45C51" w:rsidRPr="005A0E39">
        <w:rPr>
          <w:noProof/>
          <w:szCs w:val="22"/>
          <w:lang w:val="hu-HU"/>
        </w:rPr>
        <w:t xml:space="preserve"> kizárólag</w:t>
      </w:r>
      <w:r w:rsidR="00F45C51" w:rsidRPr="005A0E39">
        <w:rPr>
          <w:szCs w:val="22"/>
          <w:lang w:val="hu-HU"/>
        </w:rPr>
        <w:t xml:space="preserve"> Önnek írta fel. Ne adja át a készítményt másnak, mert számára ártalmas lehet még abban az esetben is, ha </w:t>
      </w:r>
      <w:r w:rsidR="00F45C51" w:rsidRPr="005A0E39">
        <w:rPr>
          <w:noProof/>
          <w:szCs w:val="22"/>
          <w:lang w:val="hu-HU"/>
        </w:rPr>
        <w:t>a betegség</w:t>
      </w:r>
      <w:r w:rsidR="00C66261" w:rsidRPr="005A0E39">
        <w:rPr>
          <w:noProof/>
          <w:szCs w:val="22"/>
          <w:lang w:val="hu-HU"/>
        </w:rPr>
        <w:t>e</w:t>
      </w:r>
      <w:r w:rsidR="00F45C51" w:rsidRPr="005A0E39">
        <w:rPr>
          <w:noProof/>
          <w:szCs w:val="22"/>
          <w:lang w:val="hu-HU"/>
        </w:rPr>
        <w:t xml:space="preserve"> </w:t>
      </w:r>
      <w:r w:rsidR="00C66261" w:rsidRPr="005A0E39">
        <w:rPr>
          <w:szCs w:val="22"/>
          <w:lang w:val="hu-HU"/>
        </w:rPr>
        <w:t xml:space="preserve">tünetei </w:t>
      </w:r>
      <w:r w:rsidR="00F45C51" w:rsidRPr="005A0E39">
        <w:rPr>
          <w:szCs w:val="22"/>
          <w:lang w:val="hu-HU"/>
        </w:rPr>
        <w:t>az Önéhez hasonlóak.</w:t>
      </w:r>
    </w:p>
    <w:p w14:paraId="637CF4FC" w14:textId="77777777" w:rsidR="00F45C51" w:rsidRPr="005A0E39" w:rsidRDefault="00F45C51" w:rsidP="00E40E82">
      <w:pPr>
        <w:numPr>
          <w:ilvl w:val="0"/>
          <w:numId w:val="6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szCs w:val="22"/>
          <w:lang w:val="hu-HU"/>
        </w:rPr>
      </w:pPr>
      <w:r w:rsidRPr="005A0E39">
        <w:rPr>
          <w:szCs w:val="22"/>
          <w:lang w:val="hu-HU"/>
        </w:rPr>
        <w:t xml:space="preserve">Ha </w:t>
      </w:r>
      <w:r w:rsidRPr="005A0E39">
        <w:rPr>
          <w:noProof/>
          <w:szCs w:val="22"/>
          <w:lang w:val="hu-HU"/>
        </w:rPr>
        <w:t>Önnél bármilyen</w:t>
      </w:r>
      <w:r w:rsidRPr="005A0E39">
        <w:rPr>
          <w:szCs w:val="22"/>
          <w:lang w:val="hu-HU"/>
        </w:rPr>
        <w:t xml:space="preserve"> mellékhatás </w:t>
      </w:r>
      <w:r w:rsidRPr="005A0E39">
        <w:rPr>
          <w:noProof/>
          <w:szCs w:val="22"/>
          <w:lang w:val="hu-HU"/>
        </w:rPr>
        <w:t xml:space="preserve">jelentkezik, tájékoztassa erről </w:t>
      </w:r>
      <w:r w:rsidR="008842E5" w:rsidRPr="005A0E39">
        <w:rPr>
          <w:noProof/>
          <w:szCs w:val="22"/>
          <w:lang w:val="hu-HU"/>
        </w:rPr>
        <w:t>k</w:t>
      </w:r>
      <w:r w:rsidRPr="005A0E39">
        <w:rPr>
          <w:noProof/>
          <w:szCs w:val="22"/>
          <w:lang w:val="hu-HU"/>
        </w:rPr>
        <w:t>ezelőorvosát</w:t>
      </w:r>
      <w:r w:rsidR="008842E5" w:rsidRPr="005A0E39">
        <w:rPr>
          <w:noProof/>
          <w:szCs w:val="22"/>
          <w:lang w:val="hu-HU"/>
        </w:rPr>
        <w:t xml:space="preserve"> </w:t>
      </w:r>
      <w:r w:rsidRPr="005A0E39">
        <w:rPr>
          <w:noProof/>
          <w:szCs w:val="22"/>
          <w:lang w:val="hu-HU"/>
        </w:rPr>
        <w:t>vagy</w:t>
      </w:r>
      <w:r w:rsidR="008842E5" w:rsidRPr="005A0E39">
        <w:rPr>
          <w:noProof/>
          <w:szCs w:val="22"/>
          <w:lang w:val="hu-HU"/>
        </w:rPr>
        <w:t xml:space="preserve"> </w:t>
      </w:r>
      <w:r w:rsidRPr="005A0E39">
        <w:rPr>
          <w:noProof/>
          <w:szCs w:val="22"/>
          <w:lang w:val="hu-HU"/>
        </w:rPr>
        <w:t>gyógyszerészét</w:t>
      </w:r>
      <w:r w:rsidR="008842E5" w:rsidRPr="005A0E39">
        <w:rPr>
          <w:noProof/>
          <w:szCs w:val="22"/>
          <w:lang w:val="hu-HU"/>
        </w:rPr>
        <w:t xml:space="preserve">. </w:t>
      </w:r>
      <w:r w:rsidRPr="005A0E39">
        <w:rPr>
          <w:noProof/>
          <w:szCs w:val="22"/>
          <w:lang w:val="hu-HU"/>
        </w:rPr>
        <w:t>Ez</w:t>
      </w:r>
      <w:r w:rsidRPr="005A0E39">
        <w:rPr>
          <w:szCs w:val="22"/>
          <w:lang w:val="hu-HU"/>
        </w:rPr>
        <w:t xml:space="preserve"> a betegtájékoztatóban </w:t>
      </w:r>
      <w:r w:rsidRPr="005A0E39">
        <w:rPr>
          <w:noProof/>
          <w:szCs w:val="22"/>
          <w:lang w:val="hu-HU"/>
        </w:rPr>
        <w:t>fel nem sorolt bármilyen lehetséges mellékhatásra is vonatkozik.</w:t>
      </w:r>
      <w:r w:rsidR="000C1738" w:rsidRPr="005A0E39">
        <w:rPr>
          <w:szCs w:val="22"/>
          <w:lang w:val="hu-HU"/>
        </w:rPr>
        <w:t xml:space="preserve"> Lásd 4. pont</w:t>
      </w:r>
      <w:r w:rsidR="00905D16" w:rsidRPr="005A0E39">
        <w:rPr>
          <w:szCs w:val="22"/>
          <w:lang w:val="hu-HU"/>
        </w:rPr>
        <w:t>.</w:t>
      </w:r>
      <w:r w:rsidR="000C1738" w:rsidRPr="005A0E39">
        <w:rPr>
          <w:szCs w:val="22"/>
          <w:lang w:val="hu-HU"/>
        </w:rPr>
        <w:t xml:space="preserve"> </w:t>
      </w:r>
    </w:p>
    <w:p w14:paraId="4BCF4548" w14:textId="77777777" w:rsidR="00F45C51" w:rsidRPr="005A0E39" w:rsidRDefault="00F45C51" w:rsidP="00E40E82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69A1BDE9" w14:textId="77777777" w:rsidR="00F45C51" w:rsidRPr="005A0E39" w:rsidRDefault="00F45C51" w:rsidP="00E40E82">
      <w:pPr>
        <w:tabs>
          <w:tab w:val="left" w:pos="1724"/>
        </w:tabs>
        <w:suppressAutoHyphens/>
        <w:spacing w:line="240" w:lineRule="auto"/>
        <w:ind w:right="-2"/>
        <w:rPr>
          <w:szCs w:val="22"/>
          <w:lang w:val="hu-HU"/>
        </w:rPr>
      </w:pPr>
    </w:p>
    <w:p w14:paraId="7CFF7CEA" w14:textId="77777777" w:rsidR="00F45C51" w:rsidRPr="005A0E39" w:rsidRDefault="00F45C51" w:rsidP="00E40E82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szCs w:val="22"/>
          <w:lang w:eastAsia="en-US"/>
        </w:rPr>
      </w:pPr>
      <w:r w:rsidRPr="005A0E39">
        <w:rPr>
          <w:rFonts w:eastAsia="Times New Roman"/>
          <w:b/>
          <w:snapToGrid/>
          <w:szCs w:val="22"/>
          <w:lang w:eastAsia="en-US"/>
        </w:rPr>
        <w:t xml:space="preserve">A </w:t>
      </w:r>
      <w:proofErr w:type="spellStart"/>
      <w:r w:rsidRPr="005A0E39">
        <w:rPr>
          <w:rFonts w:eastAsia="Times New Roman"/>
          <w:b/>
          <w:snapToGrid/>
          <w:szCs w:val="22"/>
          <w:lang w:eastAsia="en-US"/>
        </w:rPr>
        <w:t>betegtájékoztató</w:t>
      </w:r>
      <w:proofErr w:type="spellEnd"/>
      <w:r w:rsidRPr="005A0E39">
        <w:rPr>
          <w:rFonts w:eastAsia="Times New Roman"/>
          <w:b/>
          <w:snapToGrid/>
          <w:szCs w:val="22"/>
          <w:lang w:eastAsia="en-US"/>
        </w:rPr>
        <w:t xml:space="preserve"> </w:t>
      </w:r>
      <w:proofErr w:type="spellStart"/>
      <w:r w:rsidRPr="005A0E39">
        <w:rPr>
          <w:rFonts w:eastAsia="Times New Roman"/>
          <w:b/>
          <w:snapToGrid/>
          <w:szCs w:val="22"/>
          <w:lang w:eastAsia="en-US"/>
        </w:rPr>
        <w:t>tartalma</w:t>
      </w:r>
      <w:proofErr w:type="spellEnd"/>
      <w:r w:rsidRPr="005A0E39">
        <w:rPr>
          <w:rFonts w:eastAsia="Times New Roman"/>
          <w:b/>
          <w:snapToGrid/>
          <w:szCs w:val="22"/>
          <w:lang w:eastAsia="en-US"/>
        </w:rPr>
        <w:t>:</w:t>
      </w:r>
    </w:p>
    <w:p w14:paraId="70682513" w14:textId="77777777" w:rsidR="00F45C51" w:rsidRPr="005A0E39" w:rsidRDefault="008842E5" w:rsidP="00E40E82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en-US"/>
        </w:rPr>
      </w:pPr>
      <w:proofErr w:type="spellStart"/>
      <w:r w:rsidRPr="005A0E39">
        <w:rPr>
          <w:szCs w:val="22"/>
          <w:lang w:val="en-US"/>
        </w:rPr>
        <w:t>Milyen</w:t>
      </w:r>
      <w:proofErr w:type="spellEnd"/>
      <w:r w:rsidRPr="005A0E39">
        <w:rPr>
          <w:szCs w:val="22"/>
          <w:lang w:val="en-US"/>
        </w:rPr>
        <w:t xml:space="preserve"> </w:t>
      </w:r>
      <w:proofErr w:type="spellStart"/>
      <w:r w:rsidRPr="005A0E39">
        <w:rPr>
          <w:szCs w:val="22"/>
          <w:lang w:val="en-US"/>
        </w:rPr>
        <w:t>típusú</w:t>
      </w:r>
      <w:proofErr w:type="spellEnd"/>
      <w:r w:rsidRPr="005A0E39">
        <w:rPr>
          <w:szCs w:val="22"/>
          <w:lang w:val="en-US"/>
        </w:rPr>
        <w:t xml:space="preserve"> </w:t>
      </w:r>
      <w:proofErr w:type="spellStart"/>
      <w:r w:rsidRPr="005A0E39">
        <w:rPr>
          <w:szCs w:val="22"/>
          <w:lang w:val="en-US"/>
        </w:rPr>
        <w:t>gyógyszer</w:t>
      </w:r>
      <w:proofErr w:type="spellEnd"/>
      <w:r w:rsidRPr="005A0E39">
        <w:rPr>
          <w:szCs w:val="22"/>
          <w:lang w:val="en-US"/>
        </w:rPr>
        <w:t xml:space="preserve"> a </w:t>
      </w:r>
      <w:proofErr w:type="spellStart"/>
      <w:r w:rsidR="00D97E24">
        <w:rPr>
          <w:szCs w:val="22"/>
          <w:lang w:val="en-US"/>
        </w:rPr>
        <w:t>Plategra</w:t>
      </w:r>
      <w:proofErr w:type="spellEnd"/>
      <w:r w:rsidR="00DB0CFE" w:rsidRPr="005A0E39">
        <w:rPr>
          <w:szCs w:val="22"/>
          <w:lang w:val="en-US"/>
        </w:rPr>
        <w:t xml:space="preserve"> </w:t>
      </w:r>
      <w:r w:rsidR="00F45C51" w:rsidRPr="005A0E39">
        <w:rPr>
          <w:szCs w:val="22"/>
          <w:lang w:val="en-US"/>
        </w:rPr>
        <w:t xml:space="preserve">és </w:t>
      </w:r>
      <w:proofErr w:type="spellStart"/>
      <w:r w:rsidR="00F45C51" w:rsidRPr="005A0E39">
        <w:rPr>
          <w:szCs w:val="22"/>
          <w:lang w:val="en-US"/>
        </w:rPr>
        <w:t>milyen</w:t>
      </w:r>
      <w:proofErr w:type="spellEnd"/>
      <w:r w:rsidR="00F45C51" w:rsidRPr="005A0E39">
        <w:rPr>
          <w:szCs w:val="22"/>
          <w:lang w:val="en-US"/>
        </w:rPr>
        <w:t xml:space="preserve"> </w:t>
      </w:r>
      <w:proofErr w:type="spellStart"/>
      <w:r w:rsidR="00F45C51" w:rsidRPr="005A0E39">
        <w:rPr>
          <w:szCs w:val="22"/>
          <w:lang w:val="en-US"/>
        </w:rPr>
        <w:t>betegségek</w:t>
      </w:r>
      <w:proofErr w:type="spellEnd"/>
      <w:r w:rsidR="00F45C51" w:rsidRPr="005A0E39">
        <w:rPr>
          <w:szCs w:val="22"/>
          <w:lang w:val="en-US"/>
        </w:rPr>
        <w:t xml:space="preserve"> </w:t>
      </w:r>
      <w:proofErr w:type="spellStart"/>
      <w:r w:rsidR="00F45C51" w:rsidRPr="005A0E39">
        <w:rPr>
          <w:szCs w:val="22"/>
          <w:lang w:val="en-US"/>
        </w:rPr>
        <w:t>esetén</w:t>
      </w:r>
      <w:proofErr w:type="spellEnd"/>
      <w:r w:rsidR="00F45C51" w:rsidRPr="005A0E39">
        <w:rPr>
          <w:szCs w:val="22"/>
          <w:lang w:val="en-US"/>
        </w:rPr>
        <w:t xml:space="preserve"> </w:t>
      </w:r>
      <w:proofErr w:type="spellStart"/>
      <w:r w:rsidR="00F45C51" w:rsidRPr="005A0E39">
        <w:rPr>
          <w:szCs w:val="22"/>
          <w:lang w:val="en-US"/>
        </w:rPr>
        <w:t>alkalmazható</w:t>
      </w:r>
      <w:proofErr w:type="spellEnd"/>
      <w:r w:rsidR="00F45C51" w:rsidRPr="005A0E39">
        <w:rPr>
          <w:szCs w:val="22"/>
          <w:lang w:val="en-US"/>
        </w:rPr>
        <w:t>?</w:t>
      </w:r>
    </w:p>
    <w:p w14:paraId="666344B5" w14:textId="77777777" w:rsidR="00F45C51" w:rsidRPr="005A0E39" w:rsidRDefault="00F45C51" w:rsidP="00E40E82">
      <w:pPr>
        <w:numPr>
          <w:ilvl w:val="1"/>
          <w:numId w:val="7"/>
        </w:numPr>
        <w:tabs>
          <w:tab w:val="clear" w:pos="567"/>
        </w:tabs>
        <w:suppressAutoHyphens/>
        <w:spacing w:line="240" w:lineRule="auto"/>
        <w:ind w:left="567" w:right="-29" w:hanging="567"/>
        <w:rPr>
          <w:szCs w:val="22"/>
          <w:lang w:val="es-ES"/>
        </w:rPr>
      </w:pPr>
      <w:proofErr w:type="spellStart"/>
      <w:r w:rsidRPr="005A0E39">
        <w:rPr>
          <w:szCs w:val="22"/>
          <w:lang w:val="es-ES"/>
        </w:rPr>
        <w:t>Tudnivalók</w:t>
      </w:r>
      <w:proofErr w:type="spellEnd"/>
      <w:r w:rsidRPr="005A0E39">
        <w:rPr>
          <w:szCs w:val="22"/>
          <w:lang w:val="es-ES"/>
        </w:rPr>
        <w:t xml:space="preserve"> </w:t>
      </w:r>
      <w:r w:rsidR="008842E5" w:rsidRPr="005A0E39">
        <w:rPr>
          <w:szCs w:val="22"/>
          <w:lang w:val="es-ES"/>
        </w:rPr>
        <w:t xml:space="preserve">a </w:t>
      </w:r>
      <w:r w:rsidR="00D97E24" w:rsidRPr="00D97E24">
        <w:rPr>
          <w:szCs w:val="22"/>
          <w:lang w:val="pl-PL"/>
        </w:rPr>
        <w:t>Plategra</w:t>
      </w:r>
      <w:r w:rsidR="008842E5" w:rsidRPr="005A0E39">
        <w:rPr>
          <w:szCs w:val="22"/>
          <w:lang w:val="es-ES"/>
        </w:rPr>
        <w:t xml:space="preserve"> </w:t>
      </w:r>
      <w:proofErr w:type="spellStart"/>
      <w:r w:rsidRPr="005A0E39">
        <w:rPr>
          <w:szCs w:val="22"/>
          <w:lang w:val="es-ES"/>
        </w:rPr>
        <w:t>szedése</w:t>
      </w:r>
      <w:proofErr w:type="spellEnd"/>
      <w:r w:rsidR="008842E5" w:rsidRPr="005A0E39">
        <w:rPr>
          <w:szCs w:val="22"/>
          <w:lang w:val="es-ES"/>
        </w:rPr>
        <w:t xml:space="preserve"> </w:t>
      </w:r>
      <w:proofErr w:type="spellStart"/>
      <w:r w:rsidRPr="005A0E39">
        <w:rPr>
          <w:szCs w:val="22"/>
          <w:lang w:val="es-ES"/>
        </w:rPr>
        <w:t>előtt</w:t>
      </w:r>
      <w:proofErr w:type="spellEnd"/>
    </w:p>
    <w:p w14:paraId="094FC8DF" w14:textId="77777777" w:rsidR="00F45C51" w:rsidRPr="00D97E24" w:rsidRDefault="008842E5" w:rsidP="00E40E82">
      <w:pPr>
        <w:spacing w:line="240" w:lineRule="auto"/>
        <w:ind w:left="567" w:right="-29" w:hanging="567"/>
        <w:rPr>
          <w:szCs w:val="22"/>
          <w:lang w:val="es-ES"/>
        </w:rPr>
      </w:pPr>
      <w:r w:rsidRPr="00D97E24">
        <w:rPr>
          <w:szCs w:val="22"/>
          <w:lang w:val="es-ES"/>
        </w:rPr>
        <w:t>3.</w:t>
      </w:r>
      <w:r w:rsidRPr="00D97E24">
        <w:rPr>
          <w:szCs w:val="22"/>
          <w:lang w:val="es-ES"/>
        </w:rPr>
        <w:tab/>
      </w:r>
      <w:proofErr w:type="spellStart"/>
      <w:r w:rsidRPr="00D97E24">
        <w:rPr>
          <w:szCs w:val="22"/>
          <w:lang w:val="es-ES"/>
        </w:rPr>
        <w:t>Hogyan</w:t>
      </w:r>
      <w:proofErr w:type="spellEnd"/>
      <w:r w:rsidRPr="00D97E24">
        <w:rPr>
          <w:szCs w:val="22"/>
          <w:lang w:val="es-ES"/>
        </w:rPr>
        <w:t xml:space="preserve"> </w:t>
      </w:r>
      <w:proofErr w:type="spellStart"/>
      <w:r w:rsidRPr="00D97E24">
        <w:rPr>
          <w:szCs w:val="22"/>
          <w:lang w:val="es-ES"/>
        </w:rPr>
        <w:t>kell</w:t>
      </w:r>
      <w:proofErr w:type="spellEnd"/>
      <w:r w:rsidRPr="00D97E24">
        <w:rPr>
          <w:szCs w:val="22"/>
          <w:lang w:val="es-ES"/>
        </w:rPr>
        <w:t xml:space="preserve"> </w:t>
      </w:r>
      <w:proofErr w:type="spellStart"/>
      <w:r w:rsidR="00F45C51" w:rsidRPr="00F61E11">
        <w:rPr>
          <w:szCs w:val="22"/>
          <w:lang w:val="es-ES"/>
        </w:rPr>
        <w:t>szedni</w:t>
      </w:r>
      <w:proofErr w:type="spellEnd"/>
      <w:r w:rsidR="001067FF" w:rsidRPr="00F61E11">
        <w:rPr>
          <w:szCs w:val="22"/>
          <w:lang w:val="es-ES"/>
        </w:rPr>
        <w:t xml:space="preserve"> a </w:t>
      </w:r>
      <w:proofErr w:type="spellStart"/>
      <w:r w:rsidR="00D97E24" w:rsidRPr="00F25DEF">
        <w:rPr>
          <w:szCs w:val="22"/>
          <w:lang w:val="es-ES"/>
        </w:rPr>
        <w:t>Plategr</w:t>
      </w:r>
      <w:r w:rsidR="008E65FF" w:rsidRPr="00F25DEF">
        <w:rPr>
          <w:szCs w:val="22"/>
          <w:lang w:val="es-ES"/>
        </w:rPr>
        <w:t>á</w:t>
      </w:r>
      <w:r w:rsidR="001067FF" w:rsidRPr="00F25DEF">
        <w:rPr>
          <w:szCs w:val="22"/>
          <w:lang w:val="es-ES"/>
        </w:rPr>
        <w:t>t</w:t>
      </w:r>
      <w:proofErr w:type="spellEnd"/>
      <w:r w:rsidR="00F45C51" w:rsidRPr="00F61E11">
        <w:rPr>
          <w:szCs w:val="22"/>
          <w:lang w:val="es-ES"/>
        </w:rPr>
        <w:t>?</w:t>
      </w:r>
    </w:p>
    <w:p w14:paraId="54D9C2D1" w14:textId="77777777" w:rsidR="00F45C51" w:rsidRPr="00D97E24" w:rsidRDefault="00F45C51" w:rsidP="00E40E82">
      <w:pPr>
        <w:spacing w:line="240" w:lineRule="auto"/>
        <w:ind w:left="567" w:right="-29" w:hanging="567"/>
        <w:rPr>
          <w:szCs w:val="22"/>
          <w:lang w:val="es-ES"/>
        </w:rPr>
      </w:pPr>
      <w:r w:rsidRPr="00D97E24">
        <w:rPr>
          <w:szCs w:val="22"/>
          <w:lang w:val="es-ES"/>
        </w:rPr>
        <w:t>4.</w:t>
      </w:r>
      <w:r w:rsidRPr="00D97E24">
        <w:rPr>
          <w:szCs w:val="22"/>
          <w:lang w:val="es-ES"/>
        </w:rPr>
        <w:tab/>
      </w:r>
      <w:proofErr w:type="spellStart"/>
      <w:r w:rsidRPr="00D97E24">
        <w:rPr>
          <w:szCs w:val="22"/>
          <w:lang w:val="es-ES"/>
        </w:rPr>
        <w:t>Lehetséges</w:t>
      </w:r>
      <w:proofErr w:type="spellEnd"/>
      <w:r w:rsidRPr="00D97E24">
        <w:rPr>
          <w:szCs w:val="22"/>
          <w:lang w:val="es-ES"/>
        </w:rPr>
        <w:t xml:space="preserve"> </w:t>
      </w:r>
      <w:proofErr w:type="spellStart"/>
      <w:r w:rsidRPr="00D97E24">
        <w:rPr>
          <w:szCs w:val="22"/>
          <w:lang w:val="es-ES"/>
        </w:rPr>
        <w:t>mellékhatások</w:t>
      </w:r>
      <w:proofErr w:type="spellEnd"/>
    </w:p>
    <w:p w14:paraId="4113A16B" w14:textId="77777777" w:rsidR="00F45C51" w:rsidRPr="00D97E24" w:rsidRDefault="00F45C51" w:rsidP="00E40E82">
      <w:pPr>
        <w:spacing w:line="240" w:lineRule="auto"/>
        <w:ind w:left="567" w:right="-29" w:hanging="567"/>
        <w:rPr>
          <w:szCs w:val="22"/>
          <w:lang w:val="es-ES"/>
        </w:rPr>
      </w:pPr>
      <w:r w:rsidRPr="00D97E24">
        <w:rPr>
          <w:szCs w:val="22"/>
          <w:lang w:val="es-ES"/>
        </w:rPr>
        <w:t>5</w:t>
      </w:r>
      <w:r w:rsidR="008957AC" w:rsidRPr="00D97E24">
        <w:rPr>
          <w:noProof/>
          <w:szCs w:val="22"/>
          <w:lang w:val="es-ES"/>
        </w:rPr>
        <w:t>.</w:t>
      </w:r>
      <w:r w:rsidRPr="00D97E24">
        <w:rPr>
          <w:szCs w:val="22"/>
          <w:lang w:val="es-ES"/>
        </w:rPr>
        <w:tab/>
      </w:r>
      <w:proofErr w:type="spellStart"/>
      <w:r w:rsidRPr="00D97E24">
        <w:rPr>
          <w:szCs w:val="22"/>
          <w:lang w:val="es-ES"/>
        </w:rPr>
        <w:t>Hogyan</w:t>
      </w:r>
      <w:proofErr w:type="spellEnd"/>
      <w:r w:rsidRPr="00D97E24">
        <w:rPr>
          <w:szCs w:val="22"/>
          <w:lang w:val="es-ES"/>
        </w:rPr>
        <w:t xml:space="preserve"> </w:t>
      </w:r>
      <w:proofErr w:type="spellStart"/>
      <w:r w:rsidRPr="00D97E24">
        <w:rPr>
          <w:szCs w:val="22"/>
          <w:lang w:val="es-ES"/>
        </w:rPr>
        <w:t>kell</w:t>
      </w:r>
      <w:proofErr w:type="spellEnd"/>
      <w:r w:rsidRPr="00D97E24">
        <w:rPr>
          <w:szCs w:val="22"/>
          <w:lang w:val="es-ES"/>
        </w:rPr>
        <w:t xml:space="preserve"> </w:t>
      </w:r>
      <w:r w:rsidR="008842E5" w:rsidRPr="00D97E24">
        <w:rPr>
          <w:szCs w:val="22"/>
          <w:lang w:val="es-ES"/>
        </w:rPr>
        <w:t xml:space="preserve">a </w:t>
      </w:r>
      <w:proofErr w:type="spellStart"/>
      <w:r w:rsidR="00D97E24">
        <w:rPr>
          <w:szCs w:val="22"/>
          <w:lang w:val="es-ES"/>
        </w:rPr>
        <w:t>Plategr</w:t>
      </w:r>
      <w:r w:rsidR="008E65FF">
        <w:rPr>
          <w:szCs w:val="22"/>
          <w:lang w:val="es-ES"/>
        </w:rPr>
        <w:t>á</w:t>
      </w:r>
      <w:r w:rsidR="001067FF" w:rsidRPr="00D97E24">
        <w:rPr>
          <w:szCs w:val="22"/>
          <w:lang w:val="es-ES"/>
        </w:rPr>
        <w:t>t</w:t>
      </w:r>
      <w:proofErr w:type="spellEnd"/>
      <w:r w:rsidRPr="00D97E24">
        <w:rPr>
          <w:szCs w:val="22"/>
          <w:lang w:val="es-ES"/>
        </w:rPr>
        <w:t xml:space="preserve"> </w:t>
      </w:r>
      <w:proofErr w:type="spellStart"/>
      <w:r w:rsidRPr="00D97E24">
        <w:rPr>
          <w:szCs w:val="22"/>
          <w:lang w:val="es-ES"/>
        </w:rPr>
        <w:t>tárolni</w:t>
      </w:r>
      <w:proofErr w:type="spellEnd"/>
      <w:r w:rsidRPr="00D97E24">
        <w:rPr>
          <w:szCs w:val="22"/>
          <w:lang w:val="es-ES"/>
        </w:rPr>
        <w:t>?</w:t>
      </w:r>
    </w:p>
    <w:p w14:paraId="29246961" w14:textId="77777777" w:rsidR="00F45C51" w:rsidRPr="005A0E39" w:rsidRDefault="00F45C51" w:rsidP="00E40E82">
      <w:pPr>
        <w:spacing w:line="240" w:lineRule="auto"/>
        <w:ind w:left="567" w:right="-29" w:hanging="567"/>
        <w:rPr>
          <w:szCs w:val="22"/>
          <w:lang w:val="es-ES_tradnl"/>
        </w:rPr>
      </w:pPr>
      <w:r w:rsidRPr="005A0E39">
        <w:rPr>
          <w:szCs w:val="22"/>
          <w:lang w:val="es-ES_tradnl"/>
        </w:rPr>
        <w:t>6.</w:t>
      </w:r>
      <w:r w:rsidRPr="005A0E39">
        <w:rPr>
          <w:szCs w:val="22"/>
          <w:lang w:val="es-ES_tradnl"/>
        </w:rPr>
        <w:tab/>
      </w:r>
      <w:r w:rsidRPr="005A0E39">
        <w:rPr>
          <w:noProof/>
          <w:szCs w:val="22"/>
          <w:lang w:val="es-ES_tradnl"/>
        </w:rPr>
        <w:t xml:space="preserve">A csomagolás tartalma és egyéb </w:t>
      </w:r>
      <w:proofErr w:type="spellStart"/>
      <w:r w:rsidRPr="005A0E39">
        <w:rPr>
          <w:szCs w:val="22"/>
          <w:lang w:val="es-ES_tradnl"/>
        </w:rPr>
        <w:t>információk</w:t>
      </w:r>
      <w:proofErr w:type="spellEnd"/>
    </w:p>
    <w:p w14:paraId="74EB6A1A" w14:textId="77777777" w:rsidR="00F45C51" w:rsidRPr="005A0E39" w:rsidRDefault="00F45C51" w:rsidP="00E40E8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es-ES_tradnl"/>
        </w:rPr>
      </w:pPr>
    </w:p>
    <w:p w14:paraId="06526CAC" w14:textId="77777777" w:rsidR="00F45C51" w:rsidRPr="005A0E39" w:rsidRDefault="00F45C51" w:rsidP="00E40E8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_tradnl"/>
        </w:rPr>
      </w:pPr>
    </w:p>
    <w:p w14:paraId="231FB477" w14:textId="77777777" w:rsidR="00F45C51" w:rsidRPr="005A0E39" w:rsidRDefault="00F45C51" w:rsidP="00E40E82">
      <w:pPr>
        <w:numPr>
          <w:ilvl w:val="0"/>
          <w:numId w:val="2"/>
        </w:numPr>
        <w:tabs>
          <w:tab w:val="clear" w:pos="570"/>
        </w:tabs>
        <w:spacing w:line="240" w:lineRule="auto"/>
        <w:ind w:right="-2"/>
        <w:rPr>
          <w:b/>
          <w:szCs w:val="22"/>
          <w:lang w:val="es-ES_tradnl"/>
        </w:rPr>
      </w:pPr>
      <w:r w:rsidRPr="005A0E39">
        <w:rPr>
          <w:b/>
          <w:noProof/>
          <w:szCs w:val="22"/>
          <w:lang w:val="es-ES_tradnl"/>
        </w:rPr>
        <w:t>Milyen típusú</w:t>
      </w:r>
      <w:r w:rsidRPr="005A0E39">
        <w:rPr>
          <w:b/>
          <w:szCs w:val="22"/>
          <w:lang w:val="es-ES_tradnl"/>
        </w:rPr>
        <w:t xml:space="preserve"> </w:t>
      </w:r>
      <w:proofErr w:type="spellStart"/>
      <w:r w:rsidRPr="005A0E39">
        <w:rPr>
          <w:b/>
          <w:szCs w:val="22"/>
          <w:lang w:val="es-ES_tradnl"/>
        </w:rPr>
        <w:t>gyógyszer</w:t>
      </w:r>
      <w:proofErr w:type="spellEnd"/>
      <w:r w:rsidRPr="005A0E39">
        <w:rPr>
          <w:b/>
          <w:szCs w:val="22"/>
          <w:lang w:val="es-ES_tradnl"/>
        </w:rPr>
        <w:t xml:space="preserve"> </w:t>
      </w:r>
      <w:r w:rsidR="008842E5" w:rsidRPr="005A0E39">
        <w:rPr>
          <w:b/>
          <w:noProof/>
          <w:szCs w:val="22"/>
          <w:lang w:val="es-ES_tradnl"/>
        </w:rPr>
        <w:t xml:space="preserve">a </w:t>
      </w:r>
      <w:r w:rsidR="00D97E24">
        <w:rPr>
          <w:b/>
          <w:noProof/>
          <w:szCs w:val="22"/>
          <w:lang w:val="es-ES_tradnl"/>
        </w:rPr>
        <w:t>Plategra</w:t>
      </w:r>
      <w:r w:rsidRPr="005A0E39">
        <w:rPr>
          <w:b/>
          <w:noProof/>
          <w:szCs w:val="22"/>
          <w:lang w:val="es-ES_tradnl"/>
        </w:rPr>
        <w:t xml:space="preserve"> és milyen betegségek esetén</w:t>
      </w:r>
      <w:r w:rsidRPr="005A0E39">
        <w:rPr>
          <w:b/>
          <w:szCs w:val="22"/>
          <w:lang w:val="es-ES_tradnl"/>
        </w:rPr>
        <w:t xml:space="preserve"> </w:t>
      </w:r>
      <w:proofErr w:type="spellStart"/>
      <w:r w:rsidRPr="005A0E39">
        <w:rPr>
          <w:b/>
          <w:szCs w:val="22"/>
          <w:lang w:val="es-ES_tradnl"/>
        </w:rPr>
        <w:t>alkalmazható</w:t>
      </w:r>
      <w:proofErr w:type="spellEnd"/>
      <w:r w:rsidRPr="005A0E39">
        <w:rPr>
          <w:b/>
          <w:noProof/>
          <w:szCs w:val="22"/>
          <w:lang w:val="es-ES_tradnl"/>
        </w:rPr>
        <w:t>?</w:t>
      </w:r>
    </w:p>
    <w:p w14:paraId="125AF2A1" w14:textId="77777777" w:rsidR="008842E5" w:rsidRPr="005A0E39" w:rsidRDefault="008842E5" w:rsidP="00E40E82">
      <w:pPr>
        <w:tabs>
          <w:tab w:val="clear" w:pos="567"/>
        </w:tabs>
        <w:spacing w:line="240" w:lineRule="auto"/>
        <w:ind w:right="-2"/>
        <w:rPr>
          <w:b/>
          <w:noProof/>
          <w:szCs w:val="22"/>
          <w:lang w:val="es-ES_tradnl"/>
        </w:rPr>
      </w:pPr>
    </w:p>
    <w:p w14:paraId="461AC335" w14:textId="77777777" w:rsidR="00DB0CFE" w:rsidRPr="005A0E39" w:rsidRDefault="00DB0CFE" w:rsidP="00E40E82">
      <w:pPr>
        <w:pStyle w:val="Default"/>
        <w:rPr>
          <w:b/>
          <w:sz w:val="22"/>
          <w:szCs w:val="22"/>
        </w:rPr>
      </w:pPr>
      <w:r w:rsidRPr="005A0E39">
        <w:rPr>
          <w:b/>
          <w:sz w:val="22"/>
          <w:szCs w:val="22"/>
        </w:rPr>
        <w:t xml:space="preserve">Milyen típusú gyógyszer a </w:t>
      </w:r>
      <w:proofErr w:type="spellStart"/>
      <w:r w:rsidR="00D97E24">
        <w:rPr>
          <w:b/>
          <w:sz w:val="22"/>
          <w:szCs w:val="22"/>
        </w:rPr>
        <w:t>Plategra</w:t>
      </w:r>
      <w:proofErr w:type="spellEnd"/>
      <w:r w:rsidRPr="005A0E39">
        <w:rPr>
          <w:b/>
          <w:sz w:val="22"/>
          <w:szCs w:val="22"/>
        </w:rPr>
        <w:t>?</w:t>
      </w:r>
    </w:p>
    <w:p w14:paraId="0BBFB55A" w14:textId="77777777" w:rsidR="00DB0CFE" w:rsidRPr="005A0E39" w:rsidRDefault="008842E5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 xml:space="preserve">A </w:t>
      </w:r>
      <w:proofErr w:type="spellStart"/>
      <w:r w:rsidR="00D97E24">
        <w:rPr>
          <w:sz w:val="22"/>
          <w:szCs w:val="22"/>
        </w:rPr>
        <w:t>Plategra</w:t>
      </w:r>
      <w:proofErr w:type="spellEnd"/>
      <w:r w:rsidRPr="005A0E39">
        <w:rPr>
          <w:sz w:val="22"/>
          <w:szCs w:val="22"/>
        </w:rPr>
        <w:t xml:space="preserve"> </w:t>
      </w:r>
      <w:r w:rsidR="00DB0CFE" w:rsidRPr="005A0E39">
        <w:rPr>
          <w:sz w:val="22"/>
          <w:szCs w:val="22"/>
        </w:rPr>
        <w:t xml:space="preserve">egy </w:t>
      </w:r>
      <w:proofErr w:type="spellStart"/>
      <w:r w:rsidR="00DB0CFE" w:rsidRPr="005A0E39">
        <w:rPr>
          <w:sz w:val="22"/>
          <w:szCs w:val="22"/>
        </w:rPr>
        <w:t>ti</w:t>
      </w:r>
      <w:r w:rsidR="00CB788F">
        <w:rPr>
          <w:sz w:val="22"/>
          <w:szCs w:val="22"/>
        </w:rPr>
        <w:t>k</w:t>
      </w:r>
      <w:r w:rsidR="00DB0CFE" w:rsidRPr="005A0E39">
        <w:rPr>
          <w:sz w:val="22"/>
          <w:szCs w:val="22"/>
        </w:rPr>
        <w:t>agrelor</w:t>
      </w:r>
      <w:proofErr w:type="spellEnd"/>
      <w:r w:rsidR="00DB0CFE" w:rsidRPr="005A0E39">
        <w:rPr>
          <w:sz w:val="22"/>
          <w:szCs w:val="22"/>
        </w:rPr>
        <w:t xml:space="preserve"> nevű hatóanyagot tartalmaz.</w:t>
      </w:r>
      <w:r w:rsidR="00A30A12" w:rsidRPr="005A0E39">
        <w:rPr>
          <w:sz w:val="22"/>
          <w:szCs w:val="22"/>
        </w:rPr>
        <w:t xml:space="preserve"> </w:t>
      </w:r>
      <w:r w:rsidR="00DB0CFE" w:rsidRPr="005A0E39">
        <w:rPr>
          <w:sz w:val="22"/>
          <w:szCs w:val="22"/>
        </w:rPr>
        <w:t>A vérlemezke-gátlóknak nevezett gyógyszerek csoportjába tartozik.</w:t>
      </w:r>
    </w:p>
    <w:p w14:paraId="549D0327" w14:textId="77777777" w:rsidR="00A30A12" w:rsidRPr="005A0E39" w:rsidRDefault="00A30A12" w:rsidP="00E40E82">
      <w:pPr>
        <w:pStyle w:val="Default"/>
        <w:rPr>
          <w:sz w:val="22"/>
          <w:szCs w:val="22"/>
        </w:rPr>
      </w:pPr>
    </w:p>
    <w:p w14:paraId="268ED79F" w14:textId="77777777" w:rsidR="00A30A12" w:rsidRPr="005A0E39" w:rsidRDefault="00A30A12" w:rsidP="00E40E82">
      <w:pPr>
        <w:pStyle w:val="Default"/>
        <w:rPr>
          <w:b/>
          <w:sz w:val="22"/>
          <w:szCs w:val="22"/>
        </w:rPr>
      </w:pPr>
      <w:r w:rsidRPr="005A0E39">
        <w:rPr>
          <w:b/>
          <w:sz w:val="22"/>
          <w:szCs w:val="22"/>
        </w:rPr>
        <w:t xml:space="preserve">Milyen betegségek esetén alkalmazható a </w:t>
      </w:r>
      <w:proofErr w:type="spellStart"/>
      <w:r w:rsidR="00D97E24">
        <w:rPr>
          <w:b/>
          <w:sz w:val="22"/>
          <w:szCs w:val="22"/>
        </w:rPr>
        <w:t>Plategra</w:t>
      </w:r>
      <w:proofErr w:type="spellEnd"/>
      <w:r w:rsidRPr="005A0E39">
        <w:rPr>
          <w:b/>
          <w:sz w:val="22"/>
          <w:szCs w:val="22"/>
        </w:rPr>
        <w:t>?</w:t>
      </w:r>
    </w:p>
    <w:p w14:paraId="50F2AA2E" w14:textId="77777777" w:rsidR="00C168CF" w:rsidRPr="005A0E39" w:rsidRDefault="00291113" w:rsidP="00E40E82">
      <w:pPr>
        <w:pStyle w:val="Default"/>
        <w:rPr>
          <w:sz w:val="22"/>
          <w:szCs w:val="22"/>
        </w:rPr>
      </w:pPr>
      <w:r w:rsidRPr="00DB63BA">
        <w:rPr>
          <w:sz w:val="22"/>
          <w:szCs w:val="22"/>
        </w:rPr>
        <w:t>Ezt a gyógyszert</w:t>
      </w:r>
      <w:r w:rsidR="00A30A12" w:rsidRPr="005A0E39">
        <w:rPr>
          <w:sz w:val="22"/>
          <w:szCs w:val="22"/>
        </w:rPr>
        <w:t xml:space="preserve"> </w:t>
      </w:r>
      <w:proofErr w:type="spellStart"/>
      <w:r w:rsidR="008842E5" w:rsidRPr="005A0E39">
        <w:rPr>
          <w:sz w:val="22"/>
          <w:szCs w:val="22"/>
        </w:rPr>
        <w:t>a</w:t>
      </w:r>
      <w:r w:rsidR="00A30A12" w:rsidRPr="005A0E39">
        <w:rPr>
          <w:sz w:val="22"/>
          <w:szCs w:val="22"/>
        </w:rPr>
        <w:t>cetilszalicilsavval</w:t>
      </w:r>
      <w:proofErr w:type="spellEnd"/>
      <w:r w:rsidR="00A30A12" w:rsidRPr="005A0E39">
        <w:rPr>
          <w:sz w:val="22"/>
          <w:szCs w:val="22"/>
        </w:rPr>
        <w:t xml:space="preserve"> (</w:t>
      </w:r>
      <w:r w:rsidR="006107E7">
        <w:rPr>
          <w:sz w:val="22"/>
          <w:szCs w:val="22"/>
        </w:rPr>
        <w:t xml:space="preserve">ami </w:t>
      </w:r>
      <w:r w:rsidR="00A30A12" w:rsidRPr="005A0E39">
        <w:rPr>
          <w:sz w:val="22"/>
          <w:szCs w:val="22"/>
        </w:rPr>
        <w:t>egy másik, a vérlemezkék összecsapódását gátló szer) kombinációban kizárólag</w:t>
      </w:r>
      <w:r w:rsidR="008842E5" w:rsidRPr="005A0E39">
        <w:rPr>
          <w:sz w:val="22"/>
          <w:szCs w:val="22"/>
        </w:rPr>
        <w:t xml:space="preserve"> </w:t>
      </w:r>
      <w:r w:rsidR="00A30A12" w:rsidRPr="005A0E39">
        <w:rPr>
          <w:sz w:val="22"/>
          <w:szCs w:val="22"/>
        </w:rPr>
        <w:t>felnőtteknél alkalmazzák.</w:t>
      </w:r>
      <w:r w:rsidR="00FD798D" w:rsidRPr="005A0E39">
        <w:rPr>
          <w:sz w:val="22"/>
          <w:szCs w:val="22"/>
        </w:rPr>
        <w:t xml:space="preserve"> </w:t>
      </w:r>
      <w:r w:rsidR="00A30A12" w:rsidRPr="005A0E39">
        <w:rPr>
          <w:sz w:val="22"/>
          <w:szCs w:val="22"/>
        </w:rPr>
        <w:t xml:space="preserve">Azért adták </w:t>
      </w:r>
      <w:r w:rsidR="00633EA0">
        <w:rPr>
          <w:sz w:val="22"/>
          <w:szCs w:val="22"/>
        </w:rPr>
        <w:t>Ö</w:t>
      </w:r>
      <w:r w:rsidR="00A30A12" w:rsidRPr="005A0E39">
        <w:rPr>
          <w:sz w:val="22"/>
          <w:szCs w:val="22"/>
        </w:rPr>
        <w:t>nnek ezt a gyógyszert, mert:</w:t>
      </w:r>
    </w:p>
    <w:p w14:paraId="08778221" w14:textId="77777777" w:rsidR="00A30A12" w:rsidRPr="005A0E39" w:rsidRDefault="00A30A12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szívrohama volt több mint egy évvel ezelőtt.</w:t>
      </w:r>
    </w:p>
    <w:p w14:paraId="6BC7D02D" w14:textId="77777777" w:rsidR="00286CA5" w:rsidRPr="005A0E39" w:rsidRDefault="00A30A12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 xml:space="preserve">Csökkenti annak az esélyét, hogy egy </w:t>
      </w:r>
      <w:r w:rsidR="006107E7" w:rsidRPr="00DB63BA">
        <w:rPr>
          <w:sz w:val="22"/>
          <w:szCs w:val="22"/>
        </w:rPr>
        <w:t>újabb</w:t>
      </w:r>
      <w:r w:rsidR="006107E7" w:rsidRPr="005A0E39">
        <w:rPr>
          <w:sz w:val="22"/>
          <w:szCs w:val="22"/>
        </w:rPr>
        <w:t xml:space="preserve"> </w:t>
      </w:r>
      <w:r w:rsidRPr="005A0E39">
        <w:rPr>
          <w:sz w:val="22"/>
          <w:szCs w:val="22"/>
        </w:rPr>
        <w:t xml:space="preserve">szívrohama, </w:t>
      </w:r>
      <w:r w:rsidR="00DB63BA" w:rsidRPr="00DB63BA">
        <w:rPr>
          <w:sz w:val="22"/>
          <w:szCs w:val="22"/>
        </w:rPr>
        <w:t xml:space="preserve">agyi érkatasztrófája </w:t>
      </w:r>
      <w:r w:rsidR="00DB63BA">
        <w:rPr>
          <w:sz w:val="22"/>
          <w:szCs w:val="22"/>
        </w:rPr>
        <w:t>(</w:t>
      </w:r>
      <w:proofErr w:type="spellStart"/>
      <w:r w:rsidR="006107E7" w:rsidRPr="00DB63BA">
        <w:rPr>
          <w:sz w:val="22"/>
          <w:szCs w:val="22"/>
        </w:rPr>
        <w:t>sztrókja</w:t>
      </w:r>
      <w:proofErr w:type="spellEnd"/>
      <w:r w:rsidR="006107E7" w:rsidRPr="00DB63BA">
        <w:rPr>
          <w:sz w:val="22"/>
          <w:szCs w:val="22"/>
        </w:rPr>
        <w:t>)</w:t>
      </w:r>
      <w:r w:rsidR="006107E7" w:rsidRPr="005A0E39">
        <w:rPr>
          <w:sz w:val="22"/>
          <w:szCs w:val="22"/>
        </w:rPr>
        <w:t xml:space="preserve"> </w:t>
      </w:r>
      <w:r w:rsidRPr="005A0E39">
        <w:rPr>
          <w:sz w:val="22"/>
          <w:szCs w:val="22"/>
        </w:rPr>
        <w:t>legyen, vagy egy szív- és érrendszeri betegségben haljon meg.</w:t>
      </w:r>
    </w:p>
    <w:p w14:paraId="6B8A4448" w14:textId="77777777" w:rsidR="00A30A12" w:rsidRPr="005A0E39" w:rsidRDefault="00A30A12" w:rsidP="00E40E82">
      <w:pPr>
        <w:pStyle w:val="Default"/>
        <w:rPr>
          <w:b/>
          <w:sz w:val="22"/>
          <w:szCs w:val="22"/>
        </w:rPr>
      </w:pPr>
    </w:p>
    <w:p w14:paraId="326A7AC3" w14:textId="77777777" w:rsidR="00A30A12" w:rsidRPr="005A0E39" w:rsidRDefault="00A30A12" w:rsidP="00E40E82">
      <w:pPr>
        <w:pStyle w:val="Default"/>
        <w:rPr>
          <w:b/>
          <w:sz w:val="22"/>
          <w:szCs w:val="22"/>
        </w:rPr>
      </w:pPr>
      <w:r w:rsidRPr="005A0E39">
        <w:rPr>
          <w:b/>
          <w:sz w:val="22"/>
          <w:szCs w:val="22"/>
        </w:rPr>
        <w:t>Hogyan hat a</w:t>
      </w:r>
      <w:r w:rsidR="007B4321">
        <w:rPr>
          <w:b/>
          <w:sz w:val="22"/>
          <w:szCs w:val="22"/>
        </w:rPr>
        <w:t>z</w:t>
      </w:r>
      <w:r w:rsidRPr="005A0E39">
        <w:rPr>
          <w:b/>
          <w:sz w:val="22"/>
          <w:szCs w:val="22"/>
        </w:rPr>
        <w:t xml:space="preserve"> </w:t>
      </w:r>
      <w:proofErr w:type="spellStart"/>
      <w:r w:rsidR="00D97E24">
        <w:rPr>
          <w:b/>
          <w:sz w:val="22"/>
          <w:szCs w:val="22"/>
        </w:rPr>
        <w:t>Plategra</w:t>
      </w:r>
      <w:proofErr w:type="spellEnd"/>
      <w:r w:rsidRPr="005A0E39">
        <w:rPr>
          <w:b/>
          <w:sz w:val="22"/>
          <w:szCs w:val="22"/>
        </w:rPr>
        <w:t>?</w:t>
      </w:r>
    </w:p>
    <w:p w14:paraId="39F46761" w14:textId="77777777" w:rsidR="008842E5" w:rsidRPr="005A0E39" w:rsidRDefault="00EC6DFE" w:rsidP="00E40E82">
      <w:p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  <w:r w:rsidRPr="00DB63BA">
        <w:rPr>
          <w:szCs w:val="22"/>
          <w:lang w:val="hu-HU"/>
        </w:rPr>
        <w:t>Ez a gyógyszer</w:t>
      </w:r>
      <w:r w:rsidR="008842E5" w:rsidRPr="005A0E39">
        <w:rPr>
          <w:szCs w:val="22"/>
          <w:lang w:val="hu-HU"/>
        </w:rPr>
        <w:t xml:space="preserve"> a</w:t>
      </w:r>
      <w:r w:rsidR="00A30A12" w:rsidRPr="005A0E39">
        <w:rPr>
          <w:szCs w:val="22"/>
          <w:lang w:val="hu-HU"/>
        </w:rPr>
        <w:t>z</w:t>
      </w:r>
      <w:r w:rsidR="008842E5" w:rsidRPr="005A0E39">
        <w:rPr>
          <w:szCs w:val="22"/>
          <w:lang w:val="hu-HU"/>
        </w:rPr>
        <w:t xml:space="preserve"> </w:t>
      </w:r>
      <w:r w:rsidR="00A30A12" w:rsidRPr="005A0E39">
        <w:rPr>
          <w:szCs w:val="22"/>
          <w:lang w:val="hu-HU"/>
        </w:rPr>
        <w:t xml:space="preserve">úgynevezett vérlemezkékre hat (ezeket </w:t>
      </w:r>
      <w:proofErr w:type="spellStart"/>
      <w:r w:rsidR="00A30A12" w:rsidRPr="005A0E39">
        <w:rPr>
          <w:szCs w:val="22"/>
          <w:lang w:val="hu-HU"/>
        </w:rPr>
        <w:t>trombocitáknak</w:t>
      </w:r>
      <w:proofErr w:type="spellEnd"/>
      <w:r w:rsidR="00A30A12" w:rsidRPr="005A0E39">
        <w:rPr>
          <w:szCs w:val="22"/>
          <w:lang w:val="hu-HU"/>
        </w:rPr>
        <w:t xml:space="preserve"> is nevezik)</w:t>
      </w:r>
      <w:r w:rsidR="008842E5" w:rsidRPr="005A0E39">
        <w:rPr>
          <w:szCs w:val="22"/>
          <w:lang w:val="hu-HU"/>
        </w:rPr>
        <w:t xml:space="preserve">. </w:t>
      </w:r>
      <w:r w:rsidR="009579F5" w:rsidRPr="005A0E39">
        <w:rPr>
          <w:szCs w:val="22"/>
          <w:lang w:val="hu-HU"/>
        </w:rPr>
        <w:t>A vérnek ezek a nagyon kicsi sejtes elemei segítenek elállítani a vérzést</w:t>
      </w:r>
      <w:r w:rsidR="007E7759">
        <w:rPr>
          <w:szCs w:val="22"/>
          <w:lang w:val="hu-HU"/>
        </w:rPr>
        <w:t xml:space="preserve"> azáltal</w:t>
      </w:r>
      <w:r w:rsidR="009579F5" w:rsidRPr="005A0E39">
        <w:rPr>
          <w:szCs w:val="22"/>
          <w:lang w:val="hu-HU"/>
        </w:rPr>
        <w:t xml:space="preserve">, hogy összetapadnak, és az </w:t>
      </w:r>
      <w:r w:rsidR="007E7759">
        <w:rPr>
          <w:szCs w:val="22"/>
          <w:lang w:val="hu-HU"/>
        </w:rPr>
        <w:t>el</w:t>
      </w:r>
      <w:r w:rsidR="007E7759" w:rsidRPr="005A0E39">
        <w:rPr>
          <w:szCs w:val="22"/>
          <w:lang w:val="hu-HU"/>
        </w:rPr>
        <w:t xml:space="preserve">vágott </w:t>
      </w:r>
      <w:r w:rsidR="009579F5" w:rsidRPr="005A0E39">
        <w:rPr>
          <w:szCs w:val="22"/>
          <w:lang w:val="hu-HU"/>
        </w:rPr>
        <w:t xml:space="preserve">vagy megsérült </w:t>
      </w:r>
      <w:proofErr w:type="spellStart"/>
      <w:r w:rsidR="009579F5" w:rsidRPr="005A0E39">
        <w:rPr>
          <w:szCs w:val="22"/>
          <w:lang w:val="hu-HU"/>
        </w:rPr>
        <w:t>ereken</w:t>
      </w:r>
      <w:proofErr w:type="spellEnd"/>
      <w:r w:rsidR="009579F5" w:rsidRPr="005A0E39">
        <w:rPr>
          <w:szCs w:val="22"/>
          <w:lang w:val="hu-HU"/>
        </w:rPr>
        <w:t xml:space="preserve"> eltömítik </w:t>
      </w:r>
      <w:r w:rsidR="006107E7">
        <w:rPr>
          <w:szCs w:val="22"/>
          <w:lang w:val="hu-HU"/>
        </w:rPr>
        <w:t>az apró</w:t>
      </w:r>
      <w:r w:rsidR="009579F5" w:rsidRPr="005A0E39">
        <w:rPr>
          <w:szCs w:val="22"/>
          <w:lang w:val="hu-HU"/>
        </w:rPr>
        <w:t xml:space="preserve"> lyukakat.</w:t>
      </w:r>
    </w:p>
    <w:p w14:paraId="702EB439" w14:textId="77777777" w:rsidR="00FD798D" w:rsidRPr="005A0E39" w:rsidRDefault="00FD798D" w:rsidP="00E40E82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4AC4F38E" w14:textId="77777777" w:rsidR="00F45C51" w:rsidRPr="005A0E39" w:rsidRDefault="009579F5" w:rsidP="00E40E82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5A0E39">
        <w:rPr>
          <w:noProof/>
          <w:szCs w:val="22"/>
          <w:lang w:val="hu-HU"/>
        </w:rPr>
        <w:t>Azonban a vérlemezkékből a szívben és az agyban lévő beteg ereken belül is ki tud alakulni vérrög. Ez nagyon veszélyes lehet, mert:</w:t>
      </w:r>
    </w:p>
    <w:p w14:paraId="00C06A61" w14:textId="77777777" w:rsidR="009579F5" w:rsidRPr="005A0E39" w:rsidRDefault="009579F5" w:rsidP="00E40E82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a vérrög teljesen megállíthatja a vérkeringést, ez szívrohamot (</w:t>
      </w:r>
      <w:proofErr w:type="spellStart"/>
      <w:r w:rsidRPr="005A0E39">
        <w:rPr>
          <w:sz w:val="22"/>
          <w:szCs w:val="22"/>
        </w:rPr>
        <w:t>miokardiális</w:t>
      </w:r>
      <w:proofErr w:type="spellEnd"/>
      <w:r w:rsidRPr="005A0E39">
        <w:rPr>
          <w:sz w:val="22"/>
          <w:szCs w:val="22"/>
        </w:rPr>
        <w:t xml:space="preserve"> infarktust) vagy </w:t>
      </w:r>
      <w:r w:rsidR="00DB63BA" w:rsidRPr="00DB63BA">
        <w:rPr>
          <w:sz w:val="22"/>
          <w:szCs w:val="22"/>
        </w:rPr>
        <w:t xml:space="preserve">agyi érkatasztrófát </w:t>
      </w:r>
      <w:r w:rsidR="00DB63BA">
        <w:rPr>
          <w:sz w:val="22"/>
          <w:szCs w:val="22"/>
        </w:rPr>
        <w:t>(</w:t>
      </w:r>
      <w:proofErr w:type="spellStart"/>
      <w:r w:rsidRPr="00DB63BA">
        <w:rPr>
          <w:sz w:val="22"/>
          <w:szCs w:val="22"/>
        </w:rPr>
        <w:t>sztrókot</w:t>
      </w:r>
      <w:proofErr w:type="spellEnd"/>
      <w:r w:rsidR="00D97E24">
        <w:rPr>
          <w:sz w:val="22"/>
          <w:szCs w:val="22"/>
        </w:rPr>
        <w:t>)</w:t>
      </w:r>
      <w:r w:rsidRPr="005A0E39">
        <w:rPr>
          <w:sz w:val="22"/>
          <w:szCs w:val="22"/>
        </w:rPr>
        <w:t xml:space="preserve"> okozhat, vagy</w:t>
      </w:r>
    </w:p>
    <w:p w14:paraId="70BDABE8" w14:textId="77777777" w:rsidR="009579F5" w:rsidRPr="005A0E39" w:rsidRDefault="009579F5" w:rsidP="00E40E82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 xml:space="preserve">a vérrög részlegesen elzárhatja a szívbe vezető </w:t>
      </w:r>
      <w:proofErr w:type="spellStart"/>
      <w:r w:rsidRPr="005A0E39">
        <w:rPr>
          <w:sz w:val="22"/>
          <w:szCs w:val="22"/>
        </w:rPr>
        <w:t>ereket</w:t>
      </w:r>
      <w:proofErr w:type="spellEnd"/>
      <w:r w:rsidRPr="005A0E39">
        <w:rPr>
          <w:sz w:val="22"/>
          <w:szCs w:val="22"/>
        </w:rPr>
        <w:t>, ez</w:t>
      </w:r>
      <w:r w:rsidR="007E7759">
        <w:rPr>
          <w:sz w:val="22"/>
          <w:szCs w:val="22"/>
        </w:rPr>
        <w:t>zel</w:t>
      </w:r>
      <w:r w:rsidRPr="005A0E39">
        <w:rPr>
          <w:sz w:val="22"/>
          <w:szCs w:val="22"/>
        </w:rPr>
        <w:t xml:space="preserve"> csökkent</w:t>
      </w:r>
      <w:r w:rsidR="007E7759">
        <w:rPr>
          <w:sz w:val="22"/>
          <w:szCs w:val="22"/>
        </w:rPr>
        <w:t>ve</w:t>
      </w:r>
      <w:r w:rsidRPr="005A0E39">
        <w:rPr>
          <w:sz w:val="22"/>
          <w:szCs w:val="22"/>
        </w:rPr>
        <w:t xml:space="preserve"> a szív </w:t>
      </w:r>
      <w:proofErr w:type="spellStart"/>
      <w:r w:rsidRPr="005A0E39">
        <w:rPr>
          <w:sz w:val="22"/>
          <w:szCs w:val="22"/>
        </w:rPr>
        <w:t>vérrellátását</w:t>
      </w:r>
      <w:proofErr w:type="spellEnd"/>
      <w:r w:rsidRPr="005A0E39">
        <w:rPr>
          <w:sz w:val="22"/>
          <w:szCs w:val="22"/>
        </w:rPr>
        <w:t>. Ez múló jellegű mellkasi fájdalmat (úgynevezett „instabil anginát”) okozhat.</w:t>
      </w:r>
    </w:p>
    <w:p w14:paraId="3778C49D" w14:textId="77777777" w:rsidR="006B37B2" w:rsidRPr="005A0E39" w:rsidRDefault="006B37B2" w:rsidP="001A444B">
      <w:pPr>
        <w:tabs>
          <w:tab w:val="clear" w:pos="567"/>
          <w:tab w:val="left" w:pos="3675"/>
        </w:tabs>
        <w:spacing w:line="240" w:lineRule="auto"/>
        <w:ind w:right="-2"/>
        <w:rPr>
          <w:szCs w:val="22"/>
          <w:lang w:val="hu-HU"/>
        </w:rPr>
      </w:pPr>
    </w:p>
    <w:p w14:paraId="2F1B9E9E" w14:textId="77777777" w:rsidR="009579F5" w:rsidRPr="005A0E39" w:rsidRDefault="006B37B2" w:rsidP="00E40E82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  <w:r w:rsidRPr="005A0E39">
        <w:rPr>
          <w:szCs w:val="22"/>
          <w:lang w:val="hu-HU"/>
        </w:rPr>
        <w:t xml:space="preserve">A </w:t>
      </w:r>
      <w:proofErr w:type="spellStart"/>
      <w:r w:rsidR="00D97E24">
        <w:rPr>
          <w:szCs w:val="22"/>
          <w:lang w:val="hu-HU"/>
        </w:rPr>
        <w:t>Plategra</w:t>
      </w:r>
      <w:proofErr w:type="spellEnd"/>
      <w:r w:rsidRPr="005A0E39">
        <w:rPr>
          <w:szCs w:val="22"/>
          <w:lang w:val="hu-HU"/>
        </w:rPr>
        <w:t xml:space="preserve"> segít megakadályozni a vérlemezkék összetapadását. Ez csökkenti egy, a véráramlást csökkentő vérrög képződésének esélyét.</w:t>
      </w:r>
    </w:p>
    <w:p w14:paraId="51A0D63C" w14:textId="77777777" w:rsidR="009579F5" w:rsidRPr="005A0E39" w:rsidRDefault="009579F5" w:rsidP="00E40E82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247968A" w14:textId="77777777" w:rsidR="006B37B2" w:rsidRPr="005A0E39" w:rsidRDefault="006B37B2" w:rsidP="001A444B">
      <w:pPr>
        <w:tabs>
          <w:tab w:val="clear" w:pos="567"/>
        </w:tabs>
        <w:spacing w:line="240" w:lineRule="auto"/>
        <w:ind w:right="-2"/>
        <w:rPr>
          <w:noProof/>
          <w:szCs w:val="22"/>
          <w:lang w:val="hu-HU"/>
        </w:rPr>
      </w:pPr>
    </w:p>
    <w:p w14:paraId="2F66DE56" w14:textId="77777777" w:rsidR="00F45C51" w:rsidRPr="005A0E39" w:rsidRDefault="00F45C51" w:rsidP="001A444B">
      <w:pPr>
        <w:keepNext/>
        <w:numPr>
          <w:ilvl w:val="0"/>
          <w:numId w:val="1"/>
        </w:numPr>
        <w:tabs>
          <w:tab w:val="clear" w:pos="570"/>
        </w:tabs>
        <w:spacing w:line="240" w:lineRule="auto"/>
        <w:ind w:left="573" w:hanging="573"/>
        <w:rPr>
          <w:b/>
          <w:noProof/>
          <w:szCs w:val="22"/>
          <w:lang w:val="es-ES_tradnl"/>
        </w:rPr>
      </w:pPr>
      <w:r w:rsidRPr="005A0E39">
        <w:rPr>
          <w:b/>
          <w:noProof/>
          <w:szCs w:val="22"/>
          <w:lang w:val="es-ES_tradnl"/>
        </w:rPr>
        <w:lastRenderedPageBreak/>
        <w:t>Tudnivalók a</w:t>
      </w:r>
      <w:r w:rsidR="007B4321">
        <w:rPr>
          <w:b/>
          <w:noProof/>
          <w:szCs w:val="22"/>
          <w:lang w:val="es-ES_tradnl"/>
        </w:rPr>
        <w:t>z</w:t>
      </w:r>
      <w:r w:rsidR="008842E5" w:rsidRPr="005A0E39">
        <w:rPr>
          <w:b/>
          <w:noProof/>
          <w:szCs w:val="22"/>
          <w:lang w:val="es-ES_tradnl"/>
        </w:rPr>
        <w:t xml:space="preserve"> </w:t>
      </w:r>
      <w:r w:rsidR="00D97E24">
        <w:rPr>
          <w:b/>
          <w:noProof/>
          <w:szCs w:val="22"/>
          <w:lang w:val="es-ES_tradnl"/>
        </w:rPr>
        <w:t>Plategra</w:t>
      </w:r>
      <w:r w:rsidR="008842E5" w:rsidRPr="005A0E39">
        <w:rPr>
          <w:b/>
          <w:noProof/>
          <w:szCs w:val="22"/>
          <w:lang w:val="es-ES_tradnl"/>
        </w:rPr>
        <w:t xml:space="preserve"> </w:t>
      </w:r>
      <w:r w:rsidRPr="005A0E39">
        <w:rPr>
          <w:b/>
          <w:noProof/>
          <w:szCs w:val="22"/>
          <w:lang w:val="es-ES_tradnl"/>
        </w:rPr>
        <w:t>szedése</w:t>
      </w:r>
      <w:r w:rsidR="008842E5" w:rsidRPr="005A0E39">
        <w:rPr>
          <w:b/>
          <w:noProof/>
          <w:szCs w:val="22"/>
          <w:lang w:val="es-ES_tradnl"/>
        </w:rPr>
        <w:t xml:space="preserve"> </w:t>
      </w:r>
      <w:r w:rsidRPr="005A0E39">
        <w:rPr>
          <w:b/>
          <w:noProof/>
          <w:szCs w:val="22"/>
          <w:lang w:val="es-ES_tradnl"/>
        </w:rPr>
        <w:t>előtt</w:t>
      </w:r>
    </w:p>
    <w:p w14:paraId="186C578C" w14:textId="77777777" w:rsidR="000D3164" w:rsidRPr="005A0E39" w:rsidRDefault="000D3164" w:rsidP="00E40E82">
      <w:pPr>
        <w:spacing w:line="240" w:lineRule="auto"/>
        <w:rPr>
          <w:b/>
          <w:szCs w:val="22"/>
          <w:lang w:val="da-DK"/>
        </w:rPr>
      </w:pPr>
    </w:p>
    <w:p w14:paraId="0F674238" w14:textId="77777777" w:rsidR="00F45C51" w:rsidRPr="005A0E39" w:rsidRDefault="008842E5" w:rsidP="00E40E82">
      <w:pPr>
        <w:spacing w:line="240" w:lineRule="auto"/>
        <w:rPr>
          <w:b/>
          <w:szCs w:val="22"/>
          <w:lang w:val="da-DK"/>
        </w:rPr>
      </w:pPr>
      <w:r w:rsidRPr="005A0E39">
        <w:rPr>
          <w:b/>
          <w:szCs w:val="22"/>
          <w:lang w:val="da-DK"/>
        </w:rPr>
        <w:t xml:space="preserve">Ne </w:t>
      </w:r>
      <w:r w:rsidR="00F45C51" w:rsidRPr="005A0E39">
        <w:rPr>
          <w:b/>
          <w:szCs w:val="22"/>
          <w:lang w:val="da-DK"/>
        </w:rPr>
        <w:t>szedje</w:t>
      </w:r>
      <w:r w:rsidR="001067FF" w:rsidRPr="005A0E39">
        <w:rPr>
          <w:b/>
          <w:szCs w:val="22"/>
          <w:lang w:val="da-DK"/>
        </w:rPr>
        <w:t xml:space="preserve"> a </w:t>
      </w:r>
      <w:r w:rsidR="00D97E24">
        <w:rPr>
          <w:b/>
          <w:szCs w:val="22"/>
          <w:lang w:val="da-DK"/>
        </w:rPr>
        <w:t>Plategr</w:t>
      </w:r>
      <w:r w:rsidR="008E65FF">
        <w:rPr>
          <w:b/>
          <w:szCs w:val="22"/>
          <w:lang w:val="da-DK"/>
        </w:rPr>
        <w:t>á</w:t>
      </w:r>
      <w:r w:rsidR="001067FF" w:rsidRPr="005A0E39">
        <w:rPr>
          <w:b/>
          <w:szCs w:val="22"/>
          <w:lang w:val="da-DK"/>
        </w:rPr>
        <w:t>t</w:t>
      </w:r>
    </w:p>
    <w:p w14:paraId="07642634" w14:textId="77777777" w:rsidR="00E55924" w:rsidRPr="005A0E39" w:rsidRDefault="00DB7B72" w:rsidP="00E40E82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 xml:space="preserve">ha allergiás a </w:t>
      </w:r>
      <w:proofErr w:type="spellStart"/>
      <w:r w:rsidRPr="005A0E39">
        <w:rPr>
          <w:sz w:val="22"/>
          <w:szCs w:val="22"/>
        </w:rPr>
        <w:t>ti</w:t>
      </w:r>
      <w:r w:rsidR="00CB788F">
        <w:rPr>
          <w:sz w:val="22"/>
          <w:szCs w:val="22"/>
        </w:rPr>
        <w:t>k</w:t>
      </w:r>
      <w:r w:rsidRPr="005A0E39">
        <w:rPr>
          <w:sz w:val="22"/>
          <w:szCs w:val="22"/>
        </w:rPr>
        <w:t>agrelorra</w:t>
      </w:r>
      <w:proofErr w:type="spellEnd"/>
      <w:r w:rsidR="00E55924" w:rsidRPr="005A0E39">
        <w:rPr>
          <w:sz w:val="22"/>
          <w:szCs w:val="22"/>
        </w:rPr>
        <w:t xml:space="preserve"> vagy a gyógyszer (6. pontban felsorolt) egyéb összetevőjére</w:t>
      </w:r>
      <w:r w:rsidR="001E238F" w:rsidRPr="005A0E39">
        <w:rPr>
          <w:sz w:val="22"/>
          <w:szCs w:val="22"/>
        </w:rPr>
        <w:t>,</w:t>
      </w:r>
      <w:r w:rsidR="00E55924" w:rsidRPr="005A0E39">
        <w:rPr>
          <w:sz w:val="22"/>
          <w:szCs w:val="22"/>
        </w:rPr>
        <w:t xml:space="preserve"> </w:t>
      </w:r>
    </w:p>
    <w:p w14:paraId="281A53C9" w14:textId="77777777" w:rsidR="00E55924" w:rsidRPr="005A0E39" w:rsidRDefault="00DB7B72" w:rsidP="00E40E82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ha</w:t>
      </w:r>
      <w:r w:rsidR="00E55924" w:rsidRPr="005A0E39">
        <w:rPr>
          <w:sz w:val="22"/>
          <w:szCs w:val="22"/>
        </w:rPr>
        <w:t xml:space="preserve"> </w:t>
      </w:r>
      <w:r w:rsidRPr="005A0E39">
        <w:rPr>
          <w:sz w:val="22"/>
          <w:szCs w:val="22"/>
        </w:rPr>
        <w:t>jelenleg vérzik</w:t>
      </w:r>
      <w:r w:rsidR="001E238F" w:rsidRPr="005A0E39">
        <w:rPr>
          <w:sz w:val="22"/>
          <w:szCs w:val="22"/>
        </w:rPr>
        <w:t>,</w:t>
      </w:r>
      <w:r w:rsidR="00E55924" w:rsidRPr="005A0E39">
        <w:rPr>
          <w:sz w:val="22"/>
          <w:szCs w:val="22"/>
        </w:rPr>
        <w:t xml:space="preserve"> </w:t>
      </w:r>
    </w:p>
    <w:p w14:paraId="150D1705" w14:textId="77777777" w:rsidR="00E55924" w:rsidRPr="005A0E39" w:rsidRDefault="00E55924" w:rsidP="00E40E82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 xml:space="preserve">ha </w:t>
      </w:r>
      <w:r w:rsidR="00DB7B72" w:rsidRPr="005A0E39">
        <w:rPr>
          <w:sz w:val="22"/>
          <w:szCs w:val="22"/>
        </w:rPr>
        <w:t xml:space="preserve">agyvérzés okozta </w:t>
      </w:r>
      <w:r w:rsidR="00DB63BA">
        <w:rPr>
          <w:sz w:val="22"/>
          <w:szCs w:val="22"/>
        </w:rPr>
        <w:t>agyi érkatasztrófája (</w:t>
      </w:r>
      <w:proofErr w:type="spellStart"/>
      <w:r w:rsidR="00272FC8" w:rsidRPr="00DB63BA">
        <w:rPr>
          <w:sz w:val="22"/>
          <w:szCs w:val="22"/>
        </w:rPr>
        <w:t>sztrókja</w:t>
      </w:r>
      <w:proofErr w:type="spellEnd"/>
      <w:r w:rsidR="00DB63BA">
        <w:rPr>
          <w:sz w:val="22"/>
          <w:szCs w:val="22"/>
        </w:rPr>
        <w:t>)</w:t>
      </w:r>
      <w:r w:rsidR="00272FC8" w:rsidRPr="005A0E39">
        <w:rPr>
          <w:sz w:val="22"/>
          <w:szCs w:val="22"/>
        </w:rPr>
        <w:t xml:space="preserve"> </w:t>
      </w:r>
      <w:r w:rsidR="00DB7B72" w:rsidRPr="005A0E39">
        <w:rPr>
          <w:sz w:val="22"/>
          <w:szCs w:val="22"/>
        </w:rPr>
        <w:t>volt</w:t>
      </w:r>
      <w:r w:rsidR="001E238F" w:rsidRPr="005A0E39">
        <w:rPr>
          <w:sz w:val="22"/>
          <w:szCs w:val="22"/>
        </w:rPr>
        <w:t>,</w:t>
      </w:r>
      <w:r w:rsidRPr="005A0E39">
        <w:rPr>
          <w:sz w:val="22"/>
          <w:szCs w:val="22"/>
        </w:rPr>
        <w:t xml:space="preserve"> </w:t>
      </w:r>
    </w:p>
    <w:p w14:paraId="3238DBDB" w14:textId="77777777" w:rsidR="00E55924" w:rsidRPr="005A0E39" w:rsidRDefault="00DB7B72" w:rsidP="00E40E82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ha súlyos májbetegsége van</w:t>
      </w:r>
      <w:r w:rsidR="001E238F" w:rsidRPr="005A0E39">
        <w:rPr>
          <w:sz w:val="22"/>
          <w:szCs w:val="22"/>
        </w:rPr>
        <w:t>,</w:t>
      </w:r>
      <w:r w:rsidR="00E55924" w:rsidRPr="005A0E39">
        <w:rPr>
          <w:sz w:val="22"/>
          <w:szCs w:val="22"/>
        </w:rPr>
        <w:t xml:space="preserve"> </w:t>
      </w:r>
    </w:p>
    <w:p w14:paraId="4A572D82" w14:textId="77777777" w:rsidR="00DB7B72" w:rsidRPr="005A0E39" w:rsidRDefault="00DB7B72" w:rsidP="00E40E82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ha a következő gyógyszerek bármelyikét szedi:</w:t>
      </w:r>
    </w:p>
    <w:p w14:paraId="0D79C2F9" w14:textId="77777777" w:rsidR="00DF7B93" w:rsidRPr="005A0E39" w:rsidRDefault="00DB7B72" w:rsidP="004809B5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proofErr w:type="spellStart"/>
      <w:r w:rsidRPr="005A0E39">
        <w:rPr>
          <w:sz w:val="22"/>
          <w:szCs w:val="22"/>
        </w:rPr>
        <w:t>ketokonazol</w:t>
      </w:r>
      <w:proofErr w:type="spellEnd"/>
      <w:r w:rsidRPr="005A0E39">
        <w:rPr>
          <w:sz w:val="22"/>
          <w:szCs w:val="22"/>
        </w:rPr>
        <w:t xml:space="preserve"> (</w:t>
      </w:r>
      <w:r w:rsidR="00DF7B93" w:rsidRPr="005A0E39">
        <w:rPr>
          <w:sz w:val="22"/>
          <w:szCs w:val="22"/>
        </w:rPr>
        <w:t>gombá</w:t>
      </w:r>
      <w:r w:rsidR="00272FC8">
        <w:rPr>
          <w:sz w:val="22"/>
          <w:szCs w:val="22"/>
        </w:rPr>
        <w:t xml:space="preserve">s </w:t>
      </w:r>
      <w:r w:rsidR="00DF7B93" w:rsidRPr="005A0E39">
        <w:rPr>
          <w:sz w:val="22"/>
          <w:szCs w:val="22"/>
        </w:rPr>
        <w:t>fertőzések kezelésére</w:t>
      </w:r>
      <w:r w:rsidR="00D97E24">
        <w:rPr>
          <w:sz w:val="22"/>
          <w:szCs w:val="22"/>
        </w:rPr>
        <w:t xml:space="preserve"> alkalmazzák</w:t>
      </w:r>
      <w:r w:rsidR="00DF7B93" w:rsidRPr="005A0E39">
        <w:rPr>
          <w:sz w:val="22"/>
          <w:szCs w:val="22"/>
        </w:rPr>
        <w:t>),</w:t>
      </w:r>
    </w:p>
    <w:p w14:paraId="13398FC5" w14:textId="77777777" w:rsidR="00E55924" w:rsidRPr="005A0E39" w:rsidRDefault="00DF7B93" w:rsidP="004809B5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proofErr w:type="spellStart"/>
      <w:r w:rsidRPr="005A0E39">
        <w:rPr>
          <w:sz w:val="22"/>
          <w:szCs w:val="22"/>
        </w:rPr>
        <w:t>klaritromicin</w:t>
      </w:r>
      <w:proofErr w:type="spellEnd"/>
      <w:r w:rsidRPr="005A0E39">
        <w:rPr>
          <w:sz w:val="22"/>
          <w:szCs w:val="22"/>
        </w:rPr>
        <w:t xml:space="preserve"> (bakt</w:t>
      </w:r>
      <w:r w:rsidR="00272FC8">
        <w:rPr>
          <w:sz w:val="22"/>
          <w:szCs w:val="22"/>
        </w:rPr>
        <w:t xml:space="preserve">eriális </w:t>
      </w:r>
      <w:r w:rsidRPr="005A0E39">
        <w:rPr>
          <w:sz w:val="22"/>
          <w:szCs w:val="22"/>
        </w:rPr>
        <w:t>fertőzések kezelésére</w:t>
      </w:r>
      <w:r w:rsidR="003B458B">
        <w:rPr>
          <w:sz w:val="22"/>
          <w:szCs w:val="22"/>
        </w:rPr>
        <w:t xml:space="preserve"> alkalmazzák</w:t>
      </w:r>
      <w:r w:rsidRPr="005A0E39">
        <w:rPr>
          <w:sz w:val="22"/>
          <w:szCs w:val="22"/>
        </w:rPr>
        <w:t>),</w:t>
      </w:r>
    </w:p>
    <w:p w14:paraId="224D2CB8" w14:textId="77777777" w:rsidR="00DF7B93" w:rsidRPr="005A0E39" w:rsidRDefault="00DF7B93" w:rsidP="004809B5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proofErr w:type="spellStart"/>
      <w:r w:rsidRPr="005A0E39">
        <w:rPr>
          <w:sz w:val="22"/>
          <w:szCs w:val="22"/>
        </w:rPr>
        <w:t>nefazodon</w:t>
      </w:r>
      <w:proofErr w:type="spellEnd"/>
      <w:r w:rsidRPr="005A0E39">
        <w:rPr>
          <w:sz w:val="22"/>
          <w:szCs w:val="22"/>
        </w:rPr>
        <w:t xml:space="preserve"> (egy depresszió ellenes </w:t>
      </w:r>
      <w:r w:rsidR="00272FC8">
        <w:rPr>
          <w:sz w:val="22"/>
          <w:szCs w:val="22"/>
        </w:rPr>
        <w:t>gyógy</w:t>
      </w:r>
      <w:r w:rsidRPr="005A0E39">
        <w:rPr>
          <w:sz w:val="22"/>
          <w:szCs w:val="22"/>
        </w:rPr>
        <w:t>szer),</w:t>
      </w:r>
    </w:p>
    <w:p w14:paraId="05B95282" w14:textId="77777777" w:rsidR="00DF7B93" w:rsidRPr="005A0E39" w:rsidRDefault="00DF7B93" w:rsidP="004809B5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proofErr w:type="spellStart"/>
      <w:r w:rsidRPr="005A0E39">
        <w:rPr>
          <w:sz w:val="22"/>
          <w:szCs w:val="22"/>
        </w:rPr>
        <w:t>ritonavir</w:t>
      </w:r>
      <w:proofErr w:type="spellEnd"/>
      <w:r w:rsidRPr="005A0E39">
        <w:rPr>
          <w:sz w:val="22"/>
          <w:szCs w:val="22"/>
        </w:rPr>
        <w:t xml:space="preserve"> és </w:t>
      </w:r>
      <w:proofErr w:type="spellStart"/>
      <w:r w:rsidRPr="005A0E39">
        <w:rPr>
          <w:sz w:val="22"/>
          <w:szCs w:val="22"/>
        </w:rPr>
        <w:t>atazanavir</w:t>
      </w:r>
      <w:proofErr w:type="spellEnd"/>
      <w:r w:rsidRPr="005A0E39">
        <w:rPr>
          <w:sz w:val="22"/>
          <w:szCs w:val="22"/>
        </w:rPr>
        <w:t xml:space="preserve"> (HIV fertőzés és AIDS kezelésére alkalmazzák).</w:t>
      </w:r>
    </w:p>
    <w:p w14:paraId="319EF987" w14:textId="77777777" w:rsidR="00F45C51" w:rsidRPr="005A0E39" w:rsidRDefault="00E55924" w:rsidP="00E40E82">
      <w:pPr>
        <w:suppressAutoHyphens/>
        <w:spacing w:line="240" w:lineRule="auto"/>
        <w:rPr>
          <w:noProof/>
          <w:szCs w:val="22"/>
          <w:lang w:val="hu-HU"/>
        </w:rPr>
      </w:pPr>
      <w:r w:rsidRPr="005A0E39">
        <w:rPr>
          <w:bCs/>
          <w:szCs w:val="22"/>
          <w:lang w:val="hu-HU"/>
        </w:rPr>
        <w:t xml:space="preserve">Ne szedje a </w:t>
      </w:r>
      <w:proofErr w:type="spellStart"/>
      <w:r w:rsidR="00D97E24">
        <w:rPr>
          <w:bCs/>
          <w:szCs w:val="22"/>
          <w:lang w:val="hu-HU"/>
        </w:rPr>
        <w:t>Plategr</w:t>
      </w:r>
      <w:r w:rsidR="008E65FF">
        <w:rPr>
          <w:bCs/>
          <w:szCs w:val="22"/>
          <w:lang w:val="hu-HU"/>
        </w:rPr>
        <w:t>á</w:t>
      </w:r>
      <w:r w:rsidR="00DF7B93" w:rsidRPr="005A0E39">
        <w:rPr>
          <w:bCs/>
          <w:szCs w:val="22"/>
          <w:lang w:val="hu-HU"/>
        </w:rPr>
        <w:t>t</w:t>
      </w:r>
      <w:proofErr w:type="spellEnd"/>
      <w:r w:rsidRPr="005A0E39">
        <w:rPr>
          <w:szCs w:val="22"/>
          <w:lang w:val="hu-HU"/>
        </w:rPr>
        <w:t>, ha a fentie</w:t>
      </w:r>
      <w:r w:rsidR="00DF7B93" w:rsidRPr="005A0E39">
        <w:rPr>
          <w:szCs w:val="22"/>
          <w:lang w:val="hu-HU"/>
        </w:rPr>
        <w:t xml:space="preserve">k </w:t>
      </w:r>
      <w:r w:rsidR="00272FC8">
        <w:rPr>
          <w:szCs w:val="22"/>
          <w:lang w:val="hu-HU"/>
        </w:rPr>
        <w:t xml:space="preserve">közül </w:t>
      </w:r>
      <w:r w:rsidR="003B458B">
        <w:rPr>
          <w:szCs w:val="22"/>
          <w:lang w:val="hu-HU"/>
        </w:rPr>
        <w:t>bármelyik igaz</w:t>
      </w:r>
      <w:r w:rsidR="00DF7B93" w:rsidRPr="005A0E39">
        <w:rPr>
          <w:szCs w:val="22"/>
          <w:lang w:val="hu-HU"/>
        </w:rPr>
        <w:t xml:space="preserve"> Önre. Amennyiben nem biztos benne, akkor a gyógyszer szedése előtt kérdezze meg kezelőorvosát vagy gyógyszerészét.</w:t>
      </w:r>
    </w:p>
    <w:p w14:paraId="3AD781A4" w14:textId="77777777" w:rsidR="00E55924" w:rsidRPr="005A0E39" w:rsidRDefault="00E55924" w:rsidP="00E40E82">
      <w:pPr>
        <w:suppressAutoHyphens/>
        <w:spacing w:line="240" w:lineRule="auto"/>
        <w:rPr>
          <w:noProof/>
          <w:szCs w:val="22"/>
          <w:lang w:val="da-DK"/>
        </w:rPr>
      </w:pPr>
    </w:p>
    <w:p w14:paraId="789542FF" w14:textId="77777777" w:rsidR="00F45C51" w:rsidRPr="005A0E39" w:rsidRDefault="00F45C51" w:rsidP="00E40E82">
      <w:pPr>
        <w:spacing w:line="240" w:lineRule="auto"/>
        <w:ind w:right="-2"/>
        <w:rPr>
          <w:b/>
          <w:noProof/>
          <w:szCs w:val="22"/>
          <w:lang w:val="da-DK"/>
        </w:rPr>
      </w:pPr>
      <w:r w:rsidRPr="005A0E39">
        <w:rPr>
          <w:b/>
          <w:noProof/>
          <w:szCs w:val="22"/>
          <w:lang w:val="da-DK"/>
        </w:rPr>
        <w:t>Figyelmeztetések és óvintézkedések</w:t>
      </w:r>
    </w:p>
    <w:p w14:paraId="11382959" w14:textId="77777777" w:rsidR="00F45C51" w:rsidRPr="005A0E39" w:rsidRDefault="00E55924" w:rsidP="00E40E82">
      <w:pPr>
        <w:spacing w:line="240" w:lineRule="auto"/>
        <w:ind w:right="-2"/>
        <w:rPr>
          <w:szCs w:val="22"/>
          <w:lang w:val="da-DK"/>
        </w:rPr>
      </w:pPr>
      <w:r w:rsidRPr="005A0E39">
        <w:rPr>
          <w:szCs w:val="22"/>
          <w:lang w:val="da-DK"/>
        </w:rPr>
        <w:t xml:space="preserve">A </w:t>
      </w:r>
      <w:r w:rsidR="00D97E24">
        <w:rPr>
          <w:szCs w:val="22"/>
          <w:lang w:val="da-DK"/>
        </w:rPr>
        <w:t>Plategra</w:t>
      </w:r>
      <w:r w:rsidRPr="005A0E39">
        <w:rPr>
          <w:szCs w:val="22"/>
          <w:lang w:val="da-DK"/>
        </w:rPr>
        <w:t xml:space="preserve"> szedése előtt beszéljen kezelő</w:t>
      </w:r>
      <w:r w:rsidR="00DF7B93" w:rsidRPr="005A0E39">
        <w:rPr>
          <w:szCs w:val="22"/>
          <w:lang w:val="da-DK"/>
        </w:rPr>
        <w:t>orvosával vagy gyógyszerészével:</w:t>
      </w:r>
    </w:p>
    <w:p w14:paraId="329706C9" w14:textId="77777777" w:rsidR="00E55924" w:rsidRPr="005A0E39" w:rsidRDefault="009A15D7" w:rsidP="00E922D7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Ha</w:t>
      </w:r>
      <w:r w:rsidR="00E55924" w:rsidRPr="005A0E39">
        <w:rPr>
          <w:sz w:val="22"/>
          <w:szCs w:val="22"/>
        </w:rPr>
        <w:t xml:space="preserve"> Önnél </w:t>
      </w:r>
      <w:r w:rsidR="008F588C">
        <w:rPr>
          <w:sz w:val="22"/>
          <w:szCs w:val="22"/>
        </w:rPr>
        <w:t>fokozott</w:t>
      </w:r>
      <w:r w:rsidR="008F588C" w:rsidRPr="005A0E39">
        <w:rPr>
          <w:sz w:val="22"/>
          <w:szCs w:val="22"/>
        </w:rPr>
        <w:t xml:space="preserve"> </w:t>
      </w:r>
      <w:r w:rsidR="00E55924" w:rsidRPr="005A0E39">
        <w:rPr>
          <w:sz w:val="22"/>
          <w:szCs w:val="22"/>
        </w:rPr>
        <w:t>a v</w:t>
      </w:r>
      <w:r w:rsidR="00000A0D" w:rsidRPr="005A0E39">
        <w:rPr>
          <w:sz w:val="22"/>
          <w:szCs w:val="22"/>
        </w:rPr>
        <w:t xml:space="preserve">érzés </w:t>
      </w:r>
      <w:r w:rsidR="008F588C" w:rsidRPr="00DB63BA">
        <w:rPr>
          <w:sz w:val="22"/>
          <w:szCs w:val="22"/>
        </w:rPr>
        <w:t>kockázata</w:t>
      </w:r>
      <w:r w:rsidR="00E55924" w:rsidRPr="005A0E39">
        <w:rPr>
          <w:sz w:val="22"/>
          <w:szCs w:val="22"/>
        </w:rPr>
        <w:t xml:space="preserve">: </w:t>
      </w:r>
    </w:p>
    <w:p w14:paraId="66EC237C" w14:textId="77777777" w:rsidR="00E55924" w:rsidRPr="008F588C" w:rsidRDefault="00000A0D" w:rsidP="00E922D7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5A0E39">
        <w:rPr>
          <w:sz w:val="22"/>
          <w:szCs w:val="22"/>
        </w:rPr>
        <w:t xml:space="preserve">egy friss </w:t>
      </w:r>
      <w:r w:rsidR="00E55924" w:rsidRPr="008F588C">
        <w:rPr>
          <w:sz w:val="22"/>
          <w:szCs w:val="22"/>
        </w:rPr>
        <w:t>súly</w:t>
      </w:r>
      <w:r w:rsidRPr="008F588C">
        <w:rPr>
          <w:sz w:val="22"/>
          <w:szCs w:val="22"/>
        </w:rPr>
        <w:t>os sérülés következtében,</w:t>
      </w:r>
    </w:p>
    <w:p w14:paraId="0C1A3D6B" w14:textId="77777777" w:rsidR="00E55924" w:rsidRPr="008F588C" w:rsidRDefault="00000A0D" w:rsidP="00E922D7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8F588C">
        <w:rPr>
          <w:sz w:val="22"/>
          <w:szCs w:val="22"/>
        </w:rPr>
        <w:t>egy friss műtét következtében (beleértve</w:t>
      </w:r>
      <w:r w:rsidR="00E55924" w:rsidRPr="008F588C">
        <w:rPr>
          <w:sz w:val="22"/>
          <w:szCs w:val="22"/>
        </w:rPr>
        <w:t xml:space="preserve"> </w:t>
      </w:r>
      <w:r w:rsidRPr="008F588C">
        <w:rPr>
          <w:sz w:val="22"/>
          <w:szCs w:val="22"/>
        </w:rPr>
        <w:t>a fogászati, szájsebészeti beavatkozásokat is, kérdezze meg erről fogorvosát),</w:t>
      </w:r>
    </w:p>
    <w:p w14:paraId="65B2DE87" w14:textId="77777777" w:rsidR="00E55924" w:rsidRPr="005A0E39" w:rsidRDefault="00FD798D" w:rsidP="00E922D7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8F588C">
        <w:rPr>
          <w:sz w:val="22"/>
          <w:szCs w:val="22"/>
        </w:rPr>
        <w:t xml:space="preserve">egy </w:t>
      </w:r>
      <w:r w:rsidR="00000A0D" w:rsidRPr="008F588C">
        <w:rPr>
          <w:sz w:val="22"/>
          <w:szCs w:val="22"/>
        </w:rPr>
        <w:t>a véralvadást</w:t>
      </w:r>
      <w:r w:rsidR="00000A0D" w:rsidRPr="005A0E39">
        <w:rPr>
          <w:sz w:val="22"/>
          <w:szCs w:val="22"/>
        </w:rPr>
        <w:t xml:space="preserve"> érintő betegség miatt</w:t>
      </w:r>
      <w:r w:rsidR="005A6A18" w:rsidRPr="005A0E39">
        <w:rPr>
          <w:sz w:val="22"/>
          <w:szCs w:val="22"/>
        </w:rPr>
        <w:t>,</w:t>
      </w:r>
      <w:r w:rsidR="00E55924" w:rsidRPr="005A0E39">
        <w:rPr>
          <w:sz w:val="22"/>
          <w:szCs w:val="22"/>
        </w:rPr>
        <w:t xml:space="preserve"> </w:t>
      </w:r>
    </w:p>
    <w:p w14:paraId="1A0FC4C6" w14:textId="77777777" w:rsidR="00E55924" w:rsidRPr="005A0E39" w:rsidRDefault="00000A0D" w:rsidP="00E922D7">
      <w:pPr>
        <w:pStyle w:val="Default"/>
        <w:numPr>
          <w:ilvl w:val="0"/>
          <w:numId w:val="10"/>
        </w:numPr>
        <w:tabs>
          <w:tab w:val="left" w:pos="1134"/>
        </w:tabs>
        <w:ind w:left="1134" w:hanging="567"/>
        <w:rPr>
          <w:sz w:val="22"/>
          <w:szCs w:val="22"/>
        </w:rPr>
      </w:pPr>
      <w:r w:rsidRPr="005A0E39">
        <w:rPr>
          <w:sz w:val="22"/>
          <w:szCs w:val="22"/>
        </w:rPr>
        <w:t>egy közelmúltban lezajlott gyomor- vagy bélvérzés miatt</w:t>
      </w:r>
      <w:r w:rsidR="00E55924" w:rsidRPr="005A0E39">
        <w:rPr>
          <w:sz w:val="22"/>
          <w:szCs w:val="22"/>
        </w:rPr>
        <w:t xml:space="preserve"> </w:t>
      </w:r>
      <w:r w:rsidRPr="005A0E39">
        <w:rPr>
          <w:sz w:val="22"/>
          <w:szCs w:val="22"/>
        </w:rPr>
        <w:t>(például gyomorfekély vagy vastagbél polip)</w:t>
      </w:r>
      <w:r w:rsidR="002636F3" w:rsidRPr="005A0E39">
        <w:rPr>
          <w:sz w:val="22"/>
          <w:szCs w:val="22"/>
        </w:rPr>
        <w:t>.</w:t>
      </w:r>
    </w:p>
    <w:p w14:paraId="69FCB0B3" w14:textId="77777777" w:rsidR="00C168CF" w:rsidRPr="005A0E39" w:rsidRDefault="009A15D7" w:rsidP="00E922D7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H</w:t>
      </w:r>
      <w:r w:rsidR="00C168CF" w:rsidRPr="005A0E39">
        <w:rPr>
          <w:sz w:val="22"/>
          <w:szCs w:val="22"/>
        </w:rPr>
        <w:t xml:space="preserve">a </w:t>
      </w:r>
      <w:r w:rsidRPr="005A0E39">
        <w:rPr>
          <w:sz w:val="22"/>
          <w:szCs w:val="22"/>
        </w:rPr>
        <w:t xml:space="preserve">a </w:t>
      </w:r>
      <w:proofErr w:type="spellStart"/>
      <w:r w:rsidR="00D97E24">
        <w:rPr>
          <w:sz w:val="22"/>
          <w:szCs w:val="22"/>
        </w:rPr>
        <w:t>Plategra</w:t>
      </w:r>
      <w:proofErr w:type="spellEnd"/>
      <w:r w:rsidRPr="005A0E39">
        <w:rPr>
          <w:sz w:val="22"/>
          <w:szCs w:val="22"/>
        </w:rPr>
        <w:t xml:space="preserve"> szedése alatt bármikor műtétre vár (beleértve a fogászati, szájsebészeti beavatkozásokat is). Erre azért van szükség, mert nagyobb a vérzés kialakulásának a kockázata</w:t>
      </w:r>
      <w:r w:rsidR="00FD798D" w:rsidRPr="005A0E39">
        <w:rPr>
          <w:sz w:val="22"/>
          <w:szCs w:val="22"/>
        </w:rPr>
        <w:t xml:space="preserve">. </w:t>
      </w:r>
      <w:r w:rsidRPr="005A0E39">
        <w:rPr>
          <w:sz w:val="22"/>
          <w:szCs w:val="22"/>
        </w:rPr>
        <w:t xml:space="preserve">Lehet, hogy </w:t>
      </w:r>
      <w:r w:rsidR="003B458B">
        <w:rPr>
          <w:sz w:val="22"/>
          <w:szCs w:val="22"/>
        </w:rPr>
        <w:t>kezelő</w:t>
      </w:r>
      <w:r w:rsidRPr="005A0E39">
        <w:rPr>
          <w:sz w:val="22"/>
          <w:szCs w:val="22"/>
        </w:rPr>
        <w:t>orvosa azt akarja, hogy a műtét előtt 5</w:t>
      </w:r>
      <w:r w:rsidR="007C0BF2">
        <w:rPr>
          <w:sz w:val="22"/>
          <w:szCs w:val="22"/>
        </w:rPr>
        <w:t> </w:t>
      </w:r>
      <w:r w:rsidRPr="005A0E39">
        <w:rPr>
          <w:sz w:val="22"/>
          <w:szCs w:val="22"/>
        </w:rPr>
        <w:t>nappal hagyja abba a gyógyszer szedését.</w:t>
      </w:r>
    </w:p>
    <w:p w14:paraId="1E13BBE4" w14:textId="77777777" w:rsidR="0070410F" w:rsidRPr="005A0E39" w:rsidRDefault="009A15D7" w:rsidP="00E922D7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H</w:t>
      </w:r>
      <w:r w:rsidR="0070410F" w:rsidRPr="005A0E39">
        <w:rPr>
          <w:sz w:val="22"/>
          <w:szCs w:val="22"/>
        </w:rPr>
        <w:t xml:space="preserve">a </w:t>
      </w:r>
      <w:r w:rsidRPr="005A0E39">
        <w:rPr>
          <w:sz w:val="22"/>
          <w:szCs w:val="22"/>
        </w:rPr>
        <w:t>a</w:t>
      </w:r>
      <w:r w:rsidR="00AB2C17">
        <w:rPr>
          <w:sz w:val="22"/>
          <w:szCs w:val="22"/>
        </w:rPr>
        <w:t xml:space="preserve"> </w:t>
      </w:r>
      <w:r w:rsidR="00270CD5">
        <w:rPr>
          <w:sz w:val="22"/>
          <w:szCs w:val="22"/>
        </w:rPr>
        <w:t>pulzusszáma</w:t>
      </w:r>
      <w:r w:rsidR="007C0BF2" w:rsidRPr="005A0E39">
        <w:rPr>
          <w:sz w:val="22"/>
          <w:szCs w:val="22"/>
        </w:rPr>
        <w:t xml:space="preserve"> </w:t>
      </w:r>
      <w:r w:rsidR="00AB2C17">
        <w:rPr>
          <w:sz w:val="22"/>
          <w:szCs w:val="22"/>
        </w:rPr>
        <w:t>(</w:t>
      </w:r>
      <w:r w:rsidR="00DB63BA">
        <w:rPr>
          <w:sz w:val="22"/>
          <w:szCs w:val="22"/>
        </w:rPr>
        <w:t>szívfrekvenciája</w:t>
      </w:r>
      <w:r w:rsidR="00AB2C17">
        <w:rPr>
          <w:sz w:val="22"/>
          <w:szCs w:val="22"/>
        </w:rPr>
        <w:t>)</w:t>
      </w:r>
      <w:r w:rsidR="00DB63BA" w:rsidRPr="005A0E39">
        <w:rPr>
          <w:sz w:val="22"/>
          <w:szCs w:val="22"/>
        </w:rPr>
        <w:t xml:space="preserve"> </w:t>
      </w:r>
      <w:r w:rsidRPr="005A0E39">
        <w:rPr>
          <w:sz w:val="22"/>
          <w:szCs w:val="22"/>
        </w:rPr>
        <w:t xml:space="preserve">kórosan alacsony (általában alacsonyabb mint </w:t>
      </w:r>
      <w:r w:rsidR="007C0BF2">
        <w:rPr>
          <w:sz w:val="22"/>
          <w:szCs w:val="22"/>
        </w:rPr>
        <w:t xml:space="preserve">60 ütés </w:t>
      </w:r>
      <w:r w:rsidR="00C63A51">
        <w:rPr>
          <w:sz w:val="22"/>
          <w:szCs w:val="22"/>
        </w:rPr>
        <w:t>percenként</w:t>
      </w:r>
      <w:r w:rsidRPr="005A0E39">
        <w:rPr>
          <w:sz w:val="22"/>
          <w:szCs w:val="22"/>
        </w:rPr>
        <w:t>), és még nem ültettek be Önnek olyan készüléket, amely szabályozná a szívritmusát (pészméker)</w:t>
      </w:r>
      <w:r w:rsidR="0070410F" w:rsidRPr="005A0E39">
        <w:rPr>
          <w:sz w:val="22"/>
          <w:szCs w:val="22"/>
        </w:rPr>
        <w:t>.</w:t>
      </w:r>
    </w:p>
    <w:p w14:paraId="761BCCC7" w14:textId="77777777" w:rsidR="009A15D7" w:rsidRDefault="009A15D7" w:rsidP="00E922D7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Ha asztmája vagy más tüdőbetegsége, vagy nehézlégzése van.</w:t>
      </w:r>
    </w:p>
    <w:p w14:paraId="238BDBEA" w14:textId="77777777" w:rsidR="003B458B" w:rsidRPr="005A0E39" w:rsidRDefault="003B458B" w:rsidP="00E922D7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>
        <w:rPr>
          <w:sz w:val="22"/>
          <w:szCs w:val="22"/>
        </w:rPr>
        <w:t>Ha rendellenes légzési mintázat alakul ki, például felgyorsul, lelassul vagy rövid ideig abbamarad a légzése. Kezelőorvosa eldönti, hogy szükséges-e további vizsgálat.</w:t>
      </w:r>
    </w:p>
    <w:p w14:paraId="47806FF5" w14:textId="77777777" w:rsidR="009A15D7" w:rsidRPr="005A0E39" w:rsidRDefault="00E922D7" w:rsidP="00E922D7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Ha bármi</w:t>
      </w:r>
      <w:r w:rsidR="009A15D7" w:rsidRPr="005A0E39">
        <w:rPr>
          <w:sz w:val="22"/>
          <w:szCs w:val="22"/>
        </w:rPr>
        <w:t>l</w:t>
      </w:r>
      <w:r w:rsidRPr="005A0E39">
        <w:rPr>
          <w:sz w:val="22"/>
          <w:szCs w:val="22"/>
        </w:rPr>
        <w:t>y</w:t>
      </w:r>
      <w:r w:rsidR="009A15D7" w:rsidRPr="005A0E39">
        <w:rPr>
          <w:sz w:val="22"/>
          <w:szCs w:val="22"/>
        </w:rPr>
        <w:t>en májbetegsége volt, vagy korábban bármilyen olyan betegsége volt, ami a máját érint</w:t>
      </w:r>
      <w:r w:rsidR="003B458B">
        <w:rPr>
          <w:sz w:val="22"/>
          <w:szCs w:val="22"/>
        </w:rPr>
        <w:t>h</w:t>
      </w:r>
      <w:r w:rsidR="009A15D7" w:rsidRPr="005A0E39">
        <w:rPr>
          <w:sz w:val="22"/>
          <w:szCs w:val="22"/>
        </w:rPr>
        <w:t>ette.</w:t>
      </w:r>
    </w:p>
    <w:p w14:paraId="2553DC94" w14:textId="77777777" w:rsidR="004F188C" w:rsidRPr="005A0E39" w:rsidRDefault="004F188C" w:rsidP="00E922D7">
      <w:pPr>
        <w:pStyle w:val="Default"/>
        <w:numPr>
          <w:ilvl w:val="0"/>
          <w:numId w:val="10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Ha egy vérvizsgálat azt mutatta, hogy a szokásosnál nagyobb mennyiségű húgysav van a vérében</w:t>
      </w:r>
      <w:r w:rsidR="00C168CF" w:rsidRPr="005A0E39">
        <w:rPr>
          <w:sz w:val="22"/>
          <w:szCs w:val="22"/>
        </w:rPr>
        <w:t>.</w:t>
      </w:r>
    </w:p>
    <w:p w14:paraId="1D41D3B0" w14:textId="77777777" w:rsidR="00C168CF" w:rsidRPr="005A0E39" w:rsidRDefault="004F188C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 xml:space="preserve">Ha a fentiek </w:t>
      </w:r>
      <w:r w:rsidR="007C0BF2">
        <w:rPr>
          <w:sz w:val="22"/>
          <w:szCs w:val="22"/>
        </w:rPr>
        <w:t xml:space="preserve">közül </w:t>
      </w:r>
      <w:r w:rsidRPr="005A0E39">
        <w:rPr>
          <w:sz w:val="22"/>
          <w:szCs w:val="22"/>
        </w:rPr>
        <w:t xml:space="preserve">bármelyik </w:t>
      </w:r>
      <w:r w:rsidR="003B458B">
        <w:rPr>
          <w:sz w:val="22"/>
          <w:szCs w:val="22"/>
        </w:rPr>
        <w:t>igaz</w:t>
      </w:r>
      <w:r w:rsidRPr="005A0E39">
        <w:rPr>
          <w:sz w:val="22"/>
          <w:szCs w:val="22"/>
        </w:rPr>
        <w:t xml:space="preserve"> Önre (vagy </w:t>
      </w:r>
      <w:r w:rsidR="003B458B">
        <w:rPr>
          <w:sz w:val="22"/>
          <w:szCs w:val="22"/>
        </w:rPr>
        <w:t>amennyiben</w:t>
      </w:r>
      <w:r w:rsidRPr="005A0E39">
        <w:rPr>
          <w:sz w:val="22"/>
          <w:szCs w:val="22"/>
        </w:rPr>
        <w:t xml:space="preserve"> nem biztos benne), akkor a gyógyszer szedése előtt kérdezze meg kezelőorvosát vagy gyógyszerészét.</w:t>
      </w:r>
      <w:r w:rsidR="00C168CF" w:rsidRPr="005A0E39">
        <w:rPr>
          <w:sz w:val="22"/>
          <w:szCs w:val="22"/>
        </w:rPr>
        <w:t xml:space="preserve"> </w:t>
      </w:r>
    </w:p>
    <w:p w14:paraId="0162CA14" w14:textId="77777777" w:rsidR="00C168CF" w:rsidRPr="005A0E39" w:rsidRDefault="00C168CF" w:rsidP="00E40E82">
      <w:pPr>
        <w:pStyle w:val="Default"/>
        <w:rPr>
          <w:sz w:val="22"/>
          <w:szCs w:val="22"/>
        </w:rPr>
      </w:pPr>
    </w:p>
    <w:p w14:paraId="45EF0B27" w14:textId="77777777" w:rsidR="00C168CF" w:rsidRPr="005A0E39" w:rsidRDefault="004F188C" w:rsidP="00E40E82">
      <w:pPr>
        <w:pStyle w:val="Default"/>
        <w:rPr>
          <w:sz w:val="22"/>
          <w:szCs w:val="22"/>
        </w:rPr>
      </w:pPr>
      <w:r w:rsidRPr="005A0E39">
        <w:rPr>
          <w:bCs/>
          <w:sz w:val="22"/>
          <w:szCs w:val="22"/>
        </w:rPr>
        <w:t xml:space="preserve">Ha Ön együttesen alkalmazza a </w:t>
      </w:r>
      <w:proofErr w:type="spellStart"/>
      <w:r w:rsidR="00D97E24">
        <w:rPr>
          <w:bCs/>
          <w:sz w:val="22"/>
          <w:szCs w:val="22"/>
        </w:rPr>
        <w:t>Plategr</w:t>
      </w:r>
      <w:r w:rsidR="008E65FF">
        <w:rPr>
          <w:bCs/>
          <w:sz w:val="22"/>
          <w:szCs w:val="22"/>
        </w:rPr>
        <w:t>á</w:t>
      </w:r>
      <w:r w:rsidRPr="005A0E39">
        <w:rPr>
          <w:bCs/>
          <w:sz w:val="22"/>
          <w:szCs w:val="22"/>
        </w:rPr>
        <w:t>t</w:t>
      </w:r>
      <w:proofErr w:type="spellEnd"/>
      <w:r w:rsidRPr="005A0E39">
        <w:rPr>
          <w:bCs/>
          <w:sz w:val="22"/>
          <w:szCs w:val="22"/>
        </w:rPr>
        <w:t xml:space="preserve"> és a </w:t>
      </w:r>
      <w:proofErr w:type="spellStart"/>
      <w:r w:rsidRPr="005A0E39">
        <w:rPr>
          <w:bCs/>
          <w:sz w:val="22"/>
          <w:szCs w:val="22"/>
        </w:rPr>
        <w:t>heparint</w:t>
      </w:r>
      <w:proofErr w:type="spellEnd"/>
      <w:r w:rsidRPr="005A0E39">
        <w:rPr>
          <w:bCs/>
          <w:sz w:val="22"/>
          <w:szCs w:val="22"/>
        </w:rPr>
        <w:t>:</w:t>
      </w:r>
      <w:r w:rsidR="00C168CF" w:rsidRPr="005A0E39">
        <w:rPr>
          <w:sz w:val="22"/>
          <w:szCs w:val="22"/>
        </w:rPr>
        <w:t xml:space="preserve"> </w:t>
      </w:r>
    </w:p>
    <w:p w14:paraId="7E8B9F3F" w14:textId="77777777" w:rsidR="00C168CF" w:rsidRPr="005A0E39" w:rsidRDefault="004F188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 xml:space="preserve">Kezelőorvosa elrendelheti a vérminta diagnosztikai vizsgálatát, ha Önnél felmerül a gyanú egy ritka, </w:t>
      </w:r>
      <w:proofErr w:type="spellStart"/>
      <w:r w:rsidRPr="005A0E39">
        <w:rPr>
          <w:sz w:val="22"/>
          <w:szCs w:val="22"/>
        </w:rPr>
        <w:t>heparin</w:t>
      </w:r>
      <w:proofErr w:type="spellEnd"/>
      <w:r w:rsidRPr="005A0E39">
        <w:rPr>
          <w:sz w:val="22"/>
          <w:szCs w:val="22"/>
        </w:rPr>
        <w:t xml:space="preserve"> okozta vérlemezke</w:t>
      </w:r>
      <w:r w:rsidR="00A6417B">
        <w:rPr>
          <w:sz w:val="22"/>
          <w:szCs w:val="22"/>
        </w:rPr>
        <w:t>-</w:t>
      </w:r>
      <w:r w:rsidRPr="005A0E39">
        <w:rPr>
          <w:sz w:val="22"/>
          <w:szCs w:val="22"/>
        </w:rPr>
        <w:t>rendellenességre. Fontos, hogy tájékoztassa kezelőorvosát arról, hogy együttesen alkalmazza a</w:t>
      </w:r>
      <w:r w:rsidR="007B4321">
        <w:rPr>
          <w:sz w:val="22"/>
          <w:szCs w:val="22"/>
        </w:rPr>
        <w:t>z</w:t>
      </w:r>
      <w:r w:rsidRPr="005A0E39">
        <w:rPr>
          <w:sz w:val="22"/>
          <w:szCs w:val="22"/>
        </w:rPr>
        <w:t xml:space="preserve"> </w:t>
      </w:r>
      <w:proofErr w:type="spellStart"/>
      <w:r w:rsidR="00D97E24">
        <w:rPr>
          <w:sz w:val="22"/>
          <w:szCs w:val="22"/>
        </w:rPr>
        <w:t>Plategr</w:t>
      </w:r>
      <w:r w:rsidR="008E65FF">
        <w:rPr>
          <w:sz w:val="22"/>
          <w:szCs w:val="22"/>
        </w:rPr>
        <w:t>á</w:t>
      </w:r>
      <w:r w:rsidRPr="005A0E39">
        <w:rPr>
          <w:sz w:val="22"/>
          <w:szCs w:val="22"/>
        </w:rPr>
        <w:t>t</w:t>
      </w:r>
      <w:proofErr w:type="spellEnd"/>
      <w:r w:rsidRPr="005A0E39">
        <w:rPr>
          <w:sz w:val="22"/>
          <w:szCs w:val="22"/>
        </w:rPr>
        <w:t xml:space="preserve"> és a </w:t>
      </w:r>
      <w:proofErr w:type="spellStart"/>
      <w:r w:rsidRPr="005A0E39">
        <w:rPr>
          <w:sz w:val="22"/>
          <w:szCs w:val="22"/>
        </w:rPr>
        <w:t>heparint</w:t>
      </w:r>
      <w:proofErr w:type="spellEnd"/>
      <w:r w:rsidRPr="005A0E39">
        <w:rPr>
          <w:sz w:val="22"/>
          <w:szCs w:val="22"/>
        </w:rPr>
        <w:t xml:space="preserve">, mert a </w:t>
      </w:r>
      <w:proofErr w:type="spellStart"/>
      <w:r w:rsidR="00D97E24">
        <w:rPr>
          <w:sz w:val="22"/>
          <w:szCs w:val="22"/>
        </w:rPr>
        <w:t>Plategra</w:t>
      </w:r>
      <w:proofErr w:type="spellEnd"/>
      <w:r w:rsidRPr="005A0E39">
        <w:rPr>
          <w:sz w:val="22"/>
          <w:szCs w:val="22"/>
        </w:rPr>
        <w:t xml:space="preserve"> befolyásolhatja a diagnosztikai vizsgálatokat</w:t>
      </w:r>
      <w:r w:rsidR="00C168CF" w:rsidRPr="005A0E39">
        <w:rPr>
          <w:sz w:val="22"/>
          <w:szCs w:val="22"/>
        </w:rPr>
        <w:t xml:space="preserve">. </w:t>
      </w:r>
    </w:p>
    <w:p w14:paraId="4D693583" w14:textId="77777777" w:rsidR="00E55924" w:rsidRPr="005A0E39" w:rsidRDefault="00E55924" w:rsidP="00E40E82">
      <w:pPr>
        <w:pStyle w:val="Default"/>
        <w:rPr>
          <w:sz w:val="22"/>
          <w:szCs w:val="22"/>
        </w:rPr>
      </w:pPr>
    </w:p>
    <w:p w14:paraId="5836C5B8" w14:textId="77777777" w:rsidR="00E55924" w:rsidRPr="005A0E39" w:rsidRDefault="00E55924" w:rsidP="00E40E82">
      <w:pPr>
        <w:pStyle w:val="Default"/>
        <w:rPr>
          <w:sz w:val="22"/>
          <w:szCs w:val="22"/>
        </w:rPr>
      </w:pPr>
      <w:r w:rsidRPr="005A0E39">
        <w:rPr>
          <w:b/>
          <w:bCs/>
          <w:sz w:val="22"/>
          <w:szCs w:val="22"/>
        </w:rPr>
        <w:t xml:space="preserve">Gyermekek és serdülők </w:t>
      </w:r>
    </w:p>
    <w:p w14:paraId="484C0999" w14:textId="77777777" w:rsidR="00E55924" w:rsidRPr="005A0E39" w:rsidRDefault="00A6417B" w:rsidP="00E40E8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</w:t>
      </w:r>
      <w:r w:rsidRPr="00AB2C17">
        <w:rPr>
          <w:sz w:val="22"/>
          <w:szCs w:val="22"/>
        </w:rPr>
        <w:t>készítmény</w:t>
      </w:r>
      <w:r w:rsidR="00E55924" w:rsidRPr="005A0E39">
        <w:rPr>
          <w:sz w:val="22"/>
          <w:szCs w:val="22"/>
        </w:rPr>
        <w:t xml:space="preserve"> </w:t>
      </w:r>
      <w:r w:rsidR="00676BCB" w:rsidRPr="005A0E39">
        <w:rPr>
          <w:sz w:val="22"/>
          <w:szCs w:val="22"/>
        </w:rPr>
        <w:t>alkalmazása</w:t>
      </w:r>
      <w:r w:rsidR="00676BCB" w:rsidRPr="005A0E39">
        <w:rPr>
          <w:bCs/>
          <w:sz w:val="22"/>
          <w:szCs w:val="22"/>
        </w:rPr>
        <w:t xml:space="preserve"> </w:t>
      </w:r>
      <w:r w:rsidR="00E55924" w:rsidRPr="005A0E39">
        <w:rPr>
          <w:sz w:val="22"/>
          <w:szCs w:val="22"/>
        </w:rPr>
        <w:t xml:space="preserve">gyermekeknél és </w:t>
      </w:r>
      <w:r w:rsidR="00676BCB" w:rsidRPr="005A0E39">
        <w:rPr>
          <w:bCs/>
          <w:sz w:val="22"/>
          <w:szCs w:val="22"/>
        </w:rPr>
        <w:t>18</w:t>
      </w:r>
      <w:r>
        <w:rPr>
          <w:bCs/>
          <w:sz w:val="22"/>
          <w:szCs w:val="22"/>
        </w:rPr>
        <w:t> </w:t>
      </w:r>
      <w:r w:rsidR="00676BCB" w:rsidRPr="005A0E39">
        <w:rPr>
          <w:bCs/>
          <w:sz w:val="22"/>
          <w:szCs w:val="22"/>
        </w:rPr>
        <w:t xml:space="preserve">év alatti </w:t>
      </w:r>
      <w:r w:rsidR="00E55924" w:rsidRPr="005A0E39">
        <w:rPr>
          <w:sz w:val="22"/>
          <w:szCs w:val="22"/>
        </w:rPr>
        <w:t>serdülőknél</w:t>
      </w:r>
      <w:r w:rsidR="00676BCB" w:rsidRPr="005A0E39">
        <w:rPr>
          <w:sz w:val="22"/>
          <w:szCs w:val="22"/>
        </w:rPr>
        <w:t xml:space="preserve"> nem javasolt.</w:t>
      </w:r>
      <w:r w:rsidR="00E55924" w:rsidRPr="005A0E39">
        <w:rPr>
          <w:sz w:val="22"/>
          <w:szCs w:val="22"/>
        </w:rPr>
        <w:t xml:space="preserve"> </w:t>
      </w:r>
    </w:p>
    <w:p w14:paraId="2818FFAF" w14:textId="77777777" w:rsidR="00E55924" w:rsidRPr="005A0E39" w:rsidRDefault="00E55924" w:rsidP="00E40E82">
      <w:pPr>
        <w:pStyle w:val="Default"/>
        <w:ind w:left="1133" w:hanging="283"/>
        <w:rPr>
          <w:sz w:val="22"/>
          <w:szCs w:val="22"/>
        </w:rPr>
      </w:pPr>
    </w:p>
    <w:p w14:paraId="6215B2E4" w14:textId="77777777" w:rsidR="00F45C51" w:rsidRPr="005A0E39" w:rsidRDefault="00F45C51" w:rsidP="00E40E82">
      <w:pPr>
        <w:spacing w:line="240" w:lineRule="auto"/>
        <w:ind w:right="-2"/>
        <w:rPr>
          <w:b/>
          <w:szCs w:val="22"/>
          <w:lang w:val="da-DK"/>
        </w:rPr>
      </w:pPr>
      <w:r w:rsidRPr="005A0E39">
        <w:rPr>
          <w:b/>
          <w:noProof/>
          <w:szCs w:val="22"/>
          <w:lang w:val="da-DK"/>
        </w:rPr>
        <w:t>Egyéb</w:t>
      </w:r>
      <w:r w:rsidRPr="005A0E39">
        <w:rPr>
          <w:b/>
          <w:szCs w:val="22"/>
          <w:lang w:val="da-DK"/>
        </w:rPr>
        <w:t xml:space="preserve"> gyógyszerek</w:t>
      </w:r>
      <w:r w:rsidRPr="005A0E39">
        <w:rPr>
          <w:b/>
          <w:noProof/>
          <w:szCs w:val="22"/>
          <w:lang w:val="da-DK"/>
        </w:rPr>
        <w:t xml:space="preserve"> és a</w:t>
      </w:r>
      <w:r w:rsidR="00FC2713" w:rsidRPr="005A0E39">
        <w:rPr>
          <w:b/>
          <w:noProof/>
          <w:szCs w:val="22"/>
          <w:lang w:val="da-DK"/>
        </w:rPr>
        <w:t xml:space="preserve"> </w:t>
      </w:r>
      <w:r w:rsidR="00D97E24">
        <w:rPr>
          <w:b/>
          <w:noProof/>
          <w:szCs w:val="22"/>
          <w:lang w:val="da-DK"/>
        </w:rPr>
        <w:t>Plategra</w:t>
      </w:r>
    </w:p>
    <w:p w14:paraId="757CB841" w14:textId="77777777" w:rsidR="00FC2713" w:rsidRPr="005A0E39" w:rsidRDefault="00FC2713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 xml:space="preserve">Feltétlenül tájékoztassa kezelőorvosát vagy gyógyszerészét a jelenleg vagy nemrégiben szedett, valamint szedni tervezett egyéb gyógyszereiről. </w:t>
      </w:r>
      <w:r w:rsidR="00676BCB" w:rsidRPr="005A0E39">
        <w:rPr>
          <w:sz w:val="22"/>
          <w:szCs w:val="22"/>
        </w:rPr>
        <w:t xml:space="preserve">Erre azért van szükség, mert a </w:t>
      </w:r>
      <w:proofErr w:type="spellStart"/>
      <w:r w:rsidR="00D97E24">
        <w:rPr>
          <w:sz w:val="22"/>
          <w:szCs w:val="22"/>
        </w:rPr>
        <w:t>Plategra</w:t>
      </w:r>
      <w:proofErr w:type="spellEnd"/>
      <w:r w:rsidR="00100330" w:rsidRPr="005A0E39">
        <w:rPr>
          <w:sz w:val="22"/>
          <w:szCs w:val="22"/>
        </w:rPr>
        <w:t xml:space="preserve"> befolyásolhatja néhány gyógyszer hatását, és néhány gyógyszer hatással lehet a </w:t>
      </w:r>
      <w:proofErr w:type="spellStart"/>
      <w:r w:rsidR="00D97E24">
        <w:rPr>
          <w:sz w:val="22"/>
          <w:szCs w:val="22"/>
        </w:rPr>
        <w:t>Plategr</w:t>
      </w:r>
      <w:r w:rsidR="008E65FF">
        <w:rPr>
          <w:sz w:val="22"/>
          <w:szCs w:val="22"/>
        </w:rPr>
        <w:t>á</w:t>
      </w:r>
      <w:r w:rsidR="00100330" w:rsidRPr="005A0E39">
        <w:rPr>
          <w:sz w:val="22"/>
          <w:szCs w:val="22"/>
        </w:rPr>
        <w:t>ra</w:t>
      </w:r>
      <w:proofErr w:type="spellEnd"/>
      <w:r w:rsidR="00100330" w:rsidRPr="005A0E39">
        <w:rPr>
          <w:sz w:val="22"/>
          <w:szCs w:val="22"/>
        </w:rPr>
        <w:t>.</w:t>
      </w:r>
    </w:p>
    <w:p w14:paraId="4CB5973D" w14:textId="77777777" w:rsidR="00FC2713" w:rsidRPr="005A0E39" w:rsidRDefault="00FC2713" w:rsidP="00E40E82">
      <w:pPr>
        <w:pStyle w:val="Default"/>
        <w:rPr>
          <w:sz w:val="22"/>
          <w:szCs w:val="22"/>
        </w:rPr>
      </w:pPr>
    </w:p>
    <w:p w14:paraId="6D77E24A" w14:textId="77777777" w:rsidR="00FC2713" w:rsidRPr="005A0E39" w:rsidRDefault="007C40D5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>Mondja el kezelőorvosának vagy gyógyszerészének, h</w:t>
      </w:r>
      <w:r w:rsidR="00FC2713" w:rsidRPr="005A0E39">
        <w:rPr>
          <w:sz w:val="22"/>
          <w:szCs w:val="22"/>
        </w:rPr>
        <w:t xml:space="preserve">a az alábbi gyógyszerek valamelyikét szedi: </w:t>
      </w:r>
    </w:p>
    <w:p w14:paraId="2B3116A3" w14:textId="77777777" w:rsidR="00E84FB3" w:rsidRDefault="00DD3C9C" w:rsidP="00626E5E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>
        <w:rPr>
          <w:sz w:val="22"/>
          <w:szCs w:val="22"/>
        </w:rPr>
        <w:t>rozuvasztatin</w:t>
      </w:r>
      <w:proofErr w:type="spellEnd"/>
      <w:r>
        <w:rPr>
          <w:sz w:val="22"/>
          <w:szCs w:val="22"/>
        </w:rPr>
        <w:t xml:space="preserve"> </w:t>
      </w:r>
      <w:r w:rsidR="00152B7B" w:rsidRPr="004F55EB">
        <w:rPr>
          <w:sz w:val="22"/>
          <w:szCs w:val="22"/>
        </w:rPr>
        <w:t>(a magas koleszterinszint kezelésére alkalmazott gyógyszer</w:t>
      </w:r>
      <w:r w:rsidR="00152B7B">
        <w:rPr>
          <w:sz w:val="22"/>
          <w:szCs w:val="22"/>
        </w:rPr>
        <w:t xml:space="preserve">) </w:t>
      </w:r>
    </w:p>
    <w:p w14:paraId="153E3878" w14:textId="77777777" w:rsidR="00A55E6A" w:rsidRPr="005A0E39" w:rsidRDefault="007C40D5" w:rsidP="00626E5E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lastRenderedPageBreak/>
        <w:t>napi 40</w:t>
      </w:r>
      <w:r w:rsidR="002F7BB2" w:rsidRPr="005A0E39">
        <w:rPr>
          <w:sz w:val="22"/>
          <w:szCs w:val="22"/>
        </w:rPr>
        <w:t> </w:t>
      </w:r>
      <w:r w:rsidRPr="005A0E39">
        <w:rPr>
          <w:sz w:val="22"/>
          <w:szCs w:val="22"/>
        </w:rPr>
        <w:t xml:space="preserve">mg-os adagot meghaladó </w:t>
      </w:r>
      <w:proofErr w:type="spellStart"/>
      <w:r w:rsidRPr="005A0E39">
        <w:rPr>
          <w:sz w:val="22"/>
          <w:szCs w:val="22"/>
        </w:rPr>
        <w:t>szimvasztatin</w:t>
      </w:r>
      <w:proofErr w:type="spellEnd"/>
      <w:r w:rsidRPr="005A0E39">
        <w:rPr>
          <w:sz w:val="22"/>
          <w:szCs w:val="22"/>
        </w:rPr>
        <w:t xml:space="preserve"> vagy </w:t>
      </w:r>
      <w:proofErr w:type="spellStart"/>
      <w:r w:rsidRPr="005A0E39">
        <w:rPr>
          <w:sz w:val="22"/>
          <w:szCs w:val="22"/>
        </w:rPr>
        <w:t>lovasztatin</w:t>
      </w:r>
      <w:proofErr w:type="spellEnd"/>
      <w:r w:rsidRPr="005A0E39">
        <w:rPr>
          <w:sz w:val="22"/>
          <w:szCs w:val="22"/>
        </w:rPr>
        <w:t xml:space="preserve"> (a magas koleszterinszint kezelésére alkalmaz</w:t>
      </w:r>
      <w:r w:rsidR="004113E3" w:rsidRPr="005A0E39">
        <w:rPr>
          <w:sz w:val="22"/>
          <w:szCs w:val="22"/>
        </w:rPr>
        <w:t>ott gyógyszerek)</w:t>
      </w:r>
    </w:p>
    <w:p w14:paraId="0F09117D" w14:textId="77777777" w:rsidR="00A55E6A" w:rsidRPr="005A0E39" w:rsidRDefault="007C40D5" w:rsidP="00626E5E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5A0E39">
        <w:rPr>
          <w:sz w:val="22"/>
          <w:szCs w:val="22"/>
        </w:rPr>
        <w:t>rifampicin</w:t>
      </w:r>
      <w:proofErr w:type="spellEnd"/>
      <w:r w:rsidR="00A55E6A" w:rsidRPr="005A0E39">
        <w:rPr>
          <w:sz w:val="22"/>
          <w:szCs w:val="22"/>
        </w:rPr>
        <w:t xml:space="preserve"> (</w:t>
      </w:r>
      <w:r w:rsidRPr="005A0E39">
        <w:rPr>
          <w:sz w:val="22"/>
          <w:szCs w:val="22"/>
        </w:rPr>
        <w:t>egy antibiotikum</w:t>
      </w:r>
      <w:r w:rsidR="00A55E6A" w:rsidRPr="005A0E39">
        <w:rPr>
          <w:sz w:val="22"/>
          <w:szCs w:val="22"/>
        </w:rPr>
        <w:t>)</w:t>
      </w:r>
    </w:p>
    <w:p w14:paraId="69F09D3B" w14:textId="77777777" w:rsidR="00FC2713" w:rsidRPr="005A0E39" w:rsidRDefault="004113E3" w:rsidP="00626E5E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5A0E39">
        <w:rPr>
          <w:sz w:val="22"/>
          <w:szCs w:val="22"/>
        </w:rPr>
        <w:t>fenitoin</w:t>
      </w:r>
      <w:proofErr w:type="spellEnd"/>
      <w:r w:rsidRPr="005A0E39">
        <w:rPr>
          <w:sz w:val="22"/>
          <w:szCs w:val="22"/>
        </w:rPr>
        <w:t xml:space="preserve">, </w:t>
      </w:r>
      <w:proofErr w:type="spellStart"/>
      <w:r w:rsidRPr="005A0E39">
        <w:rPr>
          <w:sz w:val="22"/>
          <w:szCs w:val="22"/>
        </w:rPr>
        <w:t>karbamazepin</w:t>
      </w:r>
      <w:proofErr w:type="spellEnd"/>
      <w:r w:rsidRPr="005A0E39">
        <w:rPr>
          <w:sz w:val="22"/>
          <w:szCs w:val="22"/>
        </w:rPr>
        <w:t xml:space="preserve"> és </w:t>
      </w:r>
      <w:proofErr w:type="spellStart"/>
      <w:r w:rsidRPr="005A0E39">
        <w:rPr>
          <w:sz w:val="22"/>
          <w:szCs w:val="22"/>
        </w:rPr>
        <w:t>fenobarbitál</w:t>
      </w:r>
      <w:proofErr w:type="spellEnd"/>
      <w:r w:rsidRPr="005A0E39">
        <w:rPr>
          <w:sz w:val="22"/>
          <w:szCs w:val="22"/>
        </w:rPr>
        <w:t xml:space="preserve"> (görcsrohamok kezelésére alkalmazzák)</w:t>
      </w:r>
    </w:p>
    <w:p w14:paraId="4ECCE2CF" w14:textId="77777777" w:rsidR="00FC2713" w:rsidRPr="00C5612E" w:rsidRDefault="004113E3" w:rsidP="003C1F19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C5612E">
        <w:rPr>
          <w:sz w:val="22"/>
          <w:szCs w:val="22"/>
        </w:rPr>
        <w:t>digoxin</w:t>
      </w:r>
      <w:proofErr w:type="spellEnd"/>
      <w:r w:rsidRPr="00C5612E">
        <w:rPr>
          <w:sz w:val="22"/>
          <w:szCs w:val="22"/>
        </w:rPr>
        <w:t xml:space="preserve"> (szívelégtelenség kezelésére alkalmazzák</w:t>
      </w:r>
      <w:r w:rsidR="002636F3" w:rsidRPr="00C5612E">
        <w:rPr>
          <w:sz w:val="22"/>
          <w:szCs w:val="22"/>
        </w:rPr>
        <w:t>)</w:t>
      </w:r>
    </w:p>
    <w:p w14:paraId="2525FB23" w14:textId="77777777" w:rsidR="00FC2713" w:rsidRPr="00C5612E" w:rsidRDefault="004113E3" w:rsidP="003C1F19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C5612E">
        <w:rPr>
          <w:sz w:val="22"/>
          <w:szCs w:val="22"/>
        </w:rPr>
        <w:t>ci</w:t>
      </w:r>
      <w:r w:rsidR="00FC2713" w:rsidRPr="00C5612E">
        <w:rPr>
          <w:sz w:val="22"/>
          <w:szCs w:val="22"/>
        </w:rPr>
        <w:t>k</w:t>
      </w:r>
      <w:r w:rsidRPr="00C5612E">
        <w:rPr>
          <w:sz w:val="22"/>
          <w:szCs w:val="22"/>
        </w:rPr>
        <w:t>losporin</w:t>
      </w:r>
      <w:proofErr w:type="spellEnd"/>
      <w:r w:rsidRPr="00C5612E">
        <w:rPr>
          <w:sz w:val="22"/>
          <w:szCs w:val="22"/>
        </w:rPr>
        <w:t xml:space="preserve"> (a szervezet védekező</w:t>
      </w:r>
      <w:r w:rsidR="00C5612E" w:rsidRPr="00F25DEF">
        <w:rPr>
          <w:sz w:val="22"/>
          <w:szCs w:val="22"/>
        </w:rPr>
        <w:t xml:space="preserve">képességének </w:t>
      </w:r>
      <w:r w:rsidRPr="00C5612E">
        <w:rPr>
          <w:sz w:val="22"/>
          <w:szCs w:val="22"/>
        </w:rPr>
        <w:t>csökkentésére alkalmazzák</w:t>
      </w:r>
      <w:r w:rsidR="002636F3" w:rsidRPr="00C5612E">
        <w:rPr>
          <w:sz w:val="22"/>
          <w:szCs w:val="22"/>
        </w:rPr>
        <w:t>)</w:t>
      </w:r>
    </w:p>
    <w:p w14:paraId="3D2042AF" w14:textId="77777777" w:rsidR="00FC2713" w:rsidRPr="005A0E39" w:rsidRDefault="004113E3" w:rsidP="003C1F19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proofErr w:type="spellStart"/>
      <w:r w:rsidRPr="005A0E39">
        <w:rPr>
          <w:sz w:val="22"/>
          <w:szCs w:val="22"/>
        </w:rPr>
        <w:t>kinidin</w:t>
      </w:r>
      <w:proofErr w:type="spellEnd"/>
      <w:r w:rsidRPr="005A0E39">
        <w:rPr>
          <w:sz w:val="22"/>
          <w:szCs w:val="22"/>
        </w:rPr>
        <w:t xml:space="preserve"> és </w:t>
      </w:r>
      <w:proofErr w:type="spellStart"/>
      <w:r w:rsidRPr="005A0E39">
        <w:rPr>
          <w:sz w:val="22"/>
          <w:szCs w:val="22"/>
        </w:rPr>
        <w:t>diltiazem</w:t>
      </w:r>
      <w:proofErr w:type="spellEnd"/>
      <w:r w:rsidRPr="005A0E39">
        <w:rPr>
          <w:sz w:val="22"/>
          <w:szCs w:val="22"/>
        </w:rPr>
        <w:t xml:space="preserve"> (szívritmuszavarok kezelésére alkalmazzák)</w:t>
      </w:r>
    </w:p>
    <w:p w14:paraId="19AB0CAB" w14:textId="77777777" w:rsidR="004113E3" w:rsidRPr="005A0E39" w:rsidRDefault="004113E3" w:rsidP="003C1F19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 xml:space="preserve">béta-blokkolók és </w:t>
      </w:r>
      <w:proofErr w:type="spellStart"/>
      <w:r w:rsidRPr="005A0E39">
        <w:rPr>
          <w:sz w:val="22"/>
          <w:szCs w:val="22"/>
        </w:rPr>
        <w:t>verapamil</w:t>
      </w:r>
      <w:proofErr w:type="spellEnd"/>
      <w:r w:rsidR="00C168CF" w:rsidRPr="005A0E39">
        <w:rPr>
          <w:sz w:val="22"/>
          <w:szCs w:val="22"/>
        </w:rPr>
        <w:t xml:space="preserve"> (</w:t>
      </w:r>
      <w:r w:rsidRPr="005A0E39">
        <w:rPr>
          <w:sz w:val="22"/>
          <w:szCs w:val="22"/>
        </w:rPr>
        <w:t>magas vérnyomás kezelésére alkalmazzák)</w:t>
      </w:r>
    </w:p>
    <w:p w14:paraId="5211AE79" w14:textId="77777777" w:rsidR="00C168CF" w:rsidRPr="005A0E39" w:rsidRDefault="004113E3" w:rsidP="003C1F19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 xml:space="preserve">morfin és egyéb </w:t>
      </w:r>
      <w:proofErr w:type="spellStart"/>
      <w:r w:rsidRPr="005A0E39">
        <w:rPr>
          <w:sz w:val="22"/>
          <w:szCs w:val="22"/>
        </w:rPr>
        <w:t>opioidok</w:t>
      </w:r>
      <w:proofErr w:type="spellEnd"/>
      <w:r w:rsidRPr="005A0E39">
        <w:rPr>
          <w:sz w:val="22"/>
          <w:szCs w:val="22"/>
        </w:rPr>
        <w:t xml:space="preserve"> (erős fájdalom kezelésére alkalmazzák).</w:t>
      </w:r>
    </w:p>
    <w:p w14:paraId="0B5F3433" w14:textId="77777777" w:rsidR="004113E3" w:rsidRPr="005A0E39" w:rsidRDefault="004113E3" w:rsidP="003C1F19">
      <w:pPr>
        <w:pStyle w:val="Default"/>
        <w:tabs>
          <w:tab w:val="num" w:pos="567"/>
        </w:tabs>
        <w:rPr>
          <w:sz w:val="22"/>
          <w:szCs w:val="22"/>
        </w:rPr>
      </w:pPr>
    </w:p>
    <w:p w14:paraId="5E622CA4" w14:textId="77777777" w:rsidR="004113E3" w:rsidRPr="005A0E39" w:rsidRDefault="004113E3" w:rsidP="00E40E82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right="215"/>
        <w:rPr>
          <w:rFonts w:eastAsia="Times New Roman"/>
          <w:snapToGrid/>
          <w:spacing w:val="-1"/>
          <w:szCs w:val="22"/>
          <w:lang w:val="hu-HU" w:eastAsia="hu-HU"/>
        </w:rPr>
      </w:pPr>
      <w:r w:rsidRPr="005A0E39">
        <w:rPr>
          <w:rFonts w:eastAsia="Times New Roman"/>
          <w:snapToGrid/>
          <w:spacing w:val="-1"/>
          <w:szCs w:val="22"/>
          <w:lang w:val="hu-HU" w:eastAsia="hu-HU"/>
        </w:rPr>
        <w:t>Különö</w:t>
      </w:r>
      <w:r w:rsidR="000D3164" w:rsidRPr="005A0E39">
        <w:rPr>
          <w:rFonts w:eastAsia="Times New Roman"/>
          <w:snapToGrid/>
          <w:spacing w:val="-1"/>
          <w:szCs w:val="22"/>
          <w:lang w:val="hu-HU" w:eastAsia="hu-HU"/>
        </w:rPr>
        <w:t>sen fontos, hogy elmondja kezelő</w:t>
      </w:r>
      <w:r w:rsidRPr="005A0E39">
        <w:rPr>
          <w:rFonts w:eastAsia="Times New Roman"/>
          <w:snapToGrid/>
          <w:spacing w:val="-1"/>
          <w:szCs w:val="22"/>
          <w:lang w:val="hu-HU" w:eastAsia="hu-HU"/>
        </w:rPr>
        <w:t>orvosának vagy gyógyszerészének, ha az alábbi gyógyszerek</w:t>
      </w:r>
      <w:r w:rsidRPr="005A0E39">
        <w:rPr>
          <w:rFonts w:eastAsia="Times New Roman"/>
          <w:snapToGrid/>
          <w:spacing w:val="20"/>
          <w:szCs w:val="22"/>
          <w:lang w:val="hu-HU" w:eastAsia="hu-HU"/>
        </w:rPr>
        <w:t xml:space="preserve"> </w:t>
      </w:r>
      <w:r w:rsidRPr="005A0E39">
        <w:rPr>
          <w:rFonts w:eastAsia="Times New Roman"/>
          <w:snapToGrid/>
          <w:spacing w:val="-1"/>
          <w:szCs w:val="22"/>
          <w:lang w:val="hu-HU" w:eastAsia="hu-HU"/>
        </w:rPr>
        <w:t xml:space="preserve">valamelyikét szedi, amelyek növelhetik Önnél </w:t>
      </w:r>
      <w:r w:rsidRPr="005A0E39">
        <w:rPr>
          <w:rFonts w:eastAsia="Times New Roman"/>
          <w:snapToGrid/>
          <w:szCs w:val="22"/>
          <w:lang w:val="hu-HU" w:eastAsia="hu-HU"/>
        </w:rPr>
        <w:t>a</w:t>
      </w:r>
      <w:r w:rsidRPr="005A0E39">
        <w:rPr>
          <w:rFonts w:eastAsia="Times New Roman"/>
          <w:snapToGrid/>
          <w:spacing w:val="-1"/>
          <w:szCs w:val="22"/>
          <w:lang w:val="hu-HU" w:eastAsia="hu-HU"/>
        </w:rPr>
        <w:t xml:space="preserve"> vérzés kockázatát:</w:t>
      </w:r>
    </w:p>
    <w:p w14:paraId="77577E8B" w14:textId="77777777" w:rsidR="004113E3" w:rsidRPr="005A0E39" w:rsidRDefault="000D3164" w:rsidP="00626E5E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szájon át szedhető</w:t>
      </w:r>
      <w:r w:rsidR="004113E3" w:rsidRPr="005A0E39">
        <w:rPr>
          <w:sz w:val="22"/>
          <w:szCs w:val="22"/>
        </w:rPr>
        <w:t xml:space="preserve"> véralvadásgátlók, gyakran</w:t>
      </w:r>
      <w:r w:rsidRPr="005A0E39">
        <w:rPr>
          <w:sz w:val="22"/>
          <w:szCs w:val="22"/>
        </w:rPr>
        <w:t xml:space="preserve"> vérhígítóknak is nevezik </w:t>
      </w:r>
      <w:r w:rsidR="00C5612E">
        <w:rPr>
          <w:sz w:val="22"/>
          <w:szCs w:val="22"/>
        </w:rPr>
        <w:t>őket</w:t>
      </w:r>
      <w:r w:rsidR="004113E3" w:rsidRPr="005A0E39">
        <w:rPr>
          <w:sz w:val="22"/>
          <w:szCs w:val="22"/>
        </w:rPr>
        <w:t xml:space="preserve">, közéjük tartozik </w:t>
      </w:r>
      <w:r w:rsidRPr="005A0E39">
        <w:rPr>
          <w:sz w:val="22"/>
          <w:szCs w:val="22"/>
        </w:rPr>
        <w:t xml:space="preserve">a </w:t>
      </w:r>
      <w:proofErr w:type="spellStart"/>
      <w:r w:rsidRPr="005A0E39">
        <w:rPr>
          <w:sz w:val="22"/>
          <w:szCs w:val="22"/>
        </w:rPr>
        <w:t>warfarin</w:t>
      </w:r>
      <w:proofErr w:type="spellEnd"/>
      <w:r w:rsidRPr="005A0E39">
        <w:rPr>
          <w:sz w:val="22"/>
          <w:szCs w:val="22"/>
        </w:rPr>
        <w:t>.</w:t>
      </w:r>
    </w:p>
    <w:p w14:paraId="729E9B12" w14:textId="77777777" w:rsidR="004113E3" w:rsidRPr="005A0E39" w:rsidRDefault="004113E3" w:rsidP="00626E5E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nem-szteroid</w:t>
      </w:r>
      <w:r w:rsidR="000D3164" w:rsidRPr="005A0E39">
        <w:rPr>
          <w:sz w:val="22"/>
          <w:szCs w:val="22"/>
        </w:rPr>
        <w:t xml:space="preserve"> gyulladáscsökkentő</w:t>
      </w:r>
      <w:r w:rsidRPr="005A0E39">
        <w:rPr>
          <w:sz w:val="22"/>
          <w:szCs w:val="22"/>
        </w:rPr>
        <w:t xml:space="preserve"> gyógyszerek (rövidítve NSAID-ok), amiket gyakran fájdalomcsillapítóként s</w:t>
      </w:r>
      <w:r w:rsidR="000D3164" w:rsidRPr="005A0E39">
        <w:rPr>
          <w:sz w:val="22"/>
          <w:szCs w:val="22"/>
        </w:rPr>
        <w:t xml:space="preserve">zednek, mint például az </w:t>
      </w:r>
      <w:proofErr w:type="spellStart"/>
      <w:r w:rsidR="000D3164" w:rsidRPr="005A0E39">
        <w:rPr>
          <w:sz w:val="22"/>
          <w:szCs w:val="22"/>
        </w:rPr>
        <w:t>ibuprof</w:t>
      </w:r>
      <w:r w:rsidR="00523B97">
        <w:rPr>
          <w:sz w:val="22"/>
          <w:szCs w:val="22"/>
        </w:rPr>
        <w:t>é</w:t>
      </w:r>
      <w:r w:rsidRPr="005A0E39">
        <w:rPr>
          <w:sz w:val="22"/>
          <w:szCs w:val="22"/>
        </w:rPr>
        <w:t>n</w:t>
      </w:r>
      <w:proofErr w:type="spellEnd"/>
      <w:r w:rsidRPr="005A0E39">
        <w:rPr>
          <w:sz w:val="22"/>
          <w:szCs w:val="22"/>
        </w:rPr>
        <w:t xml:space="preserve"> és a </w:t>
      </w:r>
      <w:proofErr w:type="spellStart"/>
      <w:r w:rsidRPr="005A0E39">
        <w:rPr>
          <w:sz w:val="22"/>
          <w:szCs w:val="22"/>
        </w:rPr>
        <w:t>naprox</w:t>
      </w:r>
      <w:r w:rsidR="00523B97">
        <w:rPr>
          <w:sz w:val="22"/>
          <w:szCs w:val="22"/>
        </w:rPr>
        <w:t>é</w:t>
      </w:r>
      <w:r w:rsidRPr="005A0E39">
        <w:rPr>
          <w:sz w:val="22"/>
          <w:szCs w:val="22"/>
        </w:rPr>
        <w:t>n</w:t>
      </w:r>
      <w:proofErr w:type="spellEnd"/>
      <w:r w:rsidRPr="005A0E39">
        <w:rPr>
          <w:sz w:val="22"/>
          <w:szCs w:val="22"/>
        </w:rPr>
        <w:t>.</w:t>
      </w:r>
    </w:p>
    <w:p w14:paraId="49AFF60D" w14:textId="77777777" w:rsidR="004113E3" w:rsidRPr="005A0E39" w:rsidRDefault="004113E3" w:rsidP="00626E5E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 xml:space="preserve">depresszió ellenes </w:t>
      </w:r>
      <w:r w:rsidR="00A322F4">
        <w:rPr>
          <w:sz w:val="22"/>
          <w:szCs w:val="22"/>
        </w:rPr>
        <w:t>gyógy</w:t>
      </w:r>
      <w:r w:rsidRPr="005A0E39">
        <w:rPr>
          <w:sz w:val="22"/>
          <w:szCs w:val="22"/>
        </w:rPr>
        <w:t xml:space="preserve">szerként </w:t>
      </w:r>
      <w:r w:rsidR="002F4A0D">
        <w:rPr>
          <w:sz w:val="22"/>
          <w:szCs w:val="22"/>
        </w:rPr>
        <w:t>alkalmazott</w:t>
      </w:r>
      <w:r w:rsidR="002F4A0D" w:rsidRPr="005A0E39">
        <w:rPr>
          <w:sz w:val="22"/>
          <w:szCs w:val="22"/>
        </w:rPr>
        <w:t xml:space="preserve"> </w:t>
      </w:r>
      <w:r w:rsidRPr="005A0E39">
        <w:rPr>
          <w:sz w:val="22"/>
          <w:szCs w:val="22"/>
        </w:rPr>
        <w:t xml:space="preserve">szelektív </w:t>
      </w:r>
      <w:r w:rsidRPr="00AB2C17">
        <w:rPr>
          <w:sz w:val="22"/>
          <w:szCs w:val="22"/>
        </w:rPr>
        <w:t>szerotoninvisszavétel</w:t>
      </w:r>
      <w:r w:rsidR="00AB2C17">
        <w:rPr>
          <w:sz w:val="22"/>
          <w:szCs w:val="22"/>
        </w:rPr>
        <w:t>-</w:t>
      </w:r>
      <w:r w:rsidRPr="00AB2C17">
        <w:rPr>
          <w:sz w:val="22"/>
          <w:szCs w:val="22"/>
        </w:rPr>
        <w:t>gátlók</w:t>
      </w:r>
      <w:r w:rsidRPr="005A0E39">
        <w:rPr>
          <w:sz w:val="22"/>
          <w:szCs w:val="22"/>
        </w:rPr>
        <w:t xml:space="preserve"> (rövidítve SSRI-k), mint például a </w:t>
      </w:r>
      <w:proofErr w:type="spellStart"/>
      <w:r w:rsidRPr="005A0E39">
        <w:rPr>
          <w:sz w:val="22"/>
          <w:szCs w:val="22"/>
        </w:rPr>
        <w:t>paroxetin</w:t>
      </w:r>
      <w:proofErr w:type="spellEnd"/>
      <w:r w:rsidRPr="005A0E39">
        <w:rPr>
          <w:sz w:val="22"/>
          <w:szCs w:val="22"/>
        </w:rPr>
        <w:t xml:space="preserve">, </w:t>
      </w:r>
      <w:proofErr w:type="spellStart"/>
      <w:r w:rsidRPr="005A0E39">
        <w:rPr>
          <w:sz w:val="22"/>
          <w:szCs w:val="22"/>
        </w:rPr>
        <w:t>szertralin</w:t>
      </w:r>
      <w:proofErr w:type="spellEnd"/>
      <w:r w:rsidRPr="005A0E39">
        <w:rPr>
          <w:sz w:val="22"/>
          <w:szCs w:val="22"/>
        </w:rPr>
        <w:t xml:space="preserve"> és </w:t>
      </w:r>
      <w:proofErr w:type="spellStart"/>
      <w:r w:rsidRPr="005A0E39">
        <w:rPr>
          <w:sz w:val="22"/>
          <w:szCs w:val="22"/>
        </w:rPr>
        <w:t>citaloprám</w:t>
      </w:r>
      <w:proofErr w:type="spellEnd"/>
      <w:r w:rsidRPr="005A0E39">
        <w:rPr>
          <w:sz w:val="22"/>
          <w:szCs w:val="22"/>
        </w:rPr>
        <w:t>.</w:t>
      </w:r>
    </w:p>
    <w:p w14:paraId="7E7F3BF1" w14:textId="77777777" w:rsidR="004113E3" w:rsidRPr="005A0E39" w:rsidRDefault="004113E3" w:rsidP="00626E5E">
      <w:pPr>
        <w:pStyle w:val="Default"/>
        <w:numPr>
          <w:ilvl w:val="0"/>
          <w:numId w:val="16"/>
        </w:numPr>
        <w:tabs>
          <w:tab w:val="clear" w:pos="502"/>
          <w:tab w:val="num" w:pos="567"/>
        </w:tabs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 xml:space="preserve">más gyógyszerek, mint például a </w:t>
      </w:r>
      <w:proofErr w:type="spellStart"/>
      <w:r w:rsidR="000D3164" w:rsidRPr="005A0E39">
        <w:rPr>
          <w:sz w:val="22"/>
          <w:szCs w:val="22"/>
        </w:rPr>
        <w:t>ketokonazol</w:t>
      </w:r>
      <w:proofErr w:type="spellEnd"/>
      <w:r w:rsidR="000D3164" w:rsidRPr="005A0E39">
        <w:rPr>
          <w:sz w:val="22"/>
          <w:szCs w:val="22"/>
        </w:rPr>
        <w:t xml:space="preserve"> (</w:t>
      </w:r>
      <w:r w:rsidR="002F4A0D">
        <w:rPr>
          <w:sz w:val="22"/>
          <w:szCs w:val="22"/>
        </w:rPr>
        <w:t>gombás</w:t>
      </w:r>
      <w:r w:rsidR="000D3164" w:rsidRPr="005A0E39">
        <w:rPr>
          <w:sz w:val="22"/>
          <w:szCs w:val="22"/>
        </w:rPr>
        <w:t xml:space="preserve"> fertő</w:t>
      </w:r>
      <w:r w:rsidRPr="005A0E39">
        <w:rPr>
          <w:sz w:val="22"/>
          <w:szCs w:val="22"/>
        </w:rPr>
        <w:t xml:space="preserve">zések kezelésére alkalmazzák), a </w:t>
      </w:r>
      <w:proofErr w:type="spellStart"/>
      <w:r w:rsidRPr="005A0E39">
        <w:rPr>
          <w:sz w:val="22"/>
          <w:szCs w:val="22"/>
        </w:rPr>
        <w:t>klaritr</w:t>
      </w:r>
      <w:r w:rsidR="000D3164" w:rsidRPr="005A0E39">
        <w:rPr>
          <w:sz w:val="22"/>
          <w:szCs w:val="22"/>
        </w:rPr>
        <w:t>omicin</w:t>
      </w:r>
      <w:proofErr w:type="spellEnd"/>
      <w:r w:rsidR="000D3164" w:rsidRPr="005A0E39">
        <w:rPr>
          <w:sz w:val="22"/>
          <w:szCs w:val="22"/>
        </w:rPr>
        <w:t xml:space="preserve"> (baktériumok okozta fertő</w:t>
      </w:r>
      <w:r w:rsidRPr="005A0E39">
        <w:rPr>
          <w:sz w:val="22"/>
          <w:szCs w:val="22"/>
        </w:rPr>
        <w:t xml:space="preserve">zések kezelésére alkalmazzák), a </w:t>
      </w:r>
      <w:proofErr w:type="spellStart"/>
      <w:r w:rsidRPr="005A0E39">
        <w:rPr>
          <w:sz w:val="22"/>
          <w:szCs w:val="22"/>
        </w:rPr>
        <w:t>nefazodon</w:t>
      </w:r>
      <w:proofErr w:type="spellEnd"/>
      <w:r w:rsidRPr="005A0E39">
        <w:rPr>
          <w:sz w:val="22"/>
          <w:szCs w:val="22"/>
        </w:rPr>
        <w:t xml:space="preserve"> (egy depresszió ellenes </w:t>
      </w:r>
      <w:r w:rsidR="00A322F4">
        <w:rPr>
          <w:sz w:val="22"/>
          <w:szCs w:val="22"/>
        </w:rPr>
        <w:t>gyógy</w:t>
      </w:r>
      <w:r w:rsidRPr="005A0E39">
        <w:rPr>
          <w:sz w:val="22"/>
          <w:szCs w:val="22"/>
        </w:rPr>
        <w:t xml:space="preserve">szer), a </w:t>
      </w:r>
      <w:proofErr w:type="spellStart"/>
      <w:r w:rsidRPr="005A0E39">
        <w:rPr>
          <w:sz w:val="22"/>
          <w:szCs w:val="22"/>
        </w:rPr>
        <w:t>riton</w:t>
      </w:r>
      <w:r w:rsidR="000D3164" w:rsidRPr="005A0E39">
        <w:rPr>
          <w:sz w:val="22"/>
          <w:szCs w:val="22"/>
        </w:rPr>
        <w:t>avir</w:t>
      </w:r>
      <w:proofErr w:type="spellEnd"/>
      <w:r w:rsidR="000D3164" w:rsidRPr="005A0E39">
        <w:rPr>
          <w:sz w:val="22"/>
          <w:szCs w:val="22"/>
        </w:rPr>
        <w:t xml:space="preserve"> és az </w:t>
      </w:r>
      <w:proofErr w:type="spellStart"/>
      <w:r w:rsidR="000D3164" w:rsidRPr="005A0E39">
        <w:rPr>
          <w:sz w:val="22"/>
          <w:szCs w:val="22"/>
        </w:rPr>
        <w:t>atazanavir</w:t>
      </w:r>
      <w:proofErr w:type="spellEnd"/>
      <w:r w:rsidR="000D3164" w:rsidRPr="005A0E39">
        <w:rPr>
          <w:sz w:val="22"/>
          <w:szCs w:val="22"/>
        </w:rPr>
        <w:t xml:space="preserve"> (HIV fertő</w:t>
      </w:r>
      <w:r w:rsidRPr="005A0E39">
        <w:rPr>
          <w:sz w:val="22"/>
          <w:szCs w:val="22"/>
        </w:rPr>
        <w:t xml:space="preserve">zés és AIDS kezelésére alkalmazzák), a </w:t>
      </w:r>
      <w:proofErr w:type="spellStart"/>
      <w:r w:rsidRPr="005A0E39">
        <w:rPr>
          <w:sz w:val="22"/>
          <w:szCs w:val="22"/>
        </w:rPr>
        <w:t>ciszaprid</w:t>
      </w:r>
      <w:proofErr w:type="spellEnd"/>
      <w:r w:rsidRPr="005A0E39">
        <w:rPr>
          <w:sz w:val="22"/>
          <w:szCs w:val="22"/>
        </w:rPr>
        <w:t xml:space="preserve"> (a gyomorégés kezelésére alkalmazzák), </w:t>
      </w:r>
      <w:proofErr w:type="spellStart"/>
      <w:r w:rsidRPr="005A0E39">
        <w:rPr>
          <w:sz w:val="22"/>
          <w:szCs w:val="22"/>
        </w:rPr>
        <w:t>ergot</w:t>
      </w:r>
      <w:proofErr w:type="spellEnd"/>
      <w:r w:rsidRPr="005A0E39">
        <w:rPr>
          <w:sz w:val="22"/>
          <w:szCs w:val="22"/>
        </w:rPr>
        <w:t xml:space="preserve"> alkaloidok (migrén és fejfájás kezelésére alkalmazzák).</w:t>
      </w:r>
    </w:p>
    <w:p w14:paraId="722B89FA" w14:textId="77777777" w:rsidR="000D3164" w:rsidRPr="005A0E39" w:rsidRDefault="000D3164" w:rsidP="00E40E82">
      <w:pPr>
        <w:pStyle w:val="Default"/>
        <w:rPr>
          <w:rFonts w:eastAsia="Times New Roman"/>
          <w:color w:val="auto"/>
          <w:spacing w:val="-1"/>
          <w:sz w:val="22"/>
          <w:szCs w:val="22"/>
        </w:rPr>
      </w:pPr>
    </w:p>
    <w:p w14:paraId="0B593EB9" w14:textId="77777777" w:rsidR="000D3164" w:rsidRPr="005A0E39" w:rsidRDefault="002F4A0D" w:rsidP="00E40E82">
      <w:pPr>
        <w:pStyle w:val="Default"/>
        <w:rPr>
          <w:rFonts w:eastAsia="Times New Roman"/>
          <w:color w:val="auto"/>
          <w:spacing w:val="-1"/>
          <w:sz w:val="22"/>
          <w:szCs w:val="22"/>
        </w:rPr>
      </w:pPr>
      <w:r w:rsidRPr="00AB2C17">
        <w:rPr>
          <w:rFonts w:eastAsia="Times New Roman"/>
          <w:color w:val="auto"/>
          <w:spacing w:val="-1"/>
          <w:sz w:val="22"/>
          <w:szCs w:val="22"/>
        </w:rPr>
        <w:t>M</w:t>
      </w:r>
      <w:r w:rsidR="004113E3" w:rsidRPr="00AB2C17">
        <w:rPr>
          <w:rFonts w:eastAsia="Times New Roman"/>
          <w:color w:val="auto"/>
          <w:spacing w:val="-1"/>
          <w:sz w:val="22"/>
          <w:szCs w:val="22"/>
        </w:rPr>
        <w:t xml:space="preserve">agasabb lehet </w:t>
      </w:r>
      <w:r w:rsidR="004113E3" w:rsidRPr="00AB2C17">
        <w:rPr>
          <w:rFonts w:eastAsia="Times New Roman"/>
          <w:color w:val="auto"/>
          <w:sz w:val="22"/>
          <w:szCs w:val="22"/>
        </w:rPr>
        <w:t>a</w:t>
      </w:r>
      <w:r w:rsidR="004113E3" w:rsidRPr="00AB2C17">
        <w:rPr>
          <w:rFonts w:eastAsia="Times New Roman"/>
          <w:color w:val="auto"/>
          <w:spacing w:val="-1"/>
          <w:sz w:val="22"/>
          <w:szCs w:val="22"/>
        </w:rPr>
        <w:t xml:space="preserve"> vérzés</w:t>
      </w:r>
      <w:r w:rsidR="004113E3" w:rsidRPr="00AB2C17">
        <w:rPr>
          <w:rFonts w:eastAsia="Times New Roman"/>
          <w:color w:val="auto"/>
          <w:spacing w:val="40"/>
          <w:sz w:val="22"/>
          <w:szCs w:val="22"/>
        </w:rPr>
        <w:t xml:space="preserve"> </w:t>
      </w:r>
      <w:r w:rsidRPr="00AB2C17">
        <w:rPr>
          <w:rFonts w:eastAsia="Times New Roman"/>
          <w:color w:val="auto"/>
          <w:spacing w:val="-1"/>
          <w:sz w:val="22"/>
          <w:szCs w:val="22"/>
        </w:rPr>
        <w:t>kockázata</w:t>
      </w:r>
      <w:r w:rsidR="004113E3" w:rsidRPr="00AB2C17">
        <w:rPr>
          <w:rFonts w:eastAsia="Times New Roman"/>
          <w:color w:val="auto"/>
          <w:spacing w:val="-1"/>
          <w:sz w:val="22"/>
          <w:szCs w:val="22"/>
        </w:rPr>
        <w:t xml:space="preserve">, ha </w:t>
      </w:r>
      <w:r w:rsidR="004113E3" w:rsidRPr="00AB2C17">
        <w:rPr>
          <w:rFonts w:eastAsia="Times New Roman"/>
          <w:color w:val="auto"/>
          <w:sz w:val="22"/>
          <w:szCs w:val="22"/>
        </w:rPr>
        <w:t>a</w:t>
      </w:r>
      <w:r w:rsidR="0040437C" w:rsidRPr="00AB2C17">
        <w:rPr>
          <w:rFonts w:eastAsia="Times New Roman"/>
          <w:color w:val="auto"/>
          <w:spacing w:val="-1"/>
          <w:sz w:val="22"/>
          <w:szCs w:val="22"/>
        </w:rPr>
        <w:t xml:space="preserve"> </w:t>
      </w:r>
      <w:proofErr w:type="spellStart"/>
      <w:r w:rsidRPr="00AB2C17">
        <w:rPr>
          <w:rFonts w:eastAsia="Times New Roman"/>
          <w:color w:val="auto"/>
          <w:spacing w:val="-1"/>
          <w:sz w:val="22"/>
          <w:szCs w:val="22"/>
        </w:rPr>
        <w:t>Plategr</w:t>
      </w:r>
      <w:r w:rsidR="008E65FF" w:rsidRPr="00AB2C17">
        <w:rPr>
          <w:rFonts w:eastAsia="Times New Roman"/>
          <w:color w:val="auto"/>
          <w:spacing w:val="-1"/>
          <w:sz w:val="22"/>
          <w:szCs w:val="22"/>
        </w:rPr>
        <w:t>á</w:t>
      </w:r>
      <w:r w:rsidRPr="00AB2C17">
        <w:rPr>
          <w:rFonts w:eastAsia="Times New Roman"/>
          <w:color w:val="auto"/>
          <w:spacing w:val="-1"/>
          <w:sz w:val="22"/>
          <w:szCs w:val="22"/>
        </w:rPr>
        <w:t>t</w:t>
      </w:r>
      <w:proofErr w:type="spellEnd"/>
      <w:r w:rsidRPr="00AB2C17">
        <w:rPr>
          <w:rFonts w:eastAsia="Times New Roman"/>
          <w:color w:val="auto"/>
          <w:spacing w:val="-1"/>
          <w:sz w:val="22"/>
          <w:szCs w:val="22"/>
        </w:rPr>
        <w:t xml:space="preserve"> </w:t>
      </w:r>
      <w:r w:rsidR="004113E3" w:rsidRPr="00AB2C17">
        <w:rPr>
          <w:rFonts w:eastAsia="Times New Roman"/>
          <w:color w:val="auto"/>
          <w:spacing w:val="-1"/>
          <w:sz w:val="22"/>
          <w:szCs w:val="22"/>
        </w:rPr>
        <w:t>„</w:t>
      </w:r>
      <w:proofErr w:type="spellStart"/>
      <w:r w:rsidR="004113E3" w:rsidRPr="00AB2C17">
        <w:rPr>
          <w:rFonts w:eastAsia="Times New Roman"/>
          <w:color w:val="auto"/>
          <w:spacing w:val="-1"/>
          <w:sz w:val="22"/>
          <w:szCs w:val="22"/>
        </w:rPr>
        <w:t>fibrinolitikumoknak</w:t>
      </w:r>
      <w:proofErr w:type="spellEnd"/>
      <w:r w:rsidR="004113E3" w:rsidRPr="00AB2C17">
        <w:rPr>
          <w:rFonts w:eastAsia="Times New Roman"/>
          <w:color w:val="auto"/>
          <w:spacing w:val="-1"/>
          <w:sz w:val="22"/>
          <w:szCs w:val="22"/>
        </w:rPr>
        <w:t>”, gyakran vérrögoldóknak is nevezett gyógyszer</w:t>
      </w:r>
      <w:r w:rsidRPr="00AB2C17">
        <w:rPr>
          <w:rFonts w:eastAsia="Times New Roman"/>
          <w:color w:val="auto"/>
          <w:spacing w:val="-1"/>
          <w:sz w:val="22"/>
          <w:szCs w:val="22"/>
        </w:rPr>
        <w:t>ekkel</w:t>
      </w:r>
      <w:r w:rsidR="004113E3" w:rsidRPr="00AB2C17">
        <w:rPr>
          <w:rFonts w:eastAsia="Times New Roman"/>
          <w:color w:val="auto"/>
          <w:spacing w:val="-1"/>
          <w:sz w:val="22"/>
          <w:szCs w:val="22"/>
        </w:rPr>
        <w:t>,</w:t>
      </w:r>
      <w:r w:rsidR="004113E3" w:rsidRPr="00AB2C17">
        <w:rPr>
          <w:rFonts w:eastAsia="Times New Roman"/>
          <w:color w:val="auto"/>
          <w:spacing w:val="28"/>
          <w:sz w:val="22"/>
          <w:szCs w:val="22"/>
        </w:rPr>
        <w:t xml:space="preserve"> </w:t>
      </w:r>
      <w:r w:rsidR="004113E3" w:rsidRPr="00AB2C17">
        <w:rPr>
          <w:rFonts w:eastAsia="Times New Roman"/>
          <w:color w:val="auto"/>
          <w:spacing w:val="-1"/>
          <w:sz w:val="22"/>
          <w:szCs w:val="22"/>
        </w:rPr>
        <w:t xml:space="preserve">például </w:t>
      </w:r>
      <w:proofErr w:type="spellStart"/>
      <w:r w:rsidR="004113E3" w:rsidRPr="00AB2C17">
        <w:rPr>
          <w:rFonts w:eastAsia="Times New Roman"/>
          <w:color w:val="auto"/>
          <w:spacing w:val="-2"/>
          <w:sz w:val="22"/>
          <w:szCs w:val="22"/>
        </w:rPr>
        <w:t>sztreptokináz</w:t>
      </w:r>
      <w:r w:rsidRPr="00AB2C17">
        <w:rPr>
          <w:rFonts w:eastAsia="Times New Roman"/>
          <w:color w:val="auto"/>
          <w:spacing w:val="-2"/>
          <w:sz w:val="22"/>
          <w:szCs w:val="22"/>
        </w:rPr>
        <w:t>zal</w:t>
      </w:r>
      <w:proofErr w:type="spellEnd"/>
      <w:r w:rsidR="004113E3" w:rsidRPr="00AB2C17">
        <w:rPr>
          <w:rFonts w:eastAsia="Times New Roman"/>
          <w:color w:val="auto"/>
          <w:spacing w:val="-1"/>
          <w:sz w:val="22"/>
          <w:szCs w:val="22"/>
        </w:rPr>
        <w:t xml:space="preserve"> vagy </w:t>
      </w:r>
      <w:proofErr w:type="spellStart"/>
      <w:r w:rsidR="004113E3" w:rsidRPr="00AB2C17">
        <w:rPr>
          <w:rFonts w:eastAsia="Times New Roman"/>
          <w:color w:val="auto"/>
          <w:spacing w:val="-1"/>
          <w:sz w:val="22"/>
          <w:szCs w:val="22"/>
        </w:rPr>
        <w:t>altepláz</w:t>
      </w:r>
      <w:r w:rsidR="00300370" w:rsidRPr="00AB2C17">
        <w:rPr>
          <w:rFonts w:eastAsia="Times New Roman"/>
          <w:color w:val="auto"/>
          <w:spacing w:val="-1"/>
          <w:sz w:val="22"/>
          <w:szCs w:val="22"/>
        </w:rPr>
        <w:t>zal</w:t>
      </w:r>
      <w:proofErr w:type="spellEnd"/>
      <w:r w:rsidR="00300370" w:rsidRPr="00AB2C17">
        <w:rPr>
          <w:rFonts w:eastAsia="Times New Roman"/>
          <w:color w:val="auto"/>
          <w:spacing w:val="-1"/>
          <w:sz w:val="22"/>
          <w:szCs w:val="22"/>
        </w:rPr>
        <w:t xml:space="preserve"> adják együtt.</w:t>
      </w:r>
      <w:r w:rsidRPr="00AB2C17">
        <w:rPr>
          <w:rFonts w:eastAsia="Times New Roman"/>
          <w:color w:val="auto"/>
          <w:spacing w:val="-1"/>
          <w:sz w:val="22"/>
          <w:szCs w:val="22"/>
        </w:rPr>
        <w:t xml:space="preserve"> Mondja el kezelőorvosának, hogy </w:t>
      </w:r>
      <w:proofErr w:type="spellStart"/>
      <w:r w:rsidRPr="00AB2C17">
        <w:rPr>
          <w:rFonts w:eastAsia="Times New Roman"/>
          <w:color w:val="auto"/>
          <w:spacing w:val="-1"/>
          <w:sz w:val="22"/>
          <w:szCs w:val="22"/>
        </w:rPr>
        <w:t>Plategra</w:t>
      </w:r>
      <w:proofErr w:type="spellEnd"/>
      <w:r w:rsidRPr="00AB2C17">
        <w:rPr>
          <w:rFonts w:eastAsia="Times New Roman"/>
          <w:color w:val="auto"/>
          <w:spacing w:val="-1"/>
          <w:sz w:val="22"/>
          <w:szCs w:val="22"/>
        </w:rPr>
        <w:t>-</w:t>
      </w:r>
      <w:r w:rsidR="00300370" w:rsidRPr="00AB2C17">
        <w:rPr>
          <w:rFonts w:eastAsia="Times New Roman"/>
          <w:color w:val="auto"/>
          <w:spacing w:val="-1"/>
          <w:sz w:val="22"/>
          <w:szCs w:val="22"/>
        </w:rPr>
        <w:t>kezelés alatt áll</w:t>
      </w:r>
      <w:r w:rsidRPr="00AB2C17">
        <w:rPr>
          <w:rFonts w:eastAsia="Times New Roman"/>
          <w:color w:val="auto"/>
          <w:spacing w:val="-1"/>
          <w:sz w:val="22"/>
          <w:szCs w:val="22"/>
        </w:rPr>
        <w:t>.</w:t>
      </w:r>
    </w:p>
    <w:p w14:paraId="79C7FF44" w14:textId="77777777" w:rsidR="00F45C51" w:rsidRPr="005A0E39" w:rsidRDefault="00F45C51" w:rsidP="00E40E82">
      <w:pPr>
        <w:spacing w:line="240" w:lineRule="auto"/>
        <w:ind w:right="-2"/>
        <w:rPr>
          <w:szCs w:val="22"/>
          <w:lang w:val="da-DK"/>
        </w:rPr>
      </w:pPr>
    </w:p>
    <w:p w14:paraId="0898DF86" w14:textId="77777777" w:rsidR="00F45C51" w:rsidRPr="005A0E39" w:rsidRDefault="00F45C51" w:rsidP="00E40E82">
      <w:pPr>
        <w:spacing w:line="240" w:lineRule="auto"/>
        <w:ind w:right="-2"/>
        <w:rPr>
          <w:b/>
          <w:szCs w:val="22"/>
          <w:lang w:val="da-DK"/>
        </w:rPr>
      </w:pPr>
      <w:r w:rsidRPr="005A0E39">
        <w:rPr>
          <w:b/>
          <w:szCs w:val="22"/>
          <w:lang w:val="da-DK"/>
        </w:rPr>
        <w:t>Terhesség és</w:t>
      </w:r>
      <w:r w:rsidR="00F82AD9" w:rsidRPr="005A0E39">
        <w:rPr>
          <w:b/>
          <w:szCs w:val="22"/>
          <w:lang w:val="da-DK"/>
        </w:rPr>
        <w:t xml:space="preserve"> </w:t>
      </w:r>
      <w:r w:rsidRPr="005A0E39">
        <w:rPr>
          <w:b/>
          <w:szCs w:val="22"/>
          <w:lang w:val="da-DK"/>
        </w:rPr>
        <w:t>szoptatás</w:t>
      </w:r>
    </w:p>
    <w:p w14:paraId="6BC3C90E" w14:textId="77777777" w:rsidR="00300370" w:rsidRPr="00300370" w:rsidRDefault="00300370" w:rsidP="00300370">
      <w:pPr>
        <w:rPr>
          <w:szCs w:val="22"/>
          <w:lang w:val="da-DK"/>
        </w:rPr>
      </w:pPr>
      <w:r w:rsidRPr="00AB2C17">
        <w:rPr>
          <w:szCs w:val="22"/>
          <w:lang w:val="da-DK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510512D3" w14:textId="77777777" w:rsidR="00300370" w:rsidRDefault="00300370" w:rsidP="00E40E82">
      <w:pPr>
        <w:spacing w:line="240" w:lineRule="auto"/>
        <w:ind w:right="-2"/>
        <w:rPr>
          <w:szCs w:val="22"/>
          <w:lang w:val="da-DK"/>
        </w:rPr>
      </w:pPr>
    </w:p>
    <w:p w14:paraId="4AB0027E" w14:textId="77777777" w:rsidR="00C23AC5" w:rsidRPr="005A0E39" w:rsidRDefault="00300370" w:rsidP="00E40E82">
      <w:pPr>
        <w:spacing w:line="240" w:lineRule="auto"/>
        <w:ind w:right="-2"/>
        <w:rPr>
          <w:szCs w:val="22"/>
          <w:lang w:val="da-DK"/>
        </w:rPr>
      </w:pPr>
      <w:r>
        <w:rPr>
          <w:szCs w:val="22"/>
          <w:lang w:val="da-DK"/>
        </w:rPr>
        <w:t>Ne szedje a</w:t>
      </w:r>
      <w:r w:rsidRPr="005A0E39">
        <w:rPr>
          <w:szCs w:val="22"/>
          <w:lang w:val="da-DK"/>
        </w:rPr>
        <w:t xml:space="preserve"> </w:t>
      </w:r>
      <w:r w:rsidR="00D97E24">
        <w:rPr>
          <w:szCs w:val="22"/>
          <w:lang w:val="da-DK"/>
        </w:rPr>
        <w:t>Plategr</w:t>
      </w:r>
      <w:r w:rsidR="0078718B">
        <w:rPr>
          <w:szCs w:val="22"/>
          <w:lang w:val="da-DK"/>
        </w:rPr>
        <w:t>á</w:t>
      </w:r>
      <w:r>
        <w:rPr>
          <w:szCs w:val="22"/>
          <w:lang w:val="da-DK"/>
        </w:rPr>
        <w:t>t</w:t>
      </w:r>
      <w:r w:rsidR="00C23AC5" w:rsidRPr="005A0E39">
        <w:rPr>
          <w:szCs w:val="22"/>
          <w:lang w:val="da-DK"/>
        </w:rPr>
        <w:t xml:space="preserve">, ha Ön terhes vagy </w:t>
      </w:r>
      <w:r w:rsidR="00020D90">
        <w:rPr>
          <w:szCs w:val="22"/>
          <w:lang w:val="da-DK"/>
        </w:rPr>
        <w:t xml:space="preserve">ha </w:t>
      </w:r>
      <w:r w:rsidR="00C23AC5" w:rsidRPr="005A0E39">
        <w:rPr>
          <w:szCs w:val="22"/>
          <w:lang w:val="da-DK"/>
        </w:rPr>
        <w:t>teherbe eshet</w:t>
      </w:r>
      <w:r w:rsidR="00F82AD9" w:rsidRPr="005A0E39">
        <w:rPr>
          <w:szCs w:val="22"/>
          <w:lang w:val="da-DK"/>
        </w:rPr>
        <w:t xml:space="preserve">. </w:t>
      </w:r>
      <w:r w:rsidR="00020D90" w:rsidRPr="00020D90">
        <w:rPr>
          <w:szCs w:val="22"/>
          <w:lang w:val="da-DK"/>
        </w:rPr>
        <w:t xml:space="preserve">A fogamzóképes nőknek a gyógyszer a szedése alatt </w:t>
      </w:r>
      <w:r w:rsidR="0078718B">
        <w:rPr>
          <w:szCs w:val="22"/>
          <w:lang w:val="da-DK"/>
        </w:rPr>
        <w:t xml:space="preserve">megfelelő fogamzásgátló módszert kell alkalmazniuk </w:t>
      </w:r>
      <w:r w:rsidR="00020D90" w:rsidRPr="00020D90">
        <w:rPr>
          <w:szCs w:val="22"/>
          <w:lang w:val="da-DK"/>
        </w:rPr>
        <w:t>a terhesség elkerülése érdekében</w:t>
      </w:r>
      <w:r w:rsidR="00C23AC5" w:rsidRPr="005A0E39">
        <w:rPr>
          <w:szCs w:val="22"/>
          <w:lang w:val="da-DK"/>
        </w:rPr>
        <w:t>.</w:t>
      </w:r>
    </w:p>
    <w:p w14:paraId="5D5C6D72" w14:textId="77777777" w:rsidR="00C23AC5" w:rsidRPr="005A0E39" w:rsidRDefault="00C23AC5" w:rsidP="00E40E82">
      <w:pPr>
        <w:spacing w:line="240" w:lineRule="auto"/>
        <w:ind w:right="-2"/>
        <w:rPr>
          <w:szCs w:val="22"/>
          <w:lang w:val="da-DK"/>
        </w:rPr>
      </w:pPr>
    </w:p>
    <w:p w14:paraId="3DDF87CE" w14:textId="77777777" w:rsidR="00F45C51" w:rsidRPr="00D97E24" w:rsidRDefault="00F82AD9" w:rsidP="00E40E82">
      <w:pPr>
        <w:spacing w:line="240" w:lineRule="auto"/>
        <w:ind w:right="-2"/>
        <w:rPr>
          <w:szCs w:val="22"/>
          <w:lang w:val="da-DK"/>
        </w:rPr>
      </w:pPr>
      <w:r w:rsidRPr="00D97E24">
        <w:rPr>
          <w:szCs w:val="22"/>
          <w:lang w:val="da-DK"/>
        </w:rPr>
        <w:t xml:space="preserve">Ha </w:t>
      </w:r>
      <w:r w:rsidR="00C23AC5" w:rsidRPr="00D97E24">
        <w:rPr>
          <w:szCs w:val="22"/>
          <w:lang w:val="da-DK"/>
        </w:rPr>
        <w:t xml:space="preserve">szoptat, akkor a gyógyszer szedése előtt beszéljen kezelőorvosával. Kezelőorvosa meg fogja beszélni Önnel a </w:t>
      </w:r>
      <w:r w:rsidR="00D97E24">
        <w:rPr>
          <w:szCs w:val="22"/>
          <w:lang w:val="da-DK"/>
        </w:rPr>
        <w:t>Plategra</w:t>
      </w:r>
      <w:r w:rsidR="002636F3" w:rsidRPr="00D97E24">
        <w:rPr>
          <w:szCs w:val="22"/>
          <w:lang w:val="da-DK"/>
        </w:rPr>
        <w:t xml:space="preserve"> ez idő alatti szedésének előnyeit és kockázatait</w:t>
      </w:r>
      <w:r w:rsidRPr="00D97E24">
        <w:rPr>
          <w:szCs w:val="22"/>
          <w:lang w:val="da-DK"/>
        </w:rPr>
        <w:t>.</w:t>
      </w:r>
    </w:p>
    <w:p w14:paraId="4369B810" w14:textId="77777777" w:rsidR="002636F3" w:rsidRPr="00D97E24" w:rsidRDefault="002636F3" w:rsidP="00E40E82">
      <w:pPr>
        <w:spacing w:line="240" w:lineRule="auto"/>
        <w:ind w:right="-2"/>
        <w:rPr>
          <w:szCs w:val="22"/>
          <w:lang w:val="da-DK"/>
        </w:rPr>
      </w:pPr>
    </w:p>
    <w:p w14:paraId="49C70991" w14:textId="77777777" w:rsidR="00F82AD9" w:rsidRPr="00D97E24" w:rsidRDefault="002636F3" w:rsidP="00E40E82">
      <w:pPr>
        <w:spacing w:line="240" w:lineRule="auto"/>
        <w:ind w:right="-2"/>
        <w:rPr>
          <w:szCs w:val="22"/>
          <w:lang w:val="da-DK"/>
        </w:rPr>
      </w:pPr>
      <w:r w:rsidRPr="00D97E24">
        <w:rPr>
          <w:szCs w:val="22"/>
          <w:lang w:val="da-DK"/>
        </w:rPr>
        <w:t>Ha Ön terhes vagy szoptat, illetve ha fennáll Önnél a terhesség lehetősége vagy gyermeket szeretne, a gyógyszer alkalmazása előtt beszéljen kezelőorvosával vagy gyógyszerészével.</w:t>
      </w:r>
    </w:p>
    <w:p w14:paraId="73C6CBA6" w14:textId="77777777" w:rsidR="002636F3" w:rsidRPr="005A0E39" w:rsidRDefault="002636F3" w:rsidP="00E40E82">
      <w:pPr>
        <w:spacing w:line="240" w:lineRule="auto"/>
        <w:ind w:right="-2"/>
        <w:rPr>
          <w:szCs w:val="22"/>
          <w:lang w:val="da-DK"/>
        </w:rPr>
      </w:pPr>
    </w:p>
    <w:p w14:paraId="2C7FA68D" w14:textId="77777777" w:rsidR="00F45C51" w:rsidRPr="005A0E39" w:rsidRDefault="00F45C51" w:rsidP="00E40E82">
      <w:pPr>
        <w:spacing w:line="240" w:lineRule="auto"/>
        <w:ind w:right="-29"/>
        <w:rPr>
          <w:b/>
          <w:szCs w:val="22"/>
          <w:lang w:val="da-DK"/>
        </w:rPr>
      </w:pPr>
      <w:r w:rsidRPr="005A0E39">
        <w:rPr>
          <w:b/>
          <w:szCs w:val="22"/>
          <w:lang w:val="da-DK"/>
        </w:rPr>
        <w:t xml:space="preserve">A készítmény hatásai a gépjárművezetéshez és </w:t>
      </w:r>
      <w:r w:rsidR="001E64D1" w:rsidRPr="005A0E39">
        <w:rPr>
          <w:b/>
          <w:szCs w:val="22"/>
          <w:lang w:val="da-DK"/>
        </w:rPr>
        <w:t xml:space="preserve">a </w:t>
      </w:r>
      <w:r w:rsidRPr="005A0E39">
        <w:rPr>
          <w:b/>
          <w:szCs w:val="22"/>
          <w:lang w:val="da-DK"/>
        </w:rPr>
        <w:t>gépek kezeléséhez szükséges képességekre</w:t>
      </w:r>
    </w:p>
    <w:p w14:paraId="382543D1" w14:textId="77777777" w:rsidR="00AE2FAE" w:rsidRPr="005A0E39" w:rsidRDefault="00020D90" w:rsidP="00E40E82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Nem valószínű, hogy </w:t>
      </w:r>
      <w:r w:rsidR="0078718B">
        <w:rPr>
          <w:sz w:val="22"/>
          <w:szCs w:val="22"/>
        </w:rPr>
        <w:t>ez a gyógyszer</w:t>
      </w:r>
      <w:r w:rsidR="00AE2FAE" w:rsidRPr="005A0E39">
        <w:rPr>
          <w:sz w:val="22"/>
          <w:szCs w:val="22"/>
        </w:rPr>
        <w:t xml:space="preserve"> </w:t>
      </w:r>
      <w:r w:rsidR="002636F3" w:rsidRPr="005A0E39">
        <w:rPr>
          <w:sz w:val="22"/>
          <w:szCs w:val="22"/>
        </w:rPr>
        <w:t xml:space="preserve">befolyásolná az Ön gépjárművezetéshez </w:t>
      </w:r>
      <w:r w:rsidR="0078718B" w:rsidRPr="00AB2C17">
        <w:rPr>
          <w:sz w:val="22"/>
          <w:szCs w:val="22"/>
        </w:rPr>
        <w:t>vagy</w:t>
      </w:r>
      <w:r w:rsidR="0078718B" w:rsidRPr="005A0E39">
        <w:rPr>
          <w:sz w:val="22"/>
          <w:szCs w:val="22"/>
        </w:rPr>
        <w:t xml:space="preserve"> </w:t>
      </w:r>
      <w:r w:rsidR="002636F3" w:rsidRPr="005A0E39">
        <w:rPr>
          <w:sz w:val="22"/>
          <w:szCs w:val="22"/>
        </w:rPr>
        <w:t>gépek kezeléséhez szükséges képességeit. Ha a gyógyszer szedése közben szédül vagy zavart</w:t>
      </w:r>
      <w:r w:rsidR="0078718B">
        <w:rPr>
          <w:sz w:val="22"/>
          <w:szCs w:val="22"/>
        </w:rPr>
        <w:t>nak érzi magát</w:t>
      </w:r>
      <w:r w:rsidR="00AE2FAE" w:rsidRPr="005A0E39">
        <w:rPr>
          <w:sz w:val="22"/>
          <w:szCs w:val="22"/>
        </w:rPr>
        <w:t xml:space="preserve">, </w:t>
      </w:r>
      <w:r w:rsidR="002636F3" w:rsidRPr="005A0E39">
        <w:rPr>
          <w:sz w:val="22"/>
          <w:szCs w:val="22"/>
        </w:rPr>
        <w:t>legyen óvatos, amikor gépjárművet vezet vagy gépeket kezel.</w:t>
      </w:r>
      <w:r w:rsidR="00AE2FAE" w:rsidRPr="005A0E39">
        <w:rPr>
          <w:sz w:val="22"/>
          <w:szCs w:val="22"/>
        </w:rPr>
        <w:t xml:space="preserve"> </w:t>
      </w:r>
    </w:p>
    <w:p w14:paraId="08A7858A" w14:textId="77777777" w:rsidR="00AE2FAE" w:rsidRPr="005A0E39" w:rsidRDefault="00AE2FAE" w:rsidP="00E40E82">
      <w:pPr>
        <w:pStyle w:val="Default"/>
        <w:rPr>
          <w:sz w:val="22"/>
          <w:szCs w:val="22"/>
        </w:rPr>
      </w:pPr>
    </w:p>
    <w:p w14:paraId="1DBAC618" w14:textId="77777777" w:rsidR="009D2A17" w:rsidRPr="005A0E39" w:rsidRDefault="009D2A17" w:rsidP="00E40E82">
      <w:pPr>
        <w:spacing w:line="240" w:lineRule="auto"/>
        <w:ind w:right="-29"/>
        <w:rPr>
          <w:b/>
          <w:szCs w:val="22"/>
          <w:lang w:val="hu-HU"/>
        </w:rPr>
      </w:pPr>
      <w:r w:rsidRPr="005A0E39">
        <w:rPr>
          <w:b/>
          <w:szCs w:val="22"/>
          <w:lang w:val="hu-HU"/>
        </w:rPr>
        <w:t xml:space="preserve">A </w:t>
      </w:r>
      <w:proofErr w:type="spellStart"/>
      <w:r w:rsidR="00D97E24">
        <w:rPr>
          <w:b/>
          <w:szCs w:val="22"/>
          <w:lang w:val="hu-HU"/>
        </w:rPr>
        <w:t>Plategra</w:t>
      </w:r>
      <w:proofErr w:type="spellEnd"/>
      <w:r w:rsidRPr="005A0E39">
        <w:rPr>
          <w:b/>
          <w:szCs w:val="22"/>
          <w:lang w:val="hu-HU"/>
        </w:rPr>
        <w:t xml:space="preserve"> nátriumot tartalmaz</w:t>
      </w:r>
    </w:p>
    <w:p w14:paraId="214E3AB9" w14:textId="77777777" w:rsidR="009D2A17" w:rsidRPr="005A0E39" w:rsidRDefault="009D2A17" w:rsidP="00E40E82">
      <w:pPr>
        <w:spacing w:line="240" w:lineRule="auto"/>
        <w:ind w:right="-29"/>
        <w:rPr>
          <w:szCs w:val="22"/>
          <w:lang w:val="hu-HU"/>
        </w:rPr>
      </w:pPr>
      <w:r w:rsidRPr="005A0E39">
        <w:rPr>
          <w:szCs w:val="22"/>
          <w:lang w:val="hu-HU"/>
        </w:rPr>
        <w:t>A készítmény kevesebb mint 1</w:t>
      </w:r>
      <w:r w:rsidR="0078718B">
        <w:rPr>
          <w:szCs w:val="22"/>
          <w:lang w:val="hu-HU"/>
        </w:rPr>
        <w:t> </w:t>
      </w:r>
      <w:proofErr w:type="spellStart"/>
      <w:r w:rsidRPr="005A0E39">
        <w:rPr>
          <w:szCs w:val="22"/>
          <w:lang w:val="hu-HU"/>
        </w:rPr>
        <w:t>mmol</w:t>
      </w:r>
      <w:proofErr w:type="spellEnd"/>
      <w:r w:rsidRPr="005A0E39">
        <w:rPr>
          <w:szCs w:val="22"/>
          <w:lang w:val="hu-HU"/>
        </w:rPr>
        <w:t xml:space="preserve"> (23</w:t>
      </w:r>
      <w:r w:rsidR="004E6D1E" w:rsidRPr="00D97E24">
        <w:rPr>
          <w:szCs w:val="22"/>
          <w:lang w:val="hu-HU"/>
        </w:rPr>
        <w:t> </w:t>
      </w:r>
      <w:r w:rsidRPr="005A0E39">
        <w:rPr>
          <w:szCs w:val="22"/>
          <w:lang w:val="hu-HU"/>
        </w:rPr>
        <w:t xml:space="preserve">mg) nátriumot </w:t>
      </w:r>
      <w:r w:rsidRPr="00A322F4">
        <w:rPr>
          <w:szCs w:val="22"/>
          <w:lang w:val="hu-HU"/>
        </w:rPr>
        <w:t xml:space="preserve">tartalmaz </w:t>
      </w:r>
      <w:r w:rsidR="0078718B" w:rsidRPr="00F25DEF">
        <w:rPr>
          <w:szCs w:val="22"/>
          <w:lang w:val="hu-HU"/>
        </w:rPr>
        <w:t>adagonkén</w:t>
      </w:r>
      <w:r w:rsidRPr="00F25DEF">
        <w:rPr>
          <w:szCs w:val="22"/>
          <w:lang w:val="hu-HU"/>
        </w:rPr>
        <w:t>t</w:t>
      </w:r>
      <w:r w:rsidRPr="005A0E39">
        <w:rPr>
          <w:szCs w:val="22"/>
          <w:lang w:val="hu-HU"/>
        </w:rPr>
        <w:t>, azaz gyakorlatilag „nátriummentes”.</w:t>
      </w:r>
    </w:p>
    <w:p w14:paraId="512F80EE" w14:textId="77777777" w:rsidR="00BF7E2D" w:rsidRPr="005A0E39" w:rsidRDefault="00BF7E2D" w:rsidP="00E40E82">
      <w:pPr>
        <w:spacing w:line="240" w:lineRule="auto"/>
        <w:ind w:right="-29"/>
        <w:rPr>
          <w:szCs w:val="22"/>
          <w:lang w:val="hu-HU"/>
        </w:rPr>
      </w:pPr>
    </w:p>
    <w:p w14:paraId="26720D5E" w14:textId="77777777" w:rsidR="00F45C51" w:rsidRPr="005A0E39" w:rsidRDefault="00F45C51" w:rsidP="00E40E82">
      <w:pPr>
        <w:spacing w:line="240" w:lineRule="auto"/>
        <w:ind w:right="-29"/>
        <w:rPr>
          <w:szCs w:val="22"/>
          <w:lang w:val="da-DK"/>
        </w:rPr>
      </w:pPr>
    </w:p>
    <w:p w14:paraId="0077A000" w14:textId="77777777" w:rsidR="00F45C51" w:rsidRPr="005A0E39" w:rsidRDefault="00F45C51" w:rsidP="00E40E82">
      <w:pPr>
        <w:numPr>
          <w:ilvl w:val="0"/>
          <w:numId w:val="1"/>
        </w:numPr>
        <w:tabs>
          <w:tab w:val="clear" w:pos="570"/>
        </w:tabs>
        <w:spacing w:line="240" w:lineRule="auto"/>
        <w:ind w:right="-2"/>
        <w:rPr>
          <w:b/>
          <w:noProof/>
          <w:szCs w:val="22"/>
          <w:lang w:val="da-DK"/>
        </w:rPr>
      </w:pPr>
      <w:r w:rsidRPr="005A0E39">
        <w:rPr>
          <w:b/>
          <w:noProof/>
          <w:szCs w:val="22"/>
          <w:lang w:val="da-DK"/>
        </w:rPr>
        <w:t>Hogya</w:t>
      </w:r>
      <w:r w:rsidR="00AE2FAE" w:rsidRPr="005A0E39">
        <w:rPr>
          <w:b/>
          <w:noProof/>
          <w:szCs w:val="22"/>
          <w:lang w:val="da-DK"/>
        </w:rPr>
        <w:t xml:space="preserve">n kell </w:t>
      </w:r>
      <w:r w:rsidRPr="005A0E39">
        <w:rPr>
          <w:b/>
          <w:noProof/>
          <w:szCs w:val="22"/>
          <w:lang w:val="da-DK"/>
        </w:rPr>
        <w:t>szedni</w:t>
      </w:r>
      <w:r w:rsidR="001067FF" w:rsidRPr="005A0E39">
        <w:rPr>
          <w:b/>
          <w:noProof/>
          <w:szCs w:val="22"/>
          <w:lang w:val="da-DK"/>
        </w:rPr>
        <w:t xml:space="preserve"> a </w:t>
      </w:r>
      <w:r w:rsidR="00D97E24">
        <w:rPr>
          <w:b/>
          <w:noProof/>
          <w:szCs w:val="22"/>
          <w:lang w:val="da-DK"/>
        </w:rPr>
        <w:t>Plategr</w:t>
      </w:r>
      <w:r w:rsidR="008E65FF">
        <w:rPr>
          <w:b/>
          <w:noProof/>
          <w:szCs w:val="22"/>
          <w:lang w:val="da-DK"/>
        </w:rPr>
        <w:t>á</w:t>
      </w:r>
      <w:r w:rsidR="001067FF" w:rsidRPr="005A0E39">
        <w:rPr>
          <w:b/>
          <w:noProof/>
          <w:szCs w:val="22"/>
          <w:lang w:val="da-DK"/>
        </w:rPr>
        <w:t>t</w:t>
      </w:r>
      <w:r w:rsidRPr="005A0E39">
        <w:rPr>
          <w:b/>
          <w:noProof/>
          <w:szCs w:val="22"/>
          <w:lang w:val="da-DK"/>
        </w:rPr>
        <w:t>?</w:t>
      </w:r>
    </w:p>
    <w:p w14:paraId="0841D31B" w14:textId="77777777" w:rsidR="00F45C51" w:rsidRPr="005A0E39" w:rsidRDefault="00F45C51" w:rsidP="00E40E8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2"/>
          <w:lang w:val="da-DK"/>
        </w:rPr>
      </w:pPr>
    </w:p>
    <w:p w14:paraId="604C61A3" w14:textId="77777777" w:rsidR="00AE2FAE" w:rsidRPr="005A0E39" w:rsidRDefault="00AE2FAE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 xml:space="preserve">A gyógyszert </w:t>
      </w:r>
      <w:r w:rsidRPr="00720B38">
        <w:rPr>
          <w:sz w:val="22"/>
          <w:szCs w:val="22"/>
        </w:rPr>
        <w:t xml:space="preserve">mindig a </w:t>
      </w:r>
      <w:r w:rsidRPr="00F25DEF">
        <w:rPr>
          <w:sz w:val="22"/>
          <w:szCs w:val="22"/>
        </w:rPr>
        <w:t>kezelőorvosa</w:t>
      </w:r>
      <w:r w:rsidR="00A20E4E" w:rsidRPr="00F25DEF">
        <w:rPr>
          <w:sz w:val="22"/>
          <w:szCs w:val="22"/>
        </w:rPr>
        <w:t xml:space="preserve"> </w:t>
      </w:r>
      <w:r w:rsidRPr="00720B38">
        <w:rPr>
          <w:sz w:val="22"/>
          <w:szCs w:val="22"/>
        </w:rPr>
        <w:t>által</w:t>
      </w:r>
      <w:r w:rsidRPr="005A0E39">
        <w:rPr>
          <w:sz w:val="22"/>
          <w:szCs w:val="22"/>
        </w:rPr>
        <w:t xml:space="preserve"> elmondottaknak megfelelően szedje. Amennyiben nem biztos az adagolást illetően, kérdezze meg kezelőorvosát vagy gyógyszerészét. </w:t>
      </w:r>
    </w:p>
    <w:p w14:paraId="6D4AA3B5" w14:textId="77777777" w:rsidR="00217CE1" w:rsidRPr="005A0E39" w:rsidRDefault="00217CE1" w:rsidP="00E40E82">
      <w:pPr>
        <w:pStyle w:val="Default"/>
        <w:rPr>
          <w:sz w:val="22"/>
          <w:szCs w:val="22"/>
        </w:rPr>
      </w:pPr>
    </w:p>
    <w:p w14:paraId="63775814" w14:textId="77777777" w:rsidR="00AE2FAE" w:rsidRPr="005A0E39" w:rsidRDefault="00AE2FAE" w:rsidP="005F04C5">
      <w:pPr>
        <w:pStyle w:val="Default"/>
        <w:keepNext/>
        <w:rPr>
          <w:sz w:val="22"/>
          <w:szCs w:val="22"/>
        </w:rPr>
      </w:pPr>
      <w:r w:rsidRPr="00AB2C17">
        <w:rPr>
          <w:b/>
          <w:bCs/>
          <w:sz w:val="22"/>
          <w:szCs w:val="22"/>
        </w:rPr>
        <w:lastRenderedPageBreak/>
        <w:t>Mennyi</w:t>
      </w:r>
      <w:r w:rsidR="004E6D1E" w:rsidRPr="00AB2C17">
        <w:rPr>
          <w:b/>
          <w:noProof/>
          <w:sz w:val="22"/>
          <w:szCs w:val="22"/>
          <w:lang w:val="da-DK"/>
        </w:rPr>
        <w:t>t</w:t>
      </w:r>
      <w:r w:rsidR="004E6D1E" w:rsidRPr="005A0E39">
        <w:rPr>
          <w:b/>
          <w:bCs/>
          <w:sz w:val="22"/>
          <w:szCs w:val="22"/>
        </w:rPr>
        <w:t xml:space="preserve"> </w:t>
      </w:r>
      <w:r w:rsidRPr="005A0E39">
        <w:rPr>
          <w:b/>
          <w:bCs/>
          <w:sz w:val="22"/>
          <w:szCs w:val="22"/>
        </w:rPr>
        <w:t>kell</w:t>
      </w:r>
      <w:r w:rsidR="004E6D1E" w:rsidRPr="005A0E39">
        <w:rPr>
          <w:b/>
          <w:bCs/>
          <w:sz w:val="22"/>
          <w:szCs w:val="22"/>
        </w:rPr>
        <w:t xml:space="preserve"> szedni</w:t>
      </w:r>
      <w:r w:rsidRPr="005A0E39">
        <w:rPr>
          <w:b/>
          <w:bCs/>
          <w:sz w:val="22"/>
          <w:szCs w:val="22"/>
        </w:rPr>
        <w:t>?</w:t>
      </w:r>
    </w:p>
    <w:p w14:paraId="747AE4E2" w14:textId="77777777" w:rsidR="004E6D1E" w:rsidRPr="005A0E39" w:rsidRDefault="004E6D1E" w:rsidP="00E40E82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A szokásos adag naponta kétszer egy</w:t>
      </w:r>
      <w:r w:rsidR="002D435A" w:rsidRPr="005A0E39">
        <w:rPr>
          <w:sz w:val="22"/>
          <w:szCs w:val="22"/>
        </w:rPr>
        <w:t xml:space="preserve"> </w:t>
      </w:r>
      <w:r w:rsidRPr="005A0E39">
        <w:rPr>
          <w:sz w:val="22"/>
          <w:szCs w:val="22"/>
        </w:rPr>
        <w:t>6</w:t>
      </w:r>
      <w:r w:rsidR="002D435A" w:rsidRPr="005A0E39">
        <w:rPr>
          <w:sz w:val="22"/>
          <w:szCs w:val="22"/>
        </w:rPr>
        <w:t>0</w:t>
      </w:r>
      <w:r w:rsidRPr="005A0E39">
        <w:rPr>
          <w:sz w:val="22"/>
          <w:szCs w:val="22"/>
        </w:rPr>
        <w:t> </w:t>
      </w:r>
      <w:r w:rsidR="002D435A" w:rsidRPr="005A0E39">
        <w:rPr>
          <w:sz w:val="22"/>
          <w:szCs w:val="22"/>
        </w:rPr>
        <w:t>mg-os tabletta. A</w:t>
      </w:r>
      <w:r w:rsidRPr="005A0E39">
        <w:rPr>
          <w:sz w:val="22"/>
          <w:szCs w:val="22"/>
        </w:rPr>
        <w:t>ddig folytassa a</w:t>
      </w:r>
      <w:r w:rsidR="002D435A" w:rsidRPr="005A0E39">
        <w:rPr>
          <w:sz w:val="22"/>
          <w:szCs w:val="22"/>
        </w:rPr>
        <w:t xml:space="preserve"> </w:t>
      </w:r>
      <w:proofErr w:type="spellStart"/>
      <w:r w:rsidR="00D97E24">
        <w:rPr>
          <w:sz w:val="22"/>
          <w:szCs w:val="22"/>
        </w:rPr>
        <w:t>Plategra</w:t>
      </w:r>
      <w:proofErr w:type="spellEnd"/>
      <w:r w:rsidR="002D435A" w:rsidRPr="005A0E39">
        <w:rPr>
          <w:sz w:val="22"/>
          <w:szCs w:val="22"/>
        </w:rPr>
        <w:t xml:space="preserve"> </w:t>
      </w:r>
      <w:r w:rsidRPr="005A0E39">
        <w:rPr>
          <w:sz w:val="22"/>
          <w:szCs w:val="22"/>
        </w:rPr>
        <w:t>szedését, amíg kezelőorvosa azt mondja Önnek.</w:t>
      </w:r>
    </w:p>
    <w:p w14:paraId="29ABA857" w14:textId="77777777" w:rsidR="002D435A" w:rsidRPr="005A0E39" w:rsidRDefault="004E6D1E" w:rsidP="00E40E82">
      <w:pPr>
        <w:pStyle w:val="Default"/>
        <w:numPr>
          <w:ilvl w:val="0"/>
          <w:numId w:val="11"/>
        </w:numPr>
        <w:ind w:left="567" w:hanging="567"/>
        <w:rPr>
          <w:sz w:val="22"/>
          <w:szCs w:val="22"/>
        </w:rPr>
      </w:pPr>
      <w:r w:rsidRPr="005A0E39">
        <w:rPr>
          <w:sz w:val="22"/>
          <w:szCs w:val="22"/>
        </w:rPr>
        <w:t>A gyógyszert minden nap körülbelül ugyanabban az időpontban vegye be (például egy tablettát reggel és egyet este).</w:t>
      </w:r>
    </w:p>
    <w:p w14:paraId="3965DD5C" w14:textId="77777777" w:rsidR="002D435A" w:rsidRPr="005A0E39" w:rsidRDefault="002D435A" w:rsidP="00E40E82">
      <w:pPr>
        <w:pStyle w:val="Default"/>
        <w:ind w:left="567"/>
        <w:rPr>
          <w:sz w:val="22"/>
          <w:szCs w:val="22"/>
        </w:rPr>
      </w:pPr>
    </w:p>
    <w:p w14:paraId="13E9DE67" w14:textId="77777777" w:rsidR="00A023BE" w:rsidRPr="005A0E39" w:rsidRDefault="004E6D1E" w:rsidP="00E40E82">
      <w:pPr>
        <w:pStyle w:val="Default"/>
        <w:rPr>
          <w:b/>
          <w:bCs/>
          <w:sz w:val="22"/>
          <w:szCs w:val="22"/>
        </w:rPr>
      </w:pPr>
      <w:r w:rsidRPr="005A0E39">
        <w:rPr>
          <w:b/>
          <w:sz w:val="22"/>
          <w:szCs w:val="22"/>
        </w:rPr>
        <w:t>A</w:t>
      </w:r>
      <w:r w:rsidRPr="005A0E39">
        <w:rPr>
          <w:sz w:val="22"/>
          <w:szCs w:val="22"/>
        </w:rPr>
        <w:t xml:space="preserve"> </w:t>
      </w:r>
      <w:proofErr w:type="spellStart"/>
      <w:r w:rsidR="00D97E24">
        <w:rPr>
          <w:b/>
          <w:bCs/>
          <w:sz w:val="22"/>
          <w:szCs w:val="22"/>
        </w:rPr>
        <w:t>Plategra</w:t>
      </w:r>
      <w:proofErr w:type="spellEnd"/>
      <w:r w:rsidRPr="005A0E39">
        <w:rPr>
          <w:b/>
          <w:bCs/>
          <w:sz w:val="22"/>
          <w:szCs w:val="22"/>
        </w:rPr>
        <w:t xml:space="preserve"> szedése más, </w:t>
      </w:r>
      <w:r w:rsidR="00020D90">
        <w:rPr>
          <w:b/>
          <w:bCs/>
          <w:sz w:val="22"/>
          <w:szCs w:val="22"/>
        </w:rPr>
        <w:t xml:space="preserve">a </w:t>
      </w:r>
      <w:r w:rsidRPr="005A0E39">
        <w:rPr>
          <w:b/>
          <w:bCs/>
          <w:sz w:val="22"/>
          <w:szCs w:val="22"/>
        </w:rPr>
        <w:t>vérrögképződés gátlására alkalmazott gyógyszerekkel</w:t>
      </w:r>
    </w:p>
    <w:p w14:paraId="0E05CFF1" w14:textId="77777777" w:rsidR="00BA24EB" w:rsidRPr="005A0E39" w:rsidRDefault="00BA24EB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 xml:space="preserve">Kezelőorvosa általában azt is mondja majd Önnek, hogy szedjen </w:t>
      </w:r>
      <w:proofErr w:type="spellStart"/>
      <w:r w:rsidR="00020D90">
        <w:rPr>
          <w:sz w:val="22"/>
          <w:szCs w:val="22"/>
        </w:rPr>
        <w:t>a</w:t>
      </w:r>
      <w:r w:rsidRPr="005A0E39">
        <w:rPr>
          <w:sz w:val="22"/>
          <w:szCs w:val="22"/>
        </w:rPr>
        <w:t>cetilszalicilsavat</w:t>
      </w:r>
      <w:proofErr w:type="spellEnd"/>
      <w:r w:rsidRPr="005A0E39">
        <w:rPr>
          <w:sz w:val="22"/>
          <w:szCs w:val="22"/>
        </w:rPr>
        <w:t xml:space="preserve">. Ez egy olyan hatóanyag, ami sok véralvadásgátló gyógyszerben jelen van. Kezelőorvosa </w:t>
      </w:r>
      <w:r w:rsidR="00020D90">
        <w:rPr>
          <w:sz w:val="22"/>
          <w:szCs w:val="22"/>
        </w:rPr>
        <w:t>meg fogja mondani Önnek</w:t>
      </w:r>
      <w:r w:rsidRPr="005A0E39">
        <w:rPr>
          <w:sz w:val="22"/>
          <w:szCs w:val="22"/>
        </w:rPr>
        <w:t>, hogy mennyit szedjen belőle (rendszerint napi 75-150 mg-ot).</w:t>
      </w:r>
    </w:p>
    <w:p w14:paraId="1006FEB6" w14:textId="77777777" w:rsidR="004E6D1E" w:rsidRPr="005A0E39" w:rsidRDefault="004E6D1E" w:rsidP="00E40E82">
      <w:pPr>
        <w:pStyle w:val="Default"/>
        <w:rPr>
          <w:sz w:val="22"/>
          <w:szCs w:val="22"/>
        </w:rPr>
      </w:pPr>
    </w:p>
    <w:p w14:paraId="77663B65" w14:textId="77777777" w:rsidR="00AE2FAE" w:rsidRPr="005A0E39" w:rsidRDefault="00BA24EB" w:rsidP="00E40E82">
      <w:pPr>
        <w:pStyle w:val="Default"/>
        <w:rPr>
          <w:b/>
          <w:bCs/>
          <w:sz w:val="22"/>
          <w:szCs w:val="22"/>
        </w:rPr>
      </w:pPr>
      <w:r w:rsidRPr="005A0E39">
        <w:rPr>
          <w:b/>
          <w:bCs/>
          <w:sz w:val="22"/>
          <w:szCs w:val="22"/>
        </w:rPr>
        <w:t>Hogyan kell szedni</w:t>
      </w:r>
      <w:r w:rsidR="00AE2FAE" w:rsidRPr="005A0E39">
        <w:rPr>
          <w:b/>
          <w:bCs/>
          <w:sz w:val="22"/>
          <w:szCs w:val="22"/>
        </w:rPr>
        <w:t xml:space="preserve"> a </w:t>
      </w:r>
      <w:proofErr w:type="spellStart"/>
      <w:r w:rsidR="00D97E24">
        <w:rPr>
          <w:b/>
          <w:bCs/>
          <w:sz w:val="22"/>
          <w:szCs w:val="22"/>
        </w:rPr>
        <w:t>Plategr</w:t>
      </w:r>
      <w:r w:rsidR="008E65FF">
        <w:rPr>
          <w:b/>
          <w:bCs/>
          <w:sz w:val="22"/>
          <w:szCs w:val="22"/>
        </w:rPr>
        <w:t>á</w:t>
      </w:r>
      <w:r w:rsidR="001067FF" w:rsidRPr="005A0E39">
        <w:rPr>
          <w:b/>
          <w:bCs/>
          <w:sz w:val="22"/>
          <w:szCs w:val="22"/>
        </w:rPr>
        <w:t>t</w:t>
      </w:r>
      <w:proofErr w:type="spellEnd"/>
      <w:r w:rsidR="00AE2FAE" w:rsidRPr="005A0E39">
        <w:rPr>
          <w:b/>
          <w:bCs/>
          <w:sz w:val="22"/>
          <w:szCs w:val="22"/>
        </w:rPr>
        <w:t xml:space="preserve">? </w:t>
      </w:r>
    </w:p>
    <w:p w14:paraId="28018322" w14:textId="77777777" w:rsidR="00BA24EB" w:rsidRPr="00AB2C17" w:rsidRDefault="00BA24EB" w:rsidP="001A444B">
      <w:pPr>
        <w:pStyle w:val="Default"/>
        <w:rPr>
          <w:sz w:val="22"/>
          <w:szCs w:val="22"/>
        </w:rPr>
      </w:pPr>
      <w:r w:rsidRPr="00AB2C17">
        <w:rPr>
          <w:sz w:val="22"/>
          <w:szCs w:val="22"/>
        </w:rPr>
        <w:t>A tablettát beveheti étkezés közben vagy attól függetlenül is.</w:t>
      </w:r>
    </w:p>
    <w:p w14:paraId="5D10897D" w14:textId="77777777" w:rsidR="00840DBD" w:rsidRPr="005A0E39" w:rsidRDefault="00840DBD" w:rsidP="00E40E82">
      <w:pPr>
        <w:pStyle w:val="Default"/>
        <w:rPr>
          <w:sz w:val="22"/>
          <w:szCs w:val="22"/>
        </w:rPr>
      </w:pPr>
    </w:p>
    <w:p w14:paraId="5E776DF4" w14:textId="77777777" w:rsidR="005F72D9" w:rsidRPr="005A0E39" w:rsidRDefault="005F72D9" w:rsidP="00E40E82">
      <w:pPr>
        <w:pStyle w:val="Default"/>
        <w:rPr>
          <w:b/>
          <w:bCs/>
          <w:sz w:val="22"/>
          <w:szCs w:val="22"/>
        </w:rPr>
      </w:pPr>
      <w:r w:rsidRPr="005A0E39">
        <w:rPr>
          <w:b/>
          <w:bCs/>
          <w:sz w:val="22"/>
          <w:szCs w:val="22"/>
        </w:rPr>
        <w:t>Ha nem tudja lenyelni a tablettát</w:t>
      </w:r>
    </w:p>
    <w:p w14:paraId="26C218E9" w14:textId="77777777" w:rsidR="005F72D9" w:rsidRPr="005A0E39" w:rsidRDefault="005F72D9" w:rsidP="00E40E82">
      <w:pPr>
        <w:pStyle w:val="Default"/>
        <w:rPr>
          <w:bCs/>
          <w:sz w:val="22"/>
          <w:szCs w:val="22"/>
        </w:rPr>
      </w:pPr>
      <w:r w:rsidRPr="005A0E39">
        <w:rPr>
          <w:bCs/>
          <w:sz w:val="22"/>
          <w:szCs w:val="22"/>
        </w:rPr>
        <w:t>Ha nem tudja lenyelni a tablettát, az alábbiak szerint összetörheti, és vízzel elkeverheti azt:</w:t>
      </w:r>
    </w:p>
    <w:p w14:paraId="7F42725D" w14:textId="77777777" w:rsidR="005F72D9" w:rsidRPr="005A0E39" w:rsidRDefault="005F72D9" w:rsidP="00C916D3">
      <w:pPr>
        <w:pStyle w:val="Default"/>
        <w:numPr>
          <w:ilvl w:val="0"/>
          <w:numId w:val="11"/>
        </w:numPr>
        <w:ind w:left="567" w:hanging="567"/>
        <w:rPr>
          <w:bCs/>
          <w:sz w:val="22"/>
          <w:szCs w:val="22"/>
        </w:rPr>
      </w:pPr>
      <w:r w:rsidRPr="005A0E39">
        <w:rPr>
          <w:bCs/>
          <w:sz w:val="22"/>
          <w:szCs w:val="22"/>
        </w:rPr>
        <w:t>Törje a tablettát finom porrá.</w:t>
      </w:r>
    </w:p>
    <w:p w14:paraId="332A642E" w14:textId="77777777" w:rsidR="005F72D9" w:rsidRPr="005A0E39" w:rsidRDefault="005F72D9" w:rsidP="00C916D3">
      <w:pPr>
        <w:pStyle w:val="Default"/>
        <w:numPr>
          <w:ilvl w:val="0"/>
          <w:numId w:val="11"/>
        </w:numPr>
        <w:ind w:left="567" w:hanging="567"/>
        <w:rPr>
          <w:bCs/>
          <w:sz w:val="22"/>
          <w:szCs w:val="22"/>
        </w:rPr>
      </w:pPr>
      <w:r w:rsidRPr="005A0E39">
        <w:rPr>
          <w:bCs/>
          <w:sz w:val="22"/>
          <w:szCs w:val="22"/>
        </w:rPr>
        <w:t>Öntse a port fél pohár vízbe.</w:t>
      </w:r>
    </w:p>
    <w:p w14:paraId="7C51FF11" w14:textId="77777777" w:rsidR="005F72D9" w:rsidRPr="005A0E39" w:rsidRDefault="005F72D9" w:rsidP="00C916D3">
      <w:pPr>
        <w:pStyle w:val="Default"/>
        <w:numPr>
          <w:ilvl w:val="0"/>
          <w:numId w:val="11"/>
        </w:numPr>
        <w:ind w:left="567" w:hanging="567"/>
        <w:rPr>
          <w:bCs/>
          <w:sz w:val="22"/>
          <w:szCs w:val="22"/>
        </w:rPr>
      </w:pPr>
      <w:r w:rsidRPr="005A0E39">
        <w:rPr>
          <w:bCs/>
          <w:sz w:val="22"/>
          <w:szCs w:val="22"/>
        </w:rPr>
        <w:t>Keverje el, és igya meg azonnal.</w:t>
      </w:r>
    </w:p>
    <w:p w14:paraId="70B31E84" w14:textId="77777777" w:rsidR="00AF1FB5" w:rsidRPr="005A0E39" w:rsidRDefault="00AF1FB5" w:rsidP="00C916D3">
      <w:pPr>
        <w:pStyle w:val="Default"/>
        <w:numPr>
          <w:ilvl w:val="0"/>
          <w:numId w:val="11"/>
        </w:numPr>
        <w:ind w:left="567" w:hanging="567"/>
        <w:rPr>
          <w:bCs/>
          <w:sz w:val="22"/>
          <w:szCs w:val="22"/>
        </w:rPr>
      </w:pPr>
      <w:r w:rsidRPr="005A0E39">
        <w:rPr>
          <w:bCs/>
          <w:sz w:val="22"/>
          <w:szCs w:val="22"/>
        </w:rPr>
        <w:t>Öblítse ki az üres poharat további félpohárnyi vízzel, hogy a poh</w:t>
      </w:r>
      <w:r w:rsidR="00020D90">
        <w:rPr>
          <w:bCs/>
          <w:sz w:val="22"/>
          <w:szCs w:val="22"/>
        </w:rPr>
        <w:t>ár</w:t>
      </w:r>
      <w:r w:rsidRPr="005A0E39">
        <w:rPr>
          <w:bCs/>
          <w:sz w:val="22"/>
          <w:szCs w:val="22"/>
        </w:rPr>
        <w:t>ban ne maradjon gyógyszer, majd igya meg azt is.</w:t>
      </w:r>
    </w:p>
    <w:p w14:paraId="22A6AB29" w14:textId="77777777" w:rsidR="00AF1FB5" w:rsidRPr="005A0E39" w:rsidRDefault="002F7BB2" w:rsidP="00E40E82">
      <w:pPr>
        <w:pStyle w:val="Default"/>
        <w:rPr>
          <w:bCs/>
          <w:sz w:val="22"/>
          <w:szCs w:val="22"/>
        </w:rPr>
      </w:pPr>
      <w:r w:rsidRPr="005A0E39">
        <w:rPr>
          <w:bCs/>
          <w:sz w:val="22"/>
          <w:szCs w:val="22"/>
        </w:rPr>
        <w:t>Ha kórházban van, lehet, hogy egy, az orrán keresztül a gyomrába vezetett csövön át (</w:t>
      </w:r>
      <w:proofErr w:type="spellStart"/>
      <w:r w:rsidRPr="005A0E39">
        <w:rPr>
          <w:bCs/>
          <w:sz w:val="22"/>
          <w:szCs w:val="22"/>
        </w:rPr>
        <w:t>nazogasztrikus</w:t>
      </w:r>
      <w:proofErr w:type="spellEnd"/>
      <w:r w:rsidRPr="005A0E39">
        <w:rPr>
          <w:bCs/>
          <w:sz w:val="22"/>
          <w:szCs w:val="22"/>
        </w:rPr>
        <w:t xml:space="preserve"> szonda), kevés vízzel összekeverve adják be Önnek ezt a tablettát.</w:t>
      </w:r>
    </w:p>
    <w:p w14:paraId="6F010B73" w14:textId="77777777" w:rsidR="00AF1FB5" w:rsidRPr="005A0E39" w:rsidRDefault="00AF1FB5" w:rsidP="00E40E82">
      <w:pPr>
        <w:pStyle w:val="Default"/>
        <w:rPr>
          <w:bCs/>
          <w:sz w:val="22"/>
          <w:szCs w:val="22"/>
        </w:rPr>
      </w:pPr>
    </w:p>
    <w:p w14:paraId="16212687" w14:textId="77777777" w:rsidR="00AE2FAE" w:rsidRPr="005A0E39" w:rsidRDefault="00AE2FAE" w:rsidP="00E40E82">
      <w:pPr>
        <w:pStyle w:val="Default"/>
        <w:rPr>
          <w:sz w:val="22"/>
          <w:szCs w:val="22"/>
        </w:rPr>
      </w:pPr>
      <w:r w:rsidRPr="005A0E39">
        <w:rPr>
          <w:b/>
          <w:bCs/>
          <w:sz w:val="22"/>
          <w:szCs w:val="22"/>
        </w:rPr>
        <w:t xml:space="preserve">Ha az előírtnál több </w:t>
      </w:r>
      <w:proofErr w:type="spellStart"/>
      <w:r w:rsidR="00D97E24">
        <w:rPr>
          <w:b/>
          <w:bCs/>
          <w:sz w:val="22"/>
          <w:szCs w:val="22"/>
        </w:rPr>
        <w:t>Plategr</w:t>
      </w:r>
      <w:r w:rsidR="00744AF1">
        <w:rPr>
          <w:b/>
          <w:bCs/>
          <w:sz w:val="22"/>
          <w:szCs w:val="22"/>
        </w:rPr>
        <w:t>á</w:t>
      </w:r>
      <w:r w:rsidR="001067FF" w:rsidRPr="005A0E39">
        <w:rPr>
          <w:b/>
          <w:bCs/>
          <w:sz w:val="22"/>
          <w:szCs w:val="22"/>
        </w:rPr>
        <w:t>t</w:t>
      </w:r>
      <w:proofErr w:type="spellEnd"/>
      <w:r w:rsidR="001067FF" w:rsidRPr="005A0E39">
        <w:rPr>
          <w:b/>
          <w:bCs/>
          <w:sz w:val="22"/>
          <w:szCs w:val="22"/>
        </w:rPr>
        <w:t xml:space="preserve"> </w:t>
      </w:r>
      <w:r w:rsidRPr="005A0E39">
        <w:rPr>
          <w:b/>
          <w:bCs/>
          <w:sz w:val="22"/>
          <w:szCs w:val="22"/>
        </w:rPr>
        <w:t xml:space="preserve">vett be </w:t>
      </w:r>
    </w:p>
    <w:p w14:paraId="10CFC451" w14:textId="77777777" w:rsidR="00F45C51" w:rsidRPr="005A0E39" w:rsidRDefault="002F7BB2" w:rsidP="00E40E82">
      <w:pPr>
        <w:spacing w:line="240" w:lineRule="auto"/>
        <w:ind w:right="-2"/>
        <w:rPr>
          <w:b/>
          <w:noProof/>
          <w:szCs w:val="22"/>
          <w:lang w:val="hu-HU"/>
        </w:rPr>
      </w:pPr>
      <w:r w:rsidRPr="005A0E39">
        <w:rPr>
          <w:szCs w:val="22"/>
          <w:lang w:val="hu-HU"/>
        </w:rPr>
        <w:t xml:space="preserve">Ha az előírtnál több </w:t>
      </w:r>
      <w:proofErr w:type="spellStart"/>
      <w:r w:rsidR="00D97E24">
        <w:rPr>
          <w:szCs w:val="22"/>
          <w:lang w:val="hu-HU"/>
        </w:rPr>
        <w:t>Plategr</w:t>
      </w:r>
      <w:r w:rsidR="00744AF1">
        <w:rPr>
          <w:szCs w:val="22"/>
          <w:lang w:val="hu-HU"/>
        </w:rPr>
        <w:t>á</w:t>
      </w:r>
      <w:r w:rsidRPr="005A0E39">
        <w:rPr>
          <w:szCs w:val="22"/>
          <w:lang w:val="hu-HU"/>
        </w:rPr>
        <w:t>t</w:t>
      </w:r>
      <w:proofErr w:type="spellEnd"/>
      <w:r w:rsidRPr="005A0E39">
        <w:rPr>
          <w:szCs w:val="22"/>
          <w:lang w:val="hu-HU"/>
        </w:rPr>
        <w:t xml:space="preserve"> vett be</w:t>
      </w:r>
      <w:r w:rsidR="00B1436A" w:rsidRPr="005A0E39">
        <w:rPr>
          <w:szCs w:val="22"/>
          <w:lang w:val="hu-HU"/>
        </w:rPr>
        <w:t>,</w:t>
      </w:r>
      <w:r w:rsidRPr="005A0E39">
        <w:rPr>
          <w:szCs w:val="22"/>
          <w:lang w:val="hu-HU"/>
        </w:rPr>
        <w:t xml:space="preserve"> forduljon </w:t>
      </w:r>
      <w:r w:rsidR="00020D90">
        <w:rPr>
          <w:szCs w:val="22"/>
          <w:lang w:val="hu-HU"/>
        </w:rPr>
        <w:t>orvoshoz</w:t>
      </w:r>
      <w:r w:rsidRPr="005A0E39">
        <w:rPr>
          <w:szCs w:val="22"/>
          <w:lang w:val="hu-HU"/>
        </w:rPr>
        <w:t xml:space="preserve"> vagy azonnal</w:t>
      </w:r>
      <w:r w:rsidR="00B1436A" w:rsidRPr="005A0E39">
        <w:rPr>
          <w:szCs w:val="22"/>
          <w:lang w:val="hu-HU"/>
        </w:rPr>
        <w:t xml:space="preserve"> </w:t>
      </w:r>
      <w:r w:rsidR="00020D90">
        <w:rPr>
          <w:szCs w:val="22"/>
          <w:lang w:val="hu-HU"/>
        </w:rPr>
        <w:t>menjen kórházba</w:t>
      </w:r>
      <w:r w:rsidR="00B1436A" w:rsidRPr="005A0E39">
        <w:rPr>
          <w:szCs w:val="22"/>
          <w:lang w:val="hu-HU"/>
        </w:rPr>
        <w:t>! Vigye magával a gyógyszer csomagolását. Önnél fokozott lehet egy vérzés kialakulásának</w:t>
      </w:r>
      <w:r w:rsidR="00020D90">
        <w:rPr>
          <w:szCs w:val="22"/>
          <w:lang w:val="hu-HU"/>
        </w:rPr>
        <w:t xml:space="preserve"> </w:t>
      </w:r>
      <w:r w:rsidR="00B1436A" w:rsidRPr="005A0E39">
        <w:rPr>
          <w:szCs w:val="22"/>
          <w:lang w:val="hu-HU"/>
        </w:rPr>
        <w:t>kockázata</w:t>
      </w:r>
      <w:r w:rsidR="00C9764C" w:rsidRPr="005A0E39">
        <w:rPr>
          <w:szCs w:val="22"/>
          <w:lang w:val="hu-HU"/>
        </w:rPr>
        <w:t>.</w:t>
      </w:r>
    </w:p>
    <w:p w14:paraId="0DAAFE8B" w14:textId="77777777" w:rsidR="00FD7383" w:rsidRPr="005A0E39" w:rsidRDefault="00FD7383" w:rsidP="00E40E8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i/>
          <w:szCs w:val="22"/>
          <w:lang w:val="hu-HU"/>
        </w:rPr>
      </w:pPr>
    </w:p>
    <w:p w14:paraId="73F3C6ED" w14:textId="77777777" w:rsidR="00F45C51" w:rsidRPr="005A0E39" w:rsidRDefault="00A023BE" w:rsidP="00E40E82">
      <w:pPr>
        <w:spacing w:line="240" w:lineRule="auto"/>
        <w:ind w:right="-2"/>
        <w:rPr>
          <w:b/>
          <w:szCs w:val="22"/>
          <w:lang w:val="da-DK"/>
        </w:rPr>
      </w:pPr>
      <w:r w:rsidRPr="005A0E39">
        <w:rPr>
          <w:b/>
          <w:szCs w:val="22"/>
          <w:lang w:val="da-DK"/>
        </w:rPr>
        <w:t>Ha elfelejtet</w:t>
      </w:r>
      <w:r w:rsidR="001067FF" w:rsidRPr="005A0E39">
        <w:rPr>
          <w:b/>
          <w:szCs w:val="22"/>
          <w:lang w:val="da-DK"/>
        </w:rPr>
        <w:t xml:space="preserve">te bevenni a </w:t>
      </w:r>
      <w:r w:rsidR="00D97E24">
        <w:rPr>
          <w:b/>
          <w:szCs w:val="22"/>
          <w:lang w:val="da-DK"/>
        </w:rPr>
        <w:t>Plategr</w:t>
      </w:r>
      <w:r w:rsidR="00744AF1">
        <w:rPr>
          <w:b/>
          <w:szCs w:val="22"/>
          <w:lang w:val="da-DK"/>
        </w:rPr>
        <w:t>á</w:t>
      </w:r>
      <w:r w:rsidR="001067FF" w:rsidRPr="005A0E39">
        <w:rPr>
          <w:b/>
          <w:szCs w:val="22"/>
          <w:lang w:val="da-DK"/>
        </w:rPr>
        <w:t>t</w:t>
      </w:r>
    </w:p>
    <w:p w14:paraId="6A236749" w14:textId="77777777" w:rsidR="00B1436A" w:rsidRPr="005A0E39" w:rsidRDefault="00274011" w:rsidP="00E40E82">
      <w:pPr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567" w:hanging="567"/>
        <w:rPr>
          <w:snapToGrid/>
          <w:color w:val="000000"/>
          <w:szCs w:val="22"/>
          <w:lang w:val="hu-HU" w:eastAsia="hu-HU"/>
        </w:rPr>
      </w:pPr>
      <w:r w:rsidRPr="005A0E39">
        <w:rPr>
          <w:snapToGrid/>
          <w:color w:val="000000"/>
          <w:szCs w:val="22"/>
          <w:lang w:val="hu-HU" w:eastAsia="hu-HU"/>
        </w:rPr>
        <w:t xml:space="preserve">Ha </w:t>
      </w:r>
      <w:r w:rsidR="00B1436A" w:rsidRPr="005A0E39">
        <w:rPr>
          <w:snapToGrid/>
          <w:color w:val="000000"/>
          <w:szCs w:val="22"/>
          <w:lang w:val="hu-HU" w:eastAsia="hu-HU"/>
        </w:rPr>
        <w:t xml:space="preserve">elfelejtett bevenni </w:t>
      </w:r>
      <w:r w:rsidRPr="005A0E39">
        <w:rPr>
          <w:snapToGrid/>
          <w:color w:val="000000"/>
          <w:szCs w:val="22"/>
          <w:lang w:val="hu-HU" w:eastAsia="hu-HU"/>
        </w:rPr>
        <w:t>egy adag</w:t>
      </w:r>
      <w:r w:rsidR="00B1436A" w:rsidRPr="005A0E39">
        <w:rPr>
          <w:snapToGrid/>
          <w:color w:val="000000"/>
          <w:szCs w:val="22"/>
          <w:lang w:val="hu-HU" w:eastAsia="hu-HU"/>
        </w:rPr>
        <w:t>ot, vegye be a következő adagot a szokott időben.</w:t>
      </w:r>
    </w:p>
    <w:p w14:paraId="6B3E38A7" w14:textId="77777777" w:rsidR="00A023BE" w:rsidRPr="005A0E39" w:rsidRDefault="00274011" w:rsidP="00E40E82">
      <w:pPr>
        <w:numPr>
          <w:ilvl w:val="0"/>
          <w:numId w:val="12"/>
        </w:numPr>
        <w:autoSpaceDE w:val="0"/>
        <w:autoSpaceDN w:val="0"/>
        <w:adjustRightInd w:val="0"/>
        <w:spacing w:line="240" w:lineRule="auto"/>
        <w:ind w:left="567" w:right="-2" w:hanging="567"/>
        <w:rPr>
          <w:szCs w:val="22"/>
          <w:lang w:val="da-DK"/>
        </w:rPr>
      </w:pPr>
      <w:r w:rsidRPr="005A0E39">
        <w:rPr>
          <w:snapToGrid/>
          <w:color w:val="000000"/>
          <w:szCs w:val="22"/>
          <w:lang w:val="hu-HU" w:eastAsia="hu-HU"/>
        </w:rPr>
        <w:t xml:space="preserve">Ne vegyen be </w:t>
      </w:r>
      <w:r w:rsidR="00B1436A" w:rsidRPr="005A0E39">
        <w:rPr>
          <w:snapToGrid/>
          <w:color w:val="000000"/>
          <w:szCs w:val="22"/>
          <w:lang w:val="hu-HU" w:eastAsia="hu-HU"/>
        </w:rPr>
        <w:t xml:space="preserve">kétszeres adagot (egyszerre </w:t>
      </w:r>
      <w:r w:rsidR="00020D90">
        <w:rPr>
          <w:snapToGrid/>
          <w:color w:val="000000"/>
          <w:szCs w:val="22"/>
          <w:lang w:val="hu-HU" w:eastAsia="hu-HU"/>
        </w:rPr>
        <w:t>két adagot</w:t>
      </w:r>
      <w:r w:rsidR="00B1436A" w:rsidRPr="005A0E39">
        <w:rPr>
          <w:snapToGrid/>
          <w:color w:val="000000"/>
          <w:szCs w:val="22"/>
          <w:lang w:val="hu-HU" w:eastAsia="hu-HU"/>
        </w:rPr>
        <w:t xml:space="preserve">) </w:t>
      </w:r>
      <w:r w:rsidRPr="005A0E39">
        <w:rPr>
          <w:snapToGrid/>
          <w:color w:val="000000"/>
          <w:szCs w:val="22"/>
          <w:lang w:val="hu-HU" w:eastAsia="hu-HU"/>
        </w:rPr>
        <w:t xml:space="preserve">a kihagyott adag pótlására. </w:t>
      </w:r>
    </w:p>
    <w:p w14:paraId="4D105667" w14:textId="77777777" w:rsidR="00B1436A" w:rsidRPr="005A0E39" w:rsidRDefault="00B1436A" w:rsidP="00E40E82">
      <w:pPr>
        <w:autoSpaceDE w:val="0"/>
        <w:autoSpaceDN w:val="0"/>
        <w:adjustRightInd w:val="0"/>
        <w:spacing w:line="240" w:lineRule="auto"/>
        <w:ind w:right="-2"/>
        <w:rPr>
          <w:szCs w:val="22"/>
          <w:lang w:val="da-DK"/>
        </w:rPr>
      </w:pPr>
    </w:p>
    <w:p w14:paraId="06CF9173" w14:textId="77777777" w:rsidR="00F45C51" w:rsidRPr="005A0E39" w:rsidRDefault="00F45C51" w:rsidP="00E40E82">
      <w:pPr>
        <w:spacing w:line="240" w:lineRule="auto"/>
        <w:ind w:right="-2"/>
        <w:rPr>
          <w:b/>
          <w:szCs w:val="22"/>
          <w:lang w:val="da-DK"/>
        </w:rPr>
      </w:pPr>
      <w:r w:rsidRPr="005A0E39">
        <w:rPr>
          <w:b/>
          <w:szCs w:val="22"/>
          <w:lang w:val="da-DK"/>
        </w:rPr>
        <w:t xml:space="preserve">Ha idő előtt abbahagyja </w:t>
      </w:r>
      <w:r w:rsidR="00A023BE" w:rsidRPr="005A0E39">
        <w:rPr>
          <w:b/>
          <w:szCs w:val="22"/>
          <w:lang w:val="da-DK"/>
        </w:rPr>
        <w:t xml:space="preserve">a </w:t>
      </w:r>
      <w:r w:rsidR="00D97E24">
        <w:rPr>
          <w:b/>
          <w:szCs w:val="22"/>
          <w:lang w:val="da-DK"/>
        </w:rPr>
        <w:t>Plategra</w:t>
      </w:r>
      <w:r w:rsidR="00A023BE" w:rsidRPr="005A0E39">
        <w:rPr>
          <w:b/>
          <w:szCs w:val="22"/>
          <w:lang w:val="da-DK"/>
        </w:rPr>
        <w:t xml:space="preserve"> </w:t>
      </w:r>
      <w:r w:rsidRPr="005A0E39">
        <w:rPr>
          <w:b/>
          <w:szCs w:val="22"/>
          <w:lang w:val="da-DK"/>
        </w:rPr>
        <w:t>szedését</w:t>
      </w:r>
    </w:p>
    <w:p w14:paraId="640BAF0F" w14:textId="77777777" w:rsidR="00A023BE" w:rsidRPr="005A0E39" w:rsidRDefault="00A023BE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 xml:space="preserve">Ne hagyja abba a </w:t>
      </w:r>
      <w:proofErr w:type="spellStart"/>
      <w:r w:rsidR="00D97E24">
        <w:rPr>
          <w:sz w:val="22"/>
          <w:szCs w:val="22"/>
        </w:rPr>
        <w:t>Plategra</w:t>
      </w:r>
      <w:proofErr w:type="spellEnd"/>
      <w:r w:rsidRPr="005A0E39">
        <w:rPr>
          <w:sz w:val="22"/>
          <w:szCs w:val="22"/>
        </w:rPr>
        <w:t xml:space="preserve"> szedését anélkül, hogy</w:t>
      </w:r>
      <w:r w:rsidR="00B1436A" w:rsidRPr="005A0E39">
        <w:rPr>
          <w:sz w:val="22"/>
          <w:szCs w:val="22"/>
        </w:rPr>
        <w:t xml:space="preserve"> </w:t>
      </w:r>
      <w:r w:rsidR="00744AF1">
        <w:rPr>
          <w:sz w:val="22"/>
          <w:szCs w:val="22"/>
        </w:rPr>
        <w:t>ezt</w:t>
      </w:r>
      <w:r w:rsidR="00020D90">
        <w:rPr>
          <w:sz w:val="22"/>
          <w:szCs w:val="22"/>
        </w:rPr>
        <w:t xml:space="preserve"> </w:t>
      </w:r>
      <w:r w:rsidR="00B1436A" w:rsidRPr="005A0E39">
        <w:rPr>
          <w:sz w:val="22"/>
          <w:szCs w:val="22"/>
        </w:rPr>
        <w:t>kezelőorvosával</w:t>
      </w:r>
      <w:r w:rsidR="00744AF1">
        <w:rPr>
          <w:sz w:val="22"/>
          <w:szCs w:val="22"/>
        </w:rPr>
        <w:t xml:space="preserve"> megbeszélné</w:t>
      </w:r>
      <w:r w:rsidR="00B1436A" w:rsidRPr="005A0E39">
        <w:rPr>
          <w:sz w:val="22"/>
          <w:szCs w:val="22"/>
        </w:rPr>
        <w:t xml:space="preserve">. Szedje a gyógyszert rendszeresen, és addig, amíg kezelőorvosa felírja Önnek. Ha abbahagyja </w:t>
      </w:r>
      <w:r w:rsidR="00744AF1">
        <w:rPr>
          <w:sz w:val="22"/>
          <w:szCs w:val="22"/>
        </w:rPr>
        <w:t>a gyógyszer</w:t>
      </w:r>
      <w:r w:rsidRPr="005A0E39">
        <w:rPr>
          <w:sz w:val="22"/>
          <w:szCs w:val="22"/>
        </w:rPr>
        <w:t xml:space="preserve"> </w:t>
      </w:r>
      <w:r w:rsidR="00B3180C" w:rsidRPr="005A0E39">
        <w:rPr>
          <w:sz w:val="22"/>
          <w:szCs w:val="22"/>
        </w:rPr>
        <w:t xml:space="preserve">szedését, az növelheti annak esélyét, hogy újabb szívrohama vagy </w:t>
      </w:r>
      <w:r w:rsidR="00AB2C17">
        <w:rPr>
          <w:sz w:val="22"/>
          <w:szCs w:val="22"/>
        </w:rPr>
        <w:t>agyi érkatasztrófája (</w:t>
      </w:r>
      <w:proofErr w:type="spellStart"/>
      <w:r w:rsidR="00B3180C" w:rsidRPr="00AB2C17">
        <w:rPr>
          <w:sz w:val="22"/>
          <w:szCs w:val="22"/>
        </w:rPr>
        <w:t>sztrókja</w:t>
      </w:r>
      <w:proofErr w:type="spellEnd"/>
      <w:r w:rsidR="00AB2C17">
        <w:rPr>
          <w:sz w:val="22"/>
          <w:szCs w:val="22"/>
        </w:rPr>
        <w:t>)</w:t>
      </w:r>
      <w:r w:rsidR="00B3180C" w:rsidRPr="005A0E39">
        <w:rPr>
          <w:sz w:val="22"/>
          <w:szCs w:val="22"/>
        </w:rPr>
        <w:t xml:space="preserve"> legyen, vagy szív-és érrendszeri betegségben meghaljon.</w:t>
      </w:r>
    </w:p>
    <w:p w14:paraId="2F47BAD3" w14:textId="77777777" w:rsidR="00A023BE" w:rsidRPr="005A0E39" w:rsidRDefault="00A023BE" w:rsidP="00E40E82">
      <w:pPr>
        <w:pStyle w:val="Default"/>
        <w:rPr>
          <w:sz w:val="22"/>
          <w:szCs w:val="22"/>
        </w:rPr>
      </w:pPr>
    </w:p>
    <w:p w14:paraId="6DD70B77" w14:textId="77777777" w:rsidR="00A023BE" w:rsidRPr="005A0E39" w:rsidRDefault="00A023BE" w:rsidP="00E40E82">
      <w:pPr>
        <w:spacing w:line="240" w:lineRule="auto"/>
        <w:ind w:right="-2"/>
        <w:rPr>
          <w:b/>
          <w:szCs w:val="22"/>
          <w:lang w:val="hu-HU"/>
        </w:rPr>
      </w:pPr>
      <w:r w:rsidRPr="005A0E39">
        <w:rPr>
          <w:szCs w:val="22"/>
          <w:lang w:val="hu-HU"/>
        </w:rPr>
        <w:t>Ha bármilyen további kérdése van a gyógyszer alkalmazásával kapcsolatban, kérdezze meg kezelőorvosát vagy gyógyszerészét.</w:t>
      </w:r>
    </w:p>
    <w:p w14:paraId="6DDFB3C3" w14:textId="77777777" w:rsidR="00A023BE" w:rsidRPr="005A0E39" w:rsidRDefault="00A023BE" w:rsidP="00E40E82">
      <w:pPr>
        <w:spacing w:line="240" w:lineRule="auto"/>
        <w:ind w:right="-2"/>
        <w:rPr>
          <w:b/>
          <w:szCs w:val="22"/>
          <w:lang w:val="da-DK"/>
        </w:rPr>
      </w:pPr>
    </w:p>
    <w:p w14:paraId="3A003075" w14:textId="77777777" w:rsidR="00F45C51" w:rsidRPr="005A0E39" w:rsidRDefault="00F45C51" w:rsidP="00E40E82">
      <w:pPr>
        <w:spacing w:line="240" w:lineRule="auto"/>
        <w:ind w:right="-2"/>
        <w:rPr>
          <w:szCs w:val="22"/>
          <w:lang w:val="da-DK"/>
        </w:rPr>
      </w:pPr>
    </w:p>
    <w:p w14:paraId="344FD2A5" w14:textId="77777777" w:rsidR="00F45C51" w:rsidRPr="005A0E39" w:rsidRDefault="00F45C51" w:rsidP="00E40E82">
      <w:pPr>
        <w:spacing w:line="240" w:lineRule="auto"/>
        <w:ind w:left="567" w:right="-2" w:hanging="567"/>
        <w:rPr>
          <w:b/>
          <w:szCs w:val="22"/>
          <w:lang w:val="da-DK"/>
        </w:rPr>
      </w:pPr>
      <w:r w:rsidRPr="005A0E39">
        <w:rPr>
          <w:b/>
          <w:szCs w:val="22"/>
          <w:lang w:val="da-DK"/>
        </w:rPr>
        <w:t>4.</w:t>
      </w:r>
      <w:r w:rsidRPr="005A0E39">
        <w:rPr>
          <w:b/>
          <w:szCs w:val="22"/>
          <w:lang w:val="da-DK"/>
        </w:rPr>
        <w:tab/>
      </w:r>
      <w:r w:rsidRPr="005A0E39">
        <w:rPr>
          <w:b/>
          <w:noProof/>
          <w:szCs w:val="22"/>
          <w:lang w:val="da-DK"/>
        </w:rPr>
        <w:t>Lehetséges mellékhatások</w:t>
      </w:r>
    </w:p>
    <w:p w14:paraId="7550CB1F" w14:textId="77777777" w:rsidR="00F45C51" w:rsidRPr="005A0E39" w:rsidRDefault="00F45C51" w:rsidP="00E40E82">
      <w:pPr>
        <w:spacing w:line="240" w:lineRule="auto"/>
        <w:ind w:right="-29"/>
        <w:rPr>
          <w:szCs w:val="22"/>
          <w:lang w:val="da-DK"/>
        </w:rPr>
      </w:pPr>
    </w:p>
    <w:p w14:paraId="378D5388" w14:textId="77777777" w:rsidR="00A023BE" w:rsidRPr="005A0E39" w:rsidRDefault="00A023BE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 xml:space="preserve">Mint minden gyógyszer, így </w:t>
      </w:r>
      <w:r w:rsidR="00BF7E2D" w:rsidRPr="005A0E39">
        <w:rPr>
          <w:sz w:val="22"/>
          <w:szCs w:val="22"/>
        </w:rPr>
        <w:t>ez a gyógyszer</w:t>
      </w:r>
      <w:r w:rsidRPr="005A0E39">
        <w:rPr>
          <w:sz w:val="22"/>
          <w:szCs w:val="22"/>
        </w:rPr>
        <w:t xml:space="preserve"> is okozhat mellékhatásokat, amelyek azonban nem mindenkinél jelentkeznek. </w:t>
      </w:r>
      <w:r w:rsidR="001D17FC" w:rsidRPr="001D17FC">
        <w:rPr>
          <w:sz w:val="22"/>
          <w:szCs w:val="22"/>
        </w:rPr>
        <w:t>A következő mellékhatások fordulhatnak elő ennél a gyógyszernél:</w:t>
      </w:r>
    </w:p>
    <w:p w14:paraId="43CA5834" w14:textId="77777777" w:rsidR="00A023BE" w:rsidRPr="005A0E39" w:rsidRDefault="00A023BE" w:rsidP="00E40E82">
      <w:pPr>
        <w:pStyle w:val="Default"/>
        <w:rPr>
          <w:sz w:val="22"/>
          <w:szCs w:val="22"/>
        </w:rPr>
      </w:pPr>
    </w:p>
    <w:p w14:paraId="44A6ADE3" w14:textId="77777777" w:rsidR="00A023BE" w:rsidRPr="005A0E39" w:rsidRDefault="00B3180C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>A</w:t>
      </w:r>
      <w:r w:rsidR="00A023BE" w:rsidRPr="005A0E39">
        <w:rPr>
          <w:sz w:val="22"/>
          <w:szCs w:val="22"/>
        </w:rPr>
        <w:t xml:space="preserve"> </w:t>
      </w:r>
      <w:proofErr w:type="spellStart"/>
      <w:r w:rsidR="00D97E24">
        <w:rPr>
          <w:sz w:val="22"/>
          <w:szCs w:val="22"/>
        </w:rPr>
        <w:t>Plategra</w:t>
      </w:r>
      <w:proofErr w:type="spellEnd"/>
      <w:r w:rsidR="00A023BE" w:rsidRPr="005A0E39">
        <w:rPr>
          <w:sz w:val="22"/>
          <w:szCs w:val="22"/>
        </w:rPr>
        <w:t xml:space="preserve"> </w:t>
      </w:r>
      <w:r w:rsidRPr="005A0E39">
        <w:rPr>
          <w:sz w:val="22"/>
          <w:szCs w:val="22"/>
        </w:rPr>
        <w:t>befolyásolja a véralvadást, így a legtöbb mellékhatás a vérzés</w:t>
      </w:r>
      <w:r w:rsidR="00CA60CD">
        <w:rPr>
          <w:sz w:val="22"/>
          <w:szCs w:val="22"/>
        </w:rPr>
        <w:t>s</w:t>
      </w:r>
      <w:r w:rsidRPr="005A0E39">
        <w:rPr>
          <w:sz w:val="22"/>
          <w:szCs w:val="22"/>
        </w:rPr>
        <w:t xml:space="preserve">el függ össze. A szervezet bármely részén előfordulhat vérzés. Bizonyos </w:t>
      </w:r>
      <w:r w:rsidR="00A023BE" w:rsidRPr="005A0E39">
        <w:rPr>
          <w:sz w:val="22"/>
          <w:szCs w:val="22"/>
        </w:rPr>
        <w:t>vérzés</w:t>
      </w:r>
      <w:r w:rsidRPr="005A0E39">
        <w:rPr>
          <w:sz w:val="22"/>
          <w:szCs w:val="22"/>
        </w:rPr>
        <w:t>ek gyakoriak (mint például a véraláfutás és az orrvérzés). A súlyos vérzés nem gyakori, de életveszélyes lehet.</w:t>
      </w:r>
      <w:r w:rsidR="00A023BE" w:rsidRPr="005A0E39">
        <w:rPr>
          <w:sz w:val="22"/>
          <w:szCs w:val="22"/>
        </w:rPr>
        <w:t xml:space="preserve"> </w:t>
      </w:r>
    </w:p>
    <w:p w14:paraId="4969C5FD" w14:textId="77777777" w:rsidR="00A023BE" w:rsidRPr="005A0E39" w:rsidRDefault="00A023BE" w:rsidP="00E40E82">
      <w:pPr>
        <w:pStyle w:val="Default"/>
        <w:rPr>
          <w:sz w:val="22"/>
          <w:szCs w:val="22"/>
        </w:rPr>
      </w:pPr>
    </w:p>
    <w:p w14:paraId="79DD63A8" w14:textId="77777777" w:rsidR="00A023BE" w:rsidRPr="005A0E39" w:rsidRDefault="00A023BE" w:rsidP="00E40E82">
      <w:pPr>
        <w:pStyle w:val="Default"/>
        <w:rPr>
          <w:b/>
          <w:sz w:val="22"/>
          <w:szCs w:val="22"/>
        </w:rPr>
      </w:pPr>
      <w:r w:rsidRPr="005A0E39">
        <w:rPr>
          <w:b/>
          <w:bCs/>
          <w:sz w:val="22"/>
          <w:szCs w:val="22"/>
        </w:rPr>
        <w:t xml:space="preserve">Azonnal </w:t>
      </w:r>
      <w:r w:rsidR="006D7769" w:rsidRPr="005A0E39">
        <w:rPr>
          <w:b/>
          <w:bCs/>
          <w:sz w:val="22"/>
          <w:szCs w:val="22"/>
        </w:rPr>
        <w:t>forduljon orvoshoz</w:t>
      </w:r>
      <w:r w:rsidRPr="005A0E39">
        <w:rPr>
          <w:sz w:val="22"/>
          <w:szCs w:val="22"/>
        </w:rPr>
        <w:t xml:space="preserve">, </w:t>
      </w:r>
      <w:r w:rsidRPr="005A0E39">
        <w:rPr>
          <w:b/>
          <w:sz w:val="22"/>
          <w:szCs w:val="22"/>
        </w:rPr>
        <w:t>ha az alábbi</w:t>
      </w:r>
      <w:r w:rsidR="006D7769" w:rsidRPr="005A0E39">
        <w:rPr>
          <w:b/>
          <w:sz w:val="22"/>
          <w:szCs w:val="22"/>
        </w:rPr>
        <w:t>ak bármelyikét észleli – lehet, hogy sürgős orvosi segítségre van szükség</w:t>
      </w:r>
      <w:r w:rsidR="00CA60CD">
        <w:rPr>
          <w:b/>
          <w:sz w:val="22"/>
          <w:szCs w:val="22"/>
        </w:rPr>
        <w:t>e</w:t>
      </w:r>
      <w:r w:rsidRPr="005A0E39">
        <w:rPr>
          <w:b/>
          <w:sz w:val="22"/>
          <w:szCs w:val="22"/>
        </w:rPr>
        <w:t>:</w:t>
      </w:r>
    </w:p>
    <w:p w14:paraId="3D4521B0" w14:textId="77777777" w:rsidR="006D7769" w:rsidRPr="005A0E39" w:rsidRDefault="006D7769" w:rsidP="00CA60CD">
      <w:pPr>
        <w:widowControl w:val="0"/>
        <w:numPr>
          <w:ilvl w:val="1"/>
          <w:numId w:val="17"/>
        </w:num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rPr>
          <w:rFonts w:eastAsia="Times New Roman"/>
          <w:b/>
          <w:bCs/>
          <w:snapToGrid/>
          <w:szCs w:val="22"/>
          <w:lang w:val="sl-SI" w:eastAsia="sl-SI"/>
        </w:rPr>
      </w:pPr>
      <w:r w:rsidRPr="005A0E39">
        <w:rPr>
          <w:rFonts w:eastAsia="Times New Roman"/>
          <w:b/>
          <w:bCs/>
          <w:snapToGrid/>
          <w:szCs w:val="22"/>
          <w:lang w:val="sl-SI" w:eastAsia="sl-SI"/>
        </w:rPr>
        <w:t>Az agyvérzés vagy a koponyaűri vérzés nem gyakori mellékhatás,</w:t>
      </w:r>
      <w:r w:rsidRPr="005A0E39">
        <w:rPr>
          <w:rFonts w:eastAsia="Times New Roman"/>
          <w:b/>
          <w:bCs/>
          <w:snapToGrid/>
          <w:spacing w:val="-3"/>
          <w:szCs w:val="22"/>
          <w:lang w:val="sl-SI" w:eastAsia="sl-SI"/>
        </w:rPr>
        <w:t xml:space="preserve"> és a</w:t>
      </w:r>
      <w:r w:rsidR="00AB2C17">
        <w:rPr>
          <w:rFonts w:eastAsia="Times New Roman"/>
          <w:b/>
          <w:bCs/>
          <w:snapToGrid/>
          <w:spacing w:val="-3"/>
          <w:szCs w:val="22"/>
          <w:lang w:val="sl-SI" w:eastAsia="sl-SI"/>
        </w:rPr>
        <w:t>z agyi érkatasztrófa (</w:t>
      </w:r>
      <w:r w:rsidR="008D5387" w:rsidRPr="00AB2C17">
        <w:rPr>
          <w:rFonts w:eastAsia="Times New Roman"/>
          <w:b/>
          <w:bCs/>
          <w:snapToGrid/>
          <w:spacing w:val="-3"/>
          <w:szCs w:val="22"/>
          <w:lang w:val="sl-SI" w:eastAsia="sl-SI"/>
        </w:rPr>
        <w:t>sztrók</w:t>
      </w:r>
      <w:r w:rsidR="00AB2C17">
        <w:rPr>
          <w:rFonts w:eastAsia="Times New Roman"/>
          <w:b/>
          <w:bCs/>
          <w:snapToGrid/>
          <w:spacing w:val="-3"/>
          <w:szCs w:val="22"/>
          <w:lang w:val="sl-SI" w:eastAsia="sl-SI"/>
        </w:rPr>
        <w:t>)</w:t>
      </w:r>
      <w:r w:rsidR="008D5387" w:rsidRPr="005A0E39">
        <w:rPr>
          <w:rFonts w:eastAsia="Times New Roman"/>
          <w:b/>
          <w:bCs/>
          <w:snapToGrid/>
          <w:spacing w:val="-3"/>
          <w:szCs w:val="22"/>
          <w:lang w:val="sl-SI" w:eastAsia="sl-SI"/>
        </w:rPr>
        <w:t xml:space="preserve"> </w:t>
      </w:r>
      <w:r w:rsidRPr="005A0E39">
        <w:rPr>
          <w:rFonts w:eastAsia="Times New Roman"/>
          <w:b/>
          <w:bCs/>
          <w:snapToGrid/>
          <w:spacing w:val="-3"/>
          <w:szCs w:val="22"/>
          <w:lang w:val="sl-SI" w:eastAsia="sl-SI"/>
        </w:rPr>
        <w:t>olyan tüneteit okozhatja, mint például:</w:t>
      </w:r>
    </w:p>
    <w:p w14:paraId="202A27F1" w14:textId="77777777" w:rsidR="006D7769" w:rsidRPr="005A0E39" w:rsidRDefault="006D7769" w:rsidP="00CA60CD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5A0E39">
        <w:rPr>
          <w:rFonts w:eastAsia="Times New Roman"/>
          <w:snapToGrid/>
          <w:szCs w:val="22"/>
          <w:lang w:val="sl-SI" w:eastAsia="sl-SI"/>
        </w:rPr>
        <w:t xml:space="preserve">hirtelen kialakuló zsibbadás vagy gyengeség a </w:t>
      </w:r>
      <w:r w:rsidR="001D17FC">
        <w:rPr>
          <w:rFonts w:eastAsia="Times New Roman"/>
          <w:snapToGrid/>
          <w:szCs w:val="22"/>
          <w:lang w:val="sl-SI" w:eastAsia="sl-SI"/>
        </w:rPr>
        <w:t>karjában, lábában</w:t>
      </w:r>
      <w:r w:rsidRPr="005A0E39">
        <w:rPr>
          <w:rFonts w:eastAsia="Times New Roman"/>
          <w:snapToGrid/>
          <w:szCs w:val="22"/>
          <w:lang w:val="sl-SI" w:eastAsia="sl-SI"/>
        </w:rPr>
        <w:t xml:space="preserve"> vagy az arc</w:t>
      </w:r>
      <w:r w:rsidR="001D17FC">
        <w:rPr>
          <w:rFonts w:eastAsia="Times New Roman"/>
          <w:snapToGrid/>
          <w:szCs w:val="22"/>
          <w:lang w:val="sl-SI" w:eastAsia="sl-SI"/>
        </w:rPr>
        <w:t>á</w:t>
      </w:r>
      <w:r w:rsidRPr="005A0E39">
        <w:rPr>
          <w:rFonts w:eastAsia="Times New Roman"/>
          <w:snapToGrid/>
          <w:szCs w:val="22"/>
          <w:lang w:val="sl-SI" w:eastAsia="sl-SI"/>
        </w:rPr>
        <w:t xml:space="preserve">n, különösen akkor, ha az csak a test egyik oldalán </w:t>
      </w:r>
      <w:r w:rsidR="007213A3">
        <w:rPr>
          <w:rFonts w:eastAsia="Times New Roman"/>
          <w:snapToGrid/>
          <w:szCs w:val="22"/>
          <w:lang w:val="sl-SI" w:eastAsia="sl-SI"/>
        </w:rPr>
        <w:t>jelentkezik</w:t>
      </w:r>
      <w:r w:rsidRPr="005A0E39">
        <w:rPr>
          <w:rFonts w:eastAsia="Times New Roman"/>
          <w:snapToGrid/>
          <w:szCs w:val="22"/>
          <w:lang w:val="sl-SI" w:eastAsia="sl-SI"/>
        </w:rPr>
        <w:t>.</w:t>
      </w:r>
    </w:p>
    <w:p w14:paraId="0C4B1B93" w14:textId="77777777" w:rsidR="006D7769" w:rsidRPr="005A0E39" w:rsidRDefault="006D7769" w:rsidP="00CA60CD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5A0E39">
        <w:rPr>
          <w:rFonts w:eastAsia="Times New Roman"/>
          <w:snapToGrid/>
          <w:szCs w:val="22"/>
          <w:lang w:val="sl-SI" w:eastAsia="sl-SI"/>
        </w:rPr>
        <w:lastRenderedPageBreak/>
        <w:t>hirtelen kialakuló zavartság, beszédzavar vagy ha hirtelen problémát okoz megérteni másokat.</w:t>
      </w:r>
    </w:p>
    <w:p w14:paraId="386D93C5" w14:textId="77777777" w:rsidR="006D7769" w:rsidRPr="005A0E39" w:rsidRDefault="006D7769" w:rsidP="00163871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5A0E39">
        <w:rPr>
          <w:rFonts w:eastAsia="Times New Roman"/>
          <w:snapToGrid/>
          <w:szCs w:val="22"/>
          <w:lang w:val="sl-SI" w:eastAsia="sl-SI"/>
        </w:rPr>
        <w:t>hirtelen kialakuló járászavar vagy egyensúlyvesztés vagy koordinációs zavar.</w:t>
      </w:r>
    </w:p>
    <w:p w14:paraId="5ECABD56" w14:textId="77777777" w:rsidR="006D7769" w:rsidRPr="005A0E39" w:rsidRDefault="006D7769" w:rsidP="00163871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5A0E39">
        <w:rPr>
          <w:rFonts w:eastAsia="Times New Roman"/>
          <w:snapToGrid/>
          <w:szCs w:val="22"/>
          <w:lang w:val="sl-SI" w:eastAsia="sl-SI"/>
        </w:rPr>
        <w:t>hirtelen kialakuló szédülés vagy ismert ok nélkül, hirtelen kialakuló erős fejfájás.</w:t>
      </w:r>
    </w:p>
    <w:p w14:paraId="22CE851B" w14:textId="77777777" w:rsidR="006D7769" w:rsidRPr="005A0E39" w:rsidRDefault="006D7769" w:rsidP="00E40E82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sl-SI" w:eastAsia="sl-SI"/>
        </w:rPr>
      </w:pPr>
    </w:p>
    <w:p w14:paraId="67D50FC2" w14:textId="77777777" w:rsidR="006D7769" w:rsidRPr="00043B9A" w:rsidRDefault="006D7769" w:rsidP="00E40E82">
      <w:pPr>
        <w:widowControl w:val="0"/>
        <w:numPr>
          <w:ilvl w:val="1"/>
          <w:numId w:val="19"/>
        </w:num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outlineLvl w:val="0"/>
        <w:rPr>
          <w:rFonts w:eastAsia="Times New Roman"/>
          <w:b/>
          <w:bCs/>
          <w:snapToGrid/>
          <w:szCs w:val="22"/>
          <w:lang w:val="sl-SI" w:eastAsia="sl-SI"/>
        </w:rPr>
      </w:pPr>
      <w:r w:rsidRPr="005A0E39">
        <w:rPr>
          <w:rFonts w:eastAsia="Times New Roman"/>
          <w:b/>
          <w:bCs/>
          <w:snapToGrid/>
          <w:szCs w:val="22"/>
          <w:lang w:val="sl-SI" w:eastAsia="sl-SI"/>
        </w:rPr>
        <w:t xml:space="preserve">A vérzés tünetei </w:t>
      </w:r>
      <w:r w:rsidRPr="00043B9A">
        <w:rPr>
          <w:rFonts w:eastAsia="Times New Roman"/>
          <w:b/>
          <w:bCs/>
          <w:snapToGrid/>
          <w:szCs w:val="22"/>
          <w:lang w:val="sl-SI" w:eastAsia="sl-SI"/>
        </w:rPr>
        <w:t>például:</w:t>
      </w:r>
    </w:p>
    <w:p w14:paraId="73CA7318" w14:textId="77777777" w:rsidR="006D7769" w:rsidRPr="00043B9A" w:rsidRDefault="00FD798D" w:rsidP="0045748D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043B9A">
        <w:rPr>
          <w:rFonts w:eastAsia="Times New Roman"/>
          <w:snapToGrid/>
          <w:szCs w:val="22"/>
          <w:lang w:val="sl-SI" w:eastAsia="sl-SI"/>
        </w:rPr>
        <w:t>súlyos vérzés vagy o</w:t>
      </w:r>
      <w:r w:rsidR="006D7769" w:rsidRPr="00043B9A">
        <w:rPr>
          <w:rFonts w:eastAsia="Times New Roman"/>
          <w:snapToGrid/>
          <w:szCs w:val="22"/>
          <w:lang w:val="sl-SI" w:eastAsia="sl-SI"/>
        </w:rPr>
        <w:t>l</w:t>
      </w:r>
      <w:r w:rsidRPr="00043B9A">
        <w:rPr>
          <w:rFonts w:eastAsia="Times New Roman"/>
          <w:snapToGrid/>
          <w:szCs w:val="22"/>
          <w:lang w:val="sl-SI" w:eastAsia="sl-SI"/>
        </w:rPr>
        <w:t>y</w:t>
      </w:r>
      <w:r w:rsidR="006D7769" w:rsidRPr="00043B9A">
        <w:rPr>
          <w:rFonts w:eastAsia="Times New Roman"/>
          <w:snapToGrid/>
          <w:szCs w:val="22"/>
          <w:lang w:val="sl-SI" w:eastAsia="sl-SI"/>
        </w:rPr>
        <w:t>an vérzés, amit nem tud elállítani</w:t>
      </w:r>
    </w:p>
    <w:p w14:paraId="38AE55F5" w14:textId="77777777" w:rsidR="006D7769" w:rsidRPr="00043B9A" w:rsidRDefault="00E1546E" w:rsidP="0045748D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043B9A">
        <w:rPr>
          <w:rFonts w:eastAsia="Times New Roman"/>
          <w:snapToGrid/>
          <w:szCs w:val="22"/>
          <w:lang w:val="sl-SI" w:eastAsia="sl-SI"/>
        </w:rPr>
        <w:t>váratlan vérzés vagy hosszú ideig tartó vérzés</w:t>
      </w:r>
    </w:p>
    <w:p w14:paraId="132463C2" w14:textId="77777777" w:rsidR="006D7769" w:rsidRPr="00043B9A" w:rsidRDefault="00E1546E" w:rsidP="0045748D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043B9A">
        <w:rPr>
          <w:rFonts w:eastAsia="Times New Roman"/>
          <w:snapToGrid/>
          <w:szCs w:val="22"/>
          <w:lang w:val="sl-SI" w:eastAsia="sl-SI"/>
        </w:rPr>
        <w:t>rózsaszínű, vörös vagy barna vizelet</w:t>
      </w:r>
    </w:p>
    <w:p w14:paraId="7613D573" w14:textId="77777777" w:rsidR="006D7769" w:rsidRPr="00043B9A" w:rsidRDefault="00E1546E" w:rsidP="0045748D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043B9A">
        <w:rPr>
          <w:rFonts w:eastAsia="Times New Roman"/>
          <w:snapToGrid/>
          <w:szCs w:val="22"/>
          <w:lang w:val="sl-SI" w:eastAsia="sl-SI"/>
        </w:rPr>
        <w:t>piros vér hányása vagy</w:t>
      </w:r>
      <w:r w:rsidR="0040437C" w:rsidRPr="00043B9A">
        <w:rPr>
          <w:rFonts w:eastAsia="Times New Roman"/>
          <w:snapToGrid/>
          <w:szCs w:val="22"/>
          <w:lang w:val="sl-SI" w:eastAsia="sl-SI"/>
        </w:rPr>
        <w:t xml:space="preserve"> a hányadéka úgy néz ki mint a „</w:t>
      </w:r>
      <w:r w:rsidRPr="00043B9A">
        <w:rPr>
          <w:rFonts w:eastAsia="Times New Roman"/>
          <w:snapToGrid/>
          <w:szCs w:val="22"/>
          <w:lang w:val="sl-SI" w:eastAsia="sl-SI"/>
        </w:rPr>
        <w:t>kávézacc</w:t>
      </w:r>
      <w:r w:rsidR="0040437C" w:rsidRPr="00043B9A">
        <w:rPr>
          <w:rFonts w:eastAsia="Times New Roman"/>
          <w:snapToGrid/>
          <w:szCs w:val="22"/>
          <w:lang w:val="sl-SI" w:eastAsia="sl-SI"/>
        </w:rPr>
        <w:t>”,</w:t>
      </w:r>
    </w:p>
    <w:p w14:paraId="71F0A405" w14:textId="77777777" w:rsidR="006D7769" w:rsidRPr="00043B9A" w:rsidRDefault="00E1546E" w:rsidP="0045748D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043B9A">
        <w:rPr>
          <w:rFonts w:eastAsia="Times New Roman"/>
          <w:snapToGrid/>
          <w:szCs w:val="22"/>
          <w:lang w:val="sl-SI" w:eastAsia="sl-SI"/>
        </w:rPr>
        <w:t>vörös vagy fekete széklet (olyan, mint a kátrány</w:t>
      </w:r>
      <w:r w:rsidR="006D7769" w:rsidRPr="00043B9A">
        <w:rPr>
          <w:rFonts w:eastAsia="Times New Roman"/>
          <w:snapToGrid/>
          <w:szCs w:val="22"/>
          <w:lang w:val="sl-SI" w:eastAsia="sl-SI"/>
        </w:rPr>
        <w:t>)</w:t>
      </w:r>
    </w:p>
    <w:p w14:paraId="37D14EC6" w14:textId="77777777" w:rsidR="006D7769" w:rsidRPr="00043B9A" w:rsidRDefault="00E1546E" w:rsidP="0045748D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043B9A">
        <w:rPr>
          <w:rFonts w:eastAsia="Times New Roman"/>
          <w:snapToGrid/>
          <w:szCs w:val="22"/>
          <w:lang w:val="sl-SI" w:eastAsia="sl-SI"/>
        </w:rPr>
        <w:t>vér felköhögése vagy vérhányás.</w:t>
      </w:r>
    </w:p>
    <w:p w14:paraId="73C7DE9D" w14:textId="77777777" w:rsidR="006D7769" w:rsidRPr="005A0E39" w:rsidRDefault="006D7769" w:rsidP="00E40E82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284"/>
        <w:rPr>
          <w:rFonts w:eastAsia="Times New Roman"/>
          <w:snapToGrid/>
          <w:szCs w:val="22"/>
          <w:lang w:val="sl-SI" w:eastAsia="sl-SI"/>
        </w:rPr>
      </w:pPr>
    </w:p>
    <w:p w14:paraId="55B42153" w14:textId="77777777" w:rsidR="006D7769" w:rsidRPr="005A0E39" w:rsidRDefault="00E1546E" w:rsidP="00E40E82">
      <w:pPr>
        <w:widowControl w:val="0"/>
        <w:numPr>
          <w:ilvl w:val="1"/>
          <w:numId w:val="21"/>
        </w:num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outlineLvl w:val="0"/>
        <w:rPr>
          <w:rFonts w:eastAsia="Times New Roman"/>
          <w:b/>
          <w:bCs/>
          <w:snapToGrid/>
          <w:szCs w:val="22"/>
          <w:lang w:val="sl-SI" w:eastAsia="sl-SI"/>
        </w:rPr>
      </w:pPr>
      <w:r w:rsidRPr="005A0E39">
        <w:rPr>
          <w:rFonts w:eastAsia="Times New Roman"/>
          <w:b/>
          <w:bCs/>
          <w:snapToGrid/>
          <w:szCs w:val="22"/>
          <w:lang w:val="sl-SI" w:eastAsia="sl-SI"/>
        </w:rPr>
        <w:t>Ájulás</w:t>
      </w:r>
      <w:r w:rsidR="006D7769" w:rsidRPr="005A0E39">
        <w:rPr>
          <w:rFonts w:eastAsia="Times New Roman"/>
          <w:b/>
          <w:bCs/>
          <w:snapToGrid/>
          <w:spacing w:val="-2"/>
          <w:szCs w:val="22"/>
          <w:lang w:val="sl-SI" w:eastAsia="sl-SI"/>
        </w:rPr>
        <w:t xml:space="preserve"> </w:t>
      </w:r>
      <w:r w:rsidR="006D7769" w:rsidRPr="005A0E39">
        <w:rPr>
          <w:rFonts w:eastAsia="Times New Roman"/>
          <w:b/>
          <w:bCs/>
          <w:snapToGrid/>
          <w:szCs w:val="22"/>
          <w:lang w:val="sl-SI" w:eastAsia="sl-SI"/>
        </w:rPr>
        <w:t>(s</w:t>
      </w:r>
      <w:r w:rsidRPr="005A0E39">
        <w:rPr>
          <w:rFonts w:eastAsia="Times New Roman"/>
          <w:b/>
          <w:bCs/>
          <w:snapToGrid/>
          <w:szCs w:val="22"/>
          <w:lang w:val="sl-SI" w:eastAsia="sl-SI"/>
        </w:rPr>
        <w:t>zinkó</w:t>
      </w:r>
      <w:r w:rsidR="006D7769" w:rsidRPr="005A0E39">
        <w:rPr>
          <w:rFonts w:eastAsia="Times New Roman"/>
          <w:b/>
          <w:bCs/>
          <w:snapToGrid/>
          <w:szCs w:val="22"/>
          <w:lang w:val="sl-SI" w:eastAsia="sl-SI"/>
        </w:rPr>
        <w:t>pe)</w:t>
      </w:r>
    </w:p>
    <w:p w14:paraId="7A6F4364" w14:textId="77777777" w:rsidR="006D7769" w:rsidRPr="005A0E39" w:rsidRDefault="006D7769" w:rsidP="0045748D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5A0E39">
        <w:rPr>
          <w:rFonts w:eastAsia="Times New Roman"/>
          <w:snapToGrid/>
          <w:szCs w:val="22"/>
          <w:lang w:val="sl-SI" w:eastAsia="sl-SI"/>
        </w:rPr>
        <w:t>a</w:t>
      </w:r>
      <w:r w:rsidR="00E1546E" w:rsidRPr="005A0E39">
        <w:rPr>
          <w:rFonts w:eastAsia="Times New Roman"/>
          <w:snapToGrid/>
          <w:szCs w:val="22"/>
          <w:lang w:val="sl-SI" w:eastAsia="sl-SI"/>
        </w:rPr>
        <w:t>z agyi véráramlás hirtelen lecsökkenése miatt bekövetkező, átmeneti eszméletvesztés (gyakori</w:t>
      </w:r>
      <w:r w:rsidRPr="005A0E39">
        <w:rPr>
          <w:rFonts w:eastAsia="Times New Roman"/>
          <w:snapToGrid/>
          <w:szCs w:val="22"/>
          <w:lang w:val="sl-SI" w:eastAsia="sl-SI"/>
        </w:rPr>
        <w:t>)</w:t>
      </w:r>
    </w:p>
    <w:p w14:paraId="19795628" w14:textId="77777777" w:rsidR="006D7769" w:rsidRPr="005A0E39" w:rsidRDefault="006D7769" w:rsidP="00E40E82">
      <w:pPr>
        <w:widowControl w:val="0"/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850"/>
        <w:rPr>
          <w:rFonts w:eastAsia="Times New Roman"/>
          <w:snapToGrid/>
          <w:szCs w:val="22"/>
          <w:lang w:val="sl-SI" w:eastAsia="sl-SI"/>
        </w:rPr>
      </w:pPr>
    </w:p>
    <w:p w14:paraId="5EEAF5B3" w14:textId="77777777" w:rsidR="006D7769" w:rsidRPr="005A0E39" w:rsidRDefault="00E1546E" w:rsidP="00E40E82">
      <w:pPr>
        <w:widowControl w:val="0"/>
        <w:numPr>
          <w:ilvl w:val="1"/>
          <w:numId w:val="23"/>
        </w:numPr>
        <w:tabs>
          <w:tab w:val="clear" w:pos="567"/>
        </w:tabs>
        <w:kinsoku w:val="0"/>
        <w:overflowPunct w:val="0"/>
        <w:autoSpaceDE w:val="0"/>
        <w:autoSpaceDN w:val="0"/>
        <w:adjustRightInd w:val="0"/>
        <w:spacing w:line="240" w:lineRule="auto"/>
        <w:ind w:left="567" w:hanging="567"/>
        <w:outlineLvl w:val="0"/>
        <w:rPr>
          <w:rFonts w:eastAsia="Times New Roman"/>
          <w:b/>
          <w:bCs/>
          <w:snapToGrid/>
          <w:szCs w:val="22"/>
          <w:lang w:val="sl-SI" w:eastAsia="sl-SI"/>
        </w:rPr>
      </w:pPr>
      <w:r w:rsidRPr="00AB2C17">
        <w:rPr>
          <w:rFonts w:eastAsia="Times New Roman"/>
          <w:b/>
          <w:bCs/>
          <w:snapToGrid/>
          <w:szCs w:val="22"/>
          <w:lang w:val="sl-SI" w:eastAsia="sl-SI"/>
        </w:rPr>
        <w:t xml:space="preserve">Trombotikus </w:t>
      </w:r>
      <w:r w:rsidR="00AB2C17">
        <w:rPr>
          <w:rFonts w:eastAsia="Times New Roman"/>
          <w:b/>
          <w:bCs/>
          <w:snapToGrid/>
          <w:szCs w:val="22"/>
          <w:lang w:val="sl-SI" w:eastAsia="sl-SI"/>
        </w:rPr>
        <w:t>t</w:t>
      </w:r>
      <w:r w:rsidR="00043B9A" w:rsidRPr="00AB2C17">
        <w:rPr>
          <w:rFonts w:eastAsia="Times New Roman"/>
          <w:b/>
          <w:bCs/>
          <w:snapToGrid/>
          <w:szCs w:val="22"/>
          <w:lang w:val="sl-SI" w:eastAsia="sl-SI"/>
        </w:rPr>
        <w:t xml:space="preserve">rombocitopéniás </w:t>
      </w:r>
      <w:r w:rsidR="00AB2C17">
        <w:rPr>
          <w:rFonts w:eastAsia="Times New Roman"/>
          <w:b/>
          <w:bCs/>
          <w:snapToGrid/>
          <w:szCs w:val="22"/>
          <w:lang w:val="sl-SI" w:eastAsia="sl-SI"/>
        </w:rPr>
        <w:t>p</w:t>
      </w:r>
      <w:r w:rsidR="00043B9A" w:rsidRPr="00AB2C17">
        <w:rPr>
          <w:rFonts w:eastAsia="Times New Roman"/>
          <w:b/>
          <w:bCs/>
          <w:snapToGrid/>
          <w:szCs w:val="22"/>
          <w:lang w:val="sl-SI" w:eastAsia="sl-SI"/>
        </w:rPr>
        <w:t>urpurának</w:t>
      </w:r>
      <w:r w:rsidR="00043B9A" w:rsidRPr="005A0E39">
        <w:rPr>
          <w:rFonts w:eastAsia="Times New Roman"/>
          <w:b/>
          <w:bCs/>
          <w:snapToGrid/>
          <w:szCs w:val="22"/>
          <w:lang w:val="sl-SI" w:eastAsia="sl-SI"/>
        </w:rPr>
        <w:t xml:space="preserve"> </w:t>
      </w:r>
      <w:r w:rsidRPr="005A0E39">
        <w:rPr>
          <w:rFonts w:eastAsia="Times New Roman"/>
          <w:b/>
          <w:bCs/>
          <w:snapToGrid/>
          <w:szCs w:val="22"/>
          <w:lang w:val="sl-SI" w:eastAsia="sl-SI"/>
        </w:rPr>
        <w:t>(TTP) nevezett véralvadási zavar jelei, mint a</w:t>
      </w:r>
      <w:r w:rsidR="006D7769" w:rsidRPr="005A0E39">
        <w:rPr>
          <w:rFonts w:eastAsia="Times New Roman"/>
          <w:b/>
          <w:bCs/>
          <w:snapToGrid/>
          <w:szCs w:val="22"/>
          <w:lang w:val="sl-SI" w:eastAsia="sl-SI"/>
        </w:rPr>
        <w:t>:</w:t>
      </w:r>
    </w:p>
    <w:p w14:paraId="76E0C491" w14:textId="77777777" w:rsidR="006D7769" w:rsidRPr="005A0E39" w:rsidRDefault="00E1546E" w:rsidP="0045748D">
      <w:pPr>
        <w:widowControl w:val="0"/>
        <w:numPr>
          <w:ilvl w:val="2"/>
          <w:numId w:val="18"/>
        </w:numPr>
        <w:tabs>
          <w:tab w:val="clear" w:pos="567"/>
          <w:tab w:val="left" w:pos="1134"/>
        </w:tabs>
        <w:kinsoku w:val="0"/>
        <w:overflowPunct w:val="0"/>
        <w:autoSpaceDE w:val="0"/>
        <w:autoSpaceDN w:val="0"/>
        <w:adjustRightInd w:val="0"/>
        <w:spacing w:line="240" w:lineRule="auto"/>
        <w:ind w:left="1134" w:hanging="567"/>
        <w:rPr>
          <w:rFonts w:eastAsia="Times New Roman"/>
          <w:snapToGrid/>
          <w:szCs w:val="22"/>
          <w:lang w:val="sl-SI" w:eastAsia="sl-SI"/>
        </w:rPr>
      </w:pPr>
      <w:r w:rsidRPr="005A0E39">
        <w:rPr>
          <w:rFonts w:eastAsia="Times New Roman"/>
          <w:snapToGrid/>
          <w:szCs w:val="22"/>
          <w:lang w:val="sl-SI" w:eastAsia="sl-SI"/>
        </w:rPr>
        <w:t>l</w:t>
      </w:r>
      <w:r w:rsidR="003C384D" w:rsidRPr="005A0E39">
        <w:rPr>
          <w:rFonts w:eastAsia="Times New Roman"/>
          <w:snapToGrid/>
          <w:szCs w:val="22"/>
          <w:lang w:val="sl-SI" w:eastAsia="sl-SI"/>
        </w:rPr>
        <w:t>áz</w:t>
      </w:r>
      <w:r w:rsidR="001D17FC">
        <w:rPr>
          <w:rFonts w:eastAsia="Times New Roman"/>
          <w:snapToGrid/>
          <w:szCs w:val="22"/>
          <w:lang w:val="sl-SI" w:eastAsia="sl-SI"/>
        </w:rPr>
        <w:t xml:space="preserve">, valamint </w:t>
      </w:r>
      <w:r w:rsidR="00043B9A" w:rsidRPr="00AB2C17">
        <w:rPr>
          <w:rFonts w:eastAsia="Times New Roman"/>
          <w:snapToGrid/>
          <w:szCs w:val="22"/>
          <w:lang w:val="sl-SI" w:eastAsia="sl-SI"/>
        </w:rPr>
        <w:t>lilás</w:t>
      </w:r>
      <w:r w:rsidR="00043B9A">
        <w:rPr>
          <w:rFonts w:eastAsia="Times New Roman"/>
          <w:snapToGrid/>
          <w:szCs w:val="22"/>
          <w:lang w:val="sl-SI" w:eastAsia="sl-SI"/>
        </w:rPr>
        <w:t xml:space="preserve"> </w:t>
      </w:r>
      <w:r w:rsidR="001D17FC">
        <w:rPr>
          <w:rFonts w:eastAsia="Times New Roman"/>
          <w:snapToGrid/>
          <w:szCs w:val="22"/>
          <w:lang w:val="sl-SI" w:eastAsia="sl-SI"/>
        </w:rPr>
        <w:t xml:space="preserve">pöttyök </w:t>
      </w:r>
      <w:r w:rsidRPr="005A0E39">
        <w:rPr>
          <w:rFonts w:eastAsia="Times New Roman"/>
          <w:snapToGrid/>
          <w:szCs w:val="22"/>
          <w:lang w:val="sl-SI" w:eastAsia="sl-SI"/>
        </w:rPr>
        <w:t>a bőrön és a szájban (melyeket purpu</w:t>
      </w:r>
      <w:r w:rsidR="003C384D" w:rsidRPr="005A0E39">
        <w:rPr>
          <w:rFonts w:eastAsia="Times New Roman"/>
          <w:snapToGrid/>
          <w:szCs w:val="22"/>
          <w:lang w:val="sl-SI" w:eastAsia="sl-SI"/>
        </w:rPr>
        <w:t>r</w:t>
      </w:r>
      <w:r w:rsidRPr="005A0E39">
        <w:rPr>
          <w:rFonts w:eastAsia="Times New Roman"/>
          <w:snapToGrid/>
          <w:szCs w:val="22"/>
          <w:lang w:val="sl-SI" w:eastAsia="sl-SI"/>
        </w:rPr>
        <w:t>ának neveznek</w:t>
      </w:r>
      <w:r w:rsidR="006D7769" w:rsidRPr="005A0E39">
        <w:rPr>
          <w:rFonts w:eastAsia="Times New Roman"/>
          <w:snapToGrid/>
          <w:szCs w:val="22"/>
          <w:lang w:val="sl-SI" w:eastAsia="sl-SI"/>
        </w:rPr>
        <w:t>)</w:t>
      </w:r>
      <w:r w:rsidRPr="005A0E39">
        <w:rPr>
          <w:rFonts w:eastAsia="Times New Roman"/>
          <w:snapToGrid/>
          <w:szCs w:val="22"/>
          <w:lang w:val="sl-SI" w:eastAsia="sl-SI"/>
        </w:rPr>
        <w:t xml:space="preserve">, </w:t>
      </w:r>
      <w:r w:rsidR="003C384D" w:rsidRPr="005A0E39">
        <w:rPr>
          <w:rFonts w:eastAsia="Times New Roman"/>
          <w:snapToGrid/>
          <w:szCs w:val="22"/>
          <w:lang w:val="sl-SI" w:eastAsia="sl-SI"/>
        </w:rPr>
        <w:t xml:space="preserve">ezekhez társulhat </w:t>
      </w:r>
      <w:r w:rsidRPr="005A0E39">
        <w:rPr>
          <w:rFonts w:eastAsia="Times New Roman"/>
          <w:snapToGrid/>
          <w:szCs w:val="22"/>
          <w:lang w:val="sl-SI" w:eastAsia="sl-SI"/>
        </w:rPr>
        <w:t xml:space="preserve">a bőr vagy a </w:t>
      </w:r>
      <w:r w:rsidR="003C384D" w:rsidRPr="005A0E39">
        <w:rPr>
          <w:rFonts w:eastAsia="Times New Roman"/>
          <w:snapToGrid/>
          <w:szCs w:val="22"/>
          <w:lang w:val="sl-SI" w:eastAsia="sl-SI"/>
        </w:rPr>
        <w:t>szem sárga elszíneződése</w:t>
      </w:r>
      <w:r w:rsidR="006D7769" w:rsidRPr="0045748D">
        <w:rPr>
          <w:rFonts w:eastAsia="Times New Roman"/>
          <w:snapToGrid/>
          <w:szCs w:val="22"/>
          <w:lang w:val="sl-SI" w:eastAsia="sl-SI"/>
        </w:rPr>
        <w:t xml:space="preserve"> </w:t>
      </w:r>
      <w:r w:rsidRPr="005A0E39">
        <w:rPr>
          <w:rFonts w:eastAsia="Times New Roman"/>
          <w:snapToGrid/>
          <w:szCs w:val="22"/>
          <w:lang w:val="sl-SI" w:eastAsia="sl-SI"/>
        </w:rPr>
        <w:t>(sárgaság</w:t>
      </w:r>
      <w:r w:rsidR="006D7769" w:rsidRPr="005A0E39">
        <w:rPr>
          <w:rFonts w:eastAsia="Times New Roman"/>
          <w:snapToGrid/>
          <w:szCs w:val="22"/>
          <w:lang w:val="sl-SI" w:eastAsia="sl-SI"/>
        </w:rPr>
        <w:t>),</w:t>
      </w:r>
      <w:r w:rsidR="006D7769" w:rsidRPr="0045748D">
        <w:rPr>
          <w:rFonts w:eastAsia="Times New Roman"/>
          <w:snapToGrid/>
          <w:szCs w:val="22"/>
          <w:lang w:val="sl-SI" w:eastAsia="sl-SI"/>
        </w:rPr>
        <w:t xml:space="preserve"> </w:t>
      </w:r>
      <w:r w:rsidRPr="005A0E39">
        <w:rPr>
          <w:rFonts w:eastAsia="Times New Roman"/>
          <w:snapToGrid/>
          <w:szCs w:val="22"/>
          <w:lang w:val="sl-SI" w:eastAsia="sl-SI"/>
        </w:rPr>
        <w:t>és tisztázatlan eredetű nagyfokú fáradtság vagy zavartság.</w:t>
      </w:r>
    </w:p>
    <w:p w14:paraId="27E1E823" w14:textId="77777777" w:rsidR="006D7769" w:rsidRPr="005A0E39" w:rsidRDefault="006D7769" w:rsidP="00E40E82">
      <w:pPr>
        <w:pStyle w:val="Default"/>
        <w:rPr>
          <w:sz w:val="22"/>
          <w:szCs w:val="22"/>
        </w:rPr>
      </w:pPr>
    </w:p>
    <w:p w14:paraId="20934B20" w14:textId="77777777" w:rsidR="00A55E6A" w:rsidRPr="005A0E39" w:rsidRDefault="007A45A2" w:rsidP="00E40E82">
      <w:pPr>
        <w:spacing w:line="240" w:lineRule="auto"/>
        <w:ind w:right="-29"/>
        <w:rPr>
          <w:b/>
          <w:szCs w:val="22"/>
          <w:lang w:val="hu-HU"/>
        </w:rPr>
      </w:pPr>
      <w:r w:rsidRPr="005A0E39">
        <w:rPr>
          <w:b/>
          <w:bCs/>
          <w:szCs w:val="22"/>
          <w:lang w:val="hu-HU"/>
        </w:rPr>
        <w:t>Beszéljen</w:t>
      </w:r>
      <w:r w:rsidR="00A023BE" w:rsidRPr="005A0E39">
        <w:rPr>
          <w:b/>
          <w:bCs/>
          <w:szCs w:val="22"/>
          <w:lang w:val="hu-HU"/>
        </w:rPr>
        <w:t xml:space="preserve"> kezelőorvosá</w:t>
      </w:r>
      <w:r w:rsidRPr="005A0E39">
        <w:rPr>
          <w:b/>
          <w:bCs/>
          <w:szCs w:val="22"/>
          <w:lang w:val="hu-HU"/>
        </w:rPr>
        <w:t>val</w:t>
      </w:r>
      <w:r w:rsidRPr="005A0E39">
        <w:rPr>
          <w:b/>
          <w:szCs w:val="22"/>
          <w:lang w:val="hu-HU"/>
        </w:rPr>
        <w:t>, ha a következők valamelyikét észleli</w:t>
      </w:r>
      <w:r w:rsidR="006B3011" w:rsidRPr="005A0E39">
        <w:rPr>
          <w:b/>
          <w:szCs w:val="22"/>
          <w:lang w:val="hu-HU"/>
        </w:rPr>
        <w:t>:</w:t>
      </w:r>
    </w:p>
    <w:p w14:paraId="4DB5DE3F" w14:textId="77777777" w:rsidR="00A55E6A" w:rsidRPr="005A0E39" w:rsidRDefault="007A45A2" w:rsidP="00F80920">
      <w:pPr>
        <w:pStyle w:val="Default"/>
        <w:numPr>
          <w:ilvl w:val="0"/>
          <w:numId w:val="7"/>
        </w:numPr>
        <w:ind w:left="567" w:right="-29" w:hanging="568"/>
        <w:rPr>
          <w:sz w:val="22"/>
          <w:szCs w:val="22"/>
        </w:rPr>
      </w:pPr>
      <w:r w:rsidRPr="005A0E39">
        <w:rPr>
          <w:b/>
          <w:sz w:val="22"/>
          <w:szCs w:val="22"/>
        </w:rPr>
        <w:t>fulladásérzés – ez nagyon gyakori</w:t>
      </w:r>
      <w:r w:rsidRPr="005A0E39">
        <w:rPr>
          <w:sz w:val="22"/>
          <w:szCs w:val="22"/>
        </w:rPr>
        <w:t xml:space="preserve">. </w:t>
      </w:r>
      <w:r w:rsidR="00190B40" w:rsidRPr="005A0E39">
        <w:rPr>
          <w:sz w:val="22"/>
          <w:szCs w:val="22"/>
        </w:rPr>
        <w:t>Ez lehe</w:t>
      </w:r>
      <w:r w:rsidR="0045748D">
        <w:rPr>
          <w:sz w:val="22"/>
          <w:szCs w:val="22"/>
        </w:rPr>
        <w:t>t a szívbetegsége vagy más ok m</w:t>
      </w:r>
      <w:r w:rsidR="00190B40" w:rsidRPr="005A0E39">
        <w:rPr>
          <w:sz w:val="22"/>
          <w:szCs w:val="22"/>
        </w:rPr>
        <w:t>i</w:t>
      </w:r>
      <w:r w:rsidR="0045748D">
        <w:rPr>
          <w:sz w:val="22"/>
          <w:szCs w:val="22"/>
        </w:rPr>
        <w:t>a</w:t>
      </w:r>
      <w:r w:rsidR="00190B40" w:rsidRPr="005A0E39">
        <w:rPr>
          <w:sz w:val="22"/>
          <w:szCs w:val="22"/>
        </w:rPr>
        <w:t xml:space="preserve">tt, vagy lehet </w:t>
      </w:r>
      <w:r w:rsidR="003E75F5" w:rsidRPr="00AB2C17">
        <w:rPr>
          <w:sz w:val="22"/>
          <w:szCs w:val="22"/>
        </w:rPr>
        <w:t>ennek a gyógyszernek</w:t>
      </w:r>
      <w:r w:rsidR="003E75F5">
        <w:rPr>
          <w:sz w:val="22"/>
          <w:szCs w:val="22"/>
        </w:rPr>
        <w:t xml:space="preserve"> a</w:t>
      </w:r>
      <w:r w:rsidR="00FD798D" w:rsidRPr="005A0E39">
        <w:rPr>
          <w:sz w:val="22"/>
          <w:szCs w:val="22"/>
        </w:rPr>
        <w:t xml:space="preserve"> mellékhatása is. A </w:t>
      </w:r>
      <w:proofErr w:type="spellStart"/>
      <w:r w:rsidR="00D97E24">
        <w:rPr>
          <w:sz w:val="22"/>
          <w:szCs w:val="22"/>
        </w:rPr>
        <w:t>Plategr</w:t>
      </w:r>
      <w:r w:rsidR="003E75F5">
        <w:rPr>
          <w:sz w:val="22"/>
          <w:szCs w:val="22"/>
        </w:rPr>
        <w:t>á</w:t>
      </w:r>
      <w:r w:rsidR="007B4321">
        <w:rPr>
          <w:sz w:val="22"/>
          <w:szCs w:val="22"/>
        </w:rPr>
        <w:t>v</w:t>
      </w:r>
      <w:r w:rsidR="00190B40" w:rsidRPr="005A0E39">
        <w:rPr>
          <w:sz w:val="22"/>
          <w:szCs w:val="22"/>
        </w:rPr>
        <w:t>al</w:t>
      </w:r>
      <w:proofErr w:type="spellEnd"/>
      <w:r w:rsidR="00190B40" w:rsidRPr="005A0E39">
        <w:rPr>
          <w:sz w:val="22"/>
          <w:szCs w:val="22"/>
        </w:rPr>
        <w:t xml:space="preserve"> összefüggő légszomj rendszerint enyhe, és hirtelen</w:t>
      </w:r>
      <w:r w:rsidR="00D72462">
        <w:rPr>
          <w:sz w:val="22"/>
          <w:szCs w:val="22"/>
        </w:rPr>
        <w:t xml:space="preserve"> alakul ki, ekkor váratlanul úgy érzi több levegőre van szüksége. Ez</w:t>
      </w:r>
      <w:r w:rsidR="001D17FC" w:rsidRPr="001D17FC">
        <w:rPr>
          <w:sz w:val="22"/>
          <w:szCs w:val="22"/>
        </w:rPr>
        <w:t xml:space="preserve"> </w:t>
      </w:r>
      <w:r w:rsidR="00190B40" w:rsidRPr="005A0E39">
        <w:rPr>
          <w:sz w:val="22"/>
          <w:szCs w:val="22"/>
        </w:rPr>
        <w:t>általában nyugalmi állapotban jelentkezik, a kezelés első</w:t>
      </w:r>
      <w:r w:rsidR="00FD798D" w:rsidRPr="005A0E39">
        <w:rPr>
          <w:sz w:val="22"/>
          <w:szCs w:val="22"/>
        </w:rPr>
        <w:t xml:space="preserve"> </w:t>
      </w:r>
      <w:r w:rsidR="00190B40" w:rsidRPr="005A0E39">
        <w:rPr>
          <w:sz w:val="22"/>
          <w:szCs w:val="22"/>
        </w:rPr>
        <w:t xml:space="preserve">heteiben fordulhat elő, és </w:t>
      </w:r>
      <w:r w:rsidR="00D72462" w:rsidRPr="00AB2C17">
        <w:rPr>
          <w:sz w:val="22"/>
          <w:szCs w:val="22"/>
        </w:rPr>
        <w:t>sokaknál</w:t>
      </w:r>
      <w:r w:rsidR="00D72462" w:rsidRPr="005A0E39">
        <w:rPr>
          <w:sz w:val="22"/>
          <w:szCs w:val="22"/>
        </w:rPr>
        <w:t xml:space="preserve"> </w:t>
      </w:r>
      <w:r w:rsidR="00190B40" w:rsidRPr="005A0E39">
        <w:rPr>
          <w:sz w:val="22"/>
          <w:szCs w:val="22"/>
        </w:rPr>
        <w:t>elmúl</w:t>
      </w:r>
      <w:r w:rsidR="001D17FC">
        <w:rPr>
          <w:sz w:val="22"/>
          <w:szCs w:val="22"/>
        </w:rPr>
        <w:t>hat</w:t>
      </w:r>
      <w:r w:rsidR="00190B40" w:rsidRPr="005A0E39">
        <w:rPr>
          <w:sz w:val="22"/>
          <w:szCs w:val="22"/>
        </w:rPr>
        <w:t xml:space="preserve">. Ha </w:t>
      </w:r>
      <w:r w:rsidR="003E75F5" w:rsidRPr="00AB2C17">
        <w:rPr>
          <w:sz w:val="22"/>
          <w:szCs w:val="22"/>
        </w:rPr>
        <w:t>légszomja</w:t>
      </w:r>
      <w:r w:rsidR="003E75F5" w:rsidRPr="005A0E39">
        <w:rPr>
          <w:sz w:val="22"/>
          <w:szCs w:val="22"/>
        </w:rPr>
        <w:t xml:space="preserve"> </w:t>
      </w:r>
      <w:r w:rsidR="00190B40" w:rsidRPr="005A0E39">
        <w:rPr>
          <w:sz w:val="22"/>
          <w:szCs w:val="22"/>
        </w:rPr>
        <w:t>rosszabbodik, vagy sokáig tart, mondja el kezelőorvosának. Kezelőorvosa dönt majd arról, hogy</w:t>
      </w:r>
      <w:r w:rsidR="001D17FC">
        <w:rPr>
          <w:sz w:val="22"/>
          <w:szCs w:val="22"/>
        </w:rPr>
        <w:t xml:space="preserve"> az</w:t>
      </w:r>
      <w:r w:rsidR="00190B40" w:rsidRPr="005A0E39">
        <w:rPr>
          <w:sz w:val="22"/>
          <w:szCs w:val="22"/>
        </w:rPr>
        <w:t xml:space="preserve"> igényel-e kezelést vagy további vizsgálatokat.</w:t>
      </w:r>
    </w:p>
    <w:p w14:paraId="551BE5A3" w14:textId="77777777" w:rsidR="00A55E6A" w:rsidRPr="00D97E24" w:rsidRDefault="00A55E6A" w:rsidP="00E40E82">
      <w:pPr>
        <w:spacing w:line="240" w:lineRule="auto"/>
        <w:ind w:right="-29"/>
        <w:rPr>
          <w:szCs w:val="22"/>
          <w:lang w:val="hu-HU"/>
        </w:rPr>
      </w:pPr>
    </w:p>
    <w:p w14:paraId="2A457462" w14:textId="77777777" w:rsidR="00051E78" w:rsidRPr="005A0E39" w:rsidRDefault="00190B40" w:rsidP="00E40E82">
      <w:pPr>
        <w:pStyle w:val="Default"/>
        <w:rPr>
          <w:b/>
          <w:bCs/>
          <w:sz w:val="22"/>
          <w:szCs w:val="22"/>
        </w:rPr>
      </w:pPr>
      <w:r w:rsidRPr="005A0E39">
        <w:rPr>
          <w:b/>
          <w:bCs/>
          <w:sz w:val="22"/>
          <w:szCs w:val="22"/>
        </w:rPr>
        <w:t>Egyéb</w:t>
      </w:r>
      <w:r w:rsidR="00051E78" w:rsidRPr="005A0E39">
        <w:rPr>
          <w:b/>
          <w:bCs/>
          <w:sz w:val="22"/>
          <w:szCs w:val="22"/>
        </w:rPr>
        <w:t xml:space="preserve"> lehetséges </w:t>
      </w:r>
      <w:r w:rsidRPr="005A0E39">
        <w:rPr>
          <w:b/>
          <w:bCs/>
          <w:sz w:val="22"/>
          <w:szCs w:val="22"/>
        </w:rPr>
        <w:t>mellékhatások</w:t>
      </w:r>
      <w:r w:rsidR="00051E78" w:rsidRPr="005A0E39">
        <w:rPr>
          <w:b/>
          <w:bCs/>
          <w:sz w:val="22"/>
          <w:szCs w:val="22"/>
        </w:rPr>
        <w:t xml:space="preserve"> </w:t>
      </w:r>
    </w:p>
    <w:p w14:paraId="458EA918" w14:textId="77777777" w:rsidR="0040437C" w:rsidRPr="005A0E39" w:rsidRDefault="0075554D" w:rsidP="00E40E82">
      <w:pPr>
        <w:pStyle w:val="Default"/>
        <w:rPr>
          <w:b/>
          <w:bCs/>
          <w:sz w:val="22"/>
          <w:szCs w:val="22"/>
        </w:rPr>
      </w:pPr>
      <w:r w:rsidRPr="005A0E39">
        <w:rPr>
          <w:b/>
          <w:bCs/>
          <w:sz w:val="22"/>
          <w:szCs w:val="22"/>
        </w:rPr>
        <w:t>Nagyon gyakori (10-</w:t>
      </w:r>
      <w:r w:rsidR="0040437C" w:rsidRPr="005A0E39">
        <w:rPr>
          <w:b/>
          <w:bCs/>
          <w:sz w:val="22"/>
          <w:szCs w:val="22"/>
        </w:rPr>
        <w:t>ből több mint 1</w:t>
      </w:r>
      <w:r w:rsidR="00E84E82">
        <w:rPr>
          <w:b/>
          <w:bCs/>
          <w:sz w:val="22"/>
          <w:szCs w:val="22"/>
        </w:rPr>
        <w:t> </w:t>
      </w:r>
      <w:r w:rsidR="0040437C" w:rsidRPr="005A0E39">
        <w:rPr>
          <w:b/>
          <w:bCs/>
          <w:sz w:val="22"/>
          <w:szCs w:val="22"/>
        </w:rPr>
        <w:t>beteget érinthet):</w:t>
      </w:r>
    </w:p>
    <w:p w14:paraId="0CF9E13A" w14:textId="77777777" w:rsidR="0040437C" w:rsidRPr="005A0E39" w:rsidRDefault="0040437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b/>
          <w:bCs/>
          <w:sz w:val="22"/>
          <w:szCs w:val="22"/>
        </w:rPr>
      </w:pPr>
      <w:r w:rsidRPr="005A0E39">
        <w:rPr>
          <w:spacing w:val="-1"/>
          <w:sz w:val="22"/>
          <w:szCs w:val="22"/>
        </w:rPr>
        <w:t>magas húgysavszint a vérében (vizsgálatok mutatják ki)</w:t>
      </w:r>
    </w:p>
    <w:p w14:paraId="694229F0" w14:textId="77777777" w:rsidR="0040437C" w:rsidRPr="005A0E39" w:rsidRDefault="0040437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b/>
          <w:bCs/>
          <w:sz w:val="22"/>
          <w:szCs w:val="22"/>
        </w:rPr>
      </w:pPr>
      <w:r w:rsidRPr="005A0E39">
        <w:rPr>
          <w:spacing w:val="-1"/>
          <w:sz w:val="22"/>
          <w:szCs w:val="22"/>
        </w:rPr>
        <w:t>vérképzőszervi betegségek okozta vérzés</w:t>
      </w:r>
    </w:p>
    <w:p w14:paraId="2A4FBB0C" w14:textId="77777777" w:rsidR="0040437C" w:rsidRPr="005A0E39" w:rsidRDefault="0040437C" w:rsidP="00E40E82">
      <w:pPr>
        <w:pStyle w:val="Default"/>
        <w:ind w:left="-1"/>
        <w:rPr>
          <w:b/>
          <w:bCs/>
          <w:sz w:val="22"/>
          <w:szCs w:val="22"/>
        </w:rPr>
      </w:pPr>
    </w:p>
    <w:p w14:paraId="4FC7938D" w14:textId="77777777" w:rsidR="00051E78" w:rsidRPr="005A0E39" w:rsidRDefault="00051E78" w:rsidP="00E40E82">
      <w:pPr>
        <w:pStyle w:val="Default"/>
        <w:rPr>
          <w:sz w:val="22"/>
          <w:szCs w:val="22"/>
        </w:rPr>
      </w:pPr>
      <w:r w:rsidRPr="005A0E39">
        <w:rPr>
          <w:b/>
          <w:bCs/>
          <w:sz w:val="22"/>
          <w:szCs w:val="22"/>
        </w:rPr>
        <w:t xml:space="preserve">Gyakori </w:t>
      </w:r>
      <w:r w:rsidR="0075554D" w:rsidRPr="005A0E39">
        <w:rPr>
          <w:b/>
          <w:sz w:val="22"/>
          <w:szCs w:val="22"/>
        </w:rPr>
        <w:t>(10-</w:t>
      </w:r>
      <w:r w:rsidRPr="005A0E39">
        <w:rPr>
          <w:b/>
          <w:sz w:val="22"/>
          <w:szCs w:val="22"/>
        </w:rPr>
        <w:t xml:space="preserve">ből </w:t>
      </w:r>
      <w:r w:rsidR="0040437C" w:rsidRPr="005A0E39">
        <w:rPr>
          <w:b/>
          <w:sz w:val="22"/>
          <w:szCs w:val="22"/>
        </w:rPr>
        <w:t>legfeljebb 1</w:t>
      </w:r>
      <w:r w:rsidR="00E84E82">
        <w:rPr>
          <w:b/>
          <w:sz w:val="22"/>
          <w:szCs w:val="22"/>
        </w:rPr>
        <w:t> </w:t>
      </w:r>
      <w:r w:rsidR="0040437C" w:rsidRPr="005A0E39">
        <w:rPr>
          <w:b/>
          <w:sz w:val="22"/>
          <w:szCs w:val="22"/>
        </w:rPr>
        <w:t>beteget érinthet</w:t>
      </w:r>
      <w:r w:rsidRPr="005A0E39">
        <w:rPr>
          <w:b/>
          <w:sz w:val="22"/>
          <w:szCs w:val="22"/>
        </w:rPr>
        <w:t>):</w:t>
      </w:r>
      <w:r w:rsidRPr="005A0E39">
        <w:rPr>
          <w:sz w:val="22"/>
          <w:szCs w:val="22"/>
        </w:rPr>
        <w:t xml:space="preserve"> </w:t>
      </w:r>
    </w:p>
    <w:p w14:paraId="36745A0C" w14:textId="77777777" w:rsidR="00051E78" w:rsidRPr="005A0E39" w:rsidRDefault="0040437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véraláfutás</w:t>
      </w:r>
    </w:p>
    <w:p w14:paraId="28AF3F53" w14:textId="77777777" w:rsidR="0040437C" w:rsidRPr="005A0E39" w:rsidRDefault="0040437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fejfájás</w:t>
      </w:r>
    </w:p>
    <w:p w14:paraId="661D1922" w14:textId="77777777" w:rsidR="0040437C" w:rsidRPr="005A0E39" w:rsidRDefault="0040437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szédülés vagy úgy érzi, mintha forogna a szoba</w:t>
      </w:r>
    </w:p>
    <w:p w14:paraId="055A2038" w14:textId="77777777" w:rsidR="0040437C" w:rsidRPr="005A0E39" w:rsidRDefault="0040437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hasmenés vagy emésztési zavar</w:t>
      </w:r>
    </w:p>
    <w:p w14:paraId="6D92C946" w14:textId="77777777" w:rsidR="0040437C" w:rsidRPr="005A0E39" w:rsidRDefault="0040437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hányinger</w:t>
      </w:r>
    </w:p>
    <w:p w14:paraId="334086D4" w14:textId="77777777" w:rsidR="007E53DE" w:rsidRPr="005A0E39" w:rsidRDefault="007E53DE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székrekedés</w:t>
      </w:r>
    </w:p>
    <w:p w14:paraId="4D814B5B" w14:textId="77777777" w:rsidR="007E53DE" w:rsidRPr="005A0E39" w:rsidRDefault="00051E78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bő</w:t>
      </w:r>
      <w:r w:rsidR="007E53DE" w:rsidRPr="005A0E39">
        <w:rPr>
          <w:sz w:val="22"/>
          <w:szCs w:val="22"/>
        </w:rPr>
        <w:t>rkiütés</w:t>
      </w:r>
    </w:p>
    <w:p w14:paraId="7434C1D0" w14:textId="77777777" w:rsidR="00051E78" w:rsidRPr="005A0E39" w:rsidRDefault="007E53DE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viszketés</w:t>
      </w:r>
    </w:p>
    <w:p w14:paraId="26FC4E03" w14:textId="77777777" w:rsidR="007E53DE" w:rsidRPr="005A0E39" w:rsidRDefault="0075554D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erős í</w:t>
      </w:r>
      <w:r w:rsidR="007E53DE" w:rsidRPr="005A0E39">
        <w:rPr>
          <w:sz w:val="22"/>
          <w:szCs w:val="22"/>
        </w:rPr>
        <w:t>zületi fájdalom és duzzanat – ezek a köszvény tünetei</w:t>
      </w:r>
    </w:p>
    <w:p w14:paraId="38498FE6" w14:textId="77777777" w:rsidR="007E53DE" w:rsidRPr="005A0E39" w:rsidRDefault="007E53DE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szédülés vagy szédelgés, vagy homályos látás – ezek az alacsony vérnyomás tünetei</w:t>
      </w:r>
    </w:p>
    <w:p w14:paraId="792236FA" w14:textId="77777777" w:rsidR="007E53DE" w:rsidRPr="005A0E39" w:rsidRDefault="007E53DE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orrvérzés</w:t>
      </w:r>
    </w:p>
    <w:p w14:paraId="30A41F84" w14:textId="77777777" w:rsidR="00051E78" w:rsidRPr="005A0E39" w:rsidRDefault="00051E78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 xml:space="preserve">műtét utáni </w:t>
      </w:r>
      <w:r w:rsidR="007E53DE" w:rsidRPr="005A0E39">
        <w:rPr>
          <w:sz w:val="22"/>
          <w:szCs w:val="22"/>
        </w:rPr>
        <w:t xml:space="preserve">vagy vágásokból (például borotválkozás közbeni) és sebekből eredő, a szokásosnál erősebb </w:t>
      </w:r>
      <w:r w:rsidRPr="005A0E39">
        <w:rPr>
          <w:sz w:val="22"/>
          <w:szCs w:val="22"/>
        </w:rPr>
        <w:t xml:space="preserve">vérzés </w:t>
      </w:r>
    </w:p>
    <w:p w14:paraId="2359C6D3" w14:textId="77777777" w:rsidR="0075554D" w:rsidRPr="005A0E39" w:rsidRDefault="0075554D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a gyomornyálkahártyából eredő vérzés (fekély)</w:t>
      </w:r>
    </w:p>
    <w:p w14:paraId="462D4526" w14:textId="77777777" w:rsidR="00051E78" w:rsidRDefault="0075554D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fogínyvérzés</w:t>
      </w:r>
      <w:r w:rsidR="00051E78" w:rsidRPr="005A0E39">
        <w:rPr>
          <w:sz w:val="22"/>
          <w:szCs w:val="22"/>
        </w:rPr>
        <w:t xml:space="preserve"> </w:t>
      </w:r>
    </w:p>
    <w:p w14:paraId="51C29AFF" w14:textId="77777777" w:rsidR="00642A11" w:rsidRPr="005A0E39" w:rsidRDefault="00642A11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</w:p>
    <w:p w14:paraId="31C0FA76" w14:textId="77777777" w:rsidR="00051E78" w:rsidRPr="000F55DA" w:rsidRDefault="00051E78" w:rsidP="005F04C5">
      <w:pPr>
        <w:pStyle w:val="Default"/>
        <w:rPr>
          <w:b/>
          <w:bCs/>
          <w:sz w:val="22"/>
          <w:szCs w:val="22"/>
        </w:rPr>
      </w:pPr>
      <w:r w:rsidRPr="005A0E39">
        <w:rPr>
          <w:b/>
          <w:bCs/>
          <w:sz w:val="22"/>
          <w:szCs w:val="22"/>
        </w:rPr>
        <w:t xml:space="preserve">Nem gyakori </w:t>
      </w:r>
      <w:r w:rsidR="0075554D" w:rsidRPr="000F55DA">
        <w:rPr>
          <w:b/>
          <w:bCs/>
          <w:sz w:val="22"/>
          <w:szCs w:val="22"/>
        </w:rPr>
        <w:t>(100-bó</w:t>
      </w:r>
      <w:r w:rsidRPr="000F55DA">
        <w:rPr>
          <w:b/>
          <w:bCs/>
          <w:sz w:val="22"/>
          <w:szCs w:val="22"/>
        </w:rPr>
        <w:t xml:space="preserve">l </w:t>
      </w:r>
      <w:r w:rsidR="0075554D" w:rsidRPr="000F55DA">
        <w:rPr>
          <w:b/>
          <w:bCs/>
          <w:sz w:val="22"/>
          <w:szCs w:val="22"/>
        </w:rPr>
        <w:t>legfeljebb 1</w:t>
      </w:r>
      <w:r w:rsidR="00E84E82" w:rsidRPr="000F55DA">
        <w:rPr>
          <w:b/>
          <w:bCs/>
          <w:sz w:val="22"/>
          <w:szCs w:val="22"/>
        </w:rPr>
        <w:t> </w:t>
      </w:r>
      <w:r w:rsidR="0075554D" w:rsidRPr="000F55DA">
        <w:rPr>
          <w:b/>
          <w:bCs/>
          <w:sz w:val="22"/>
          <w:szCs w:val="22"/>
        </w:rPr>
        <w:t>beteget érinthet</w:t>
      </w:r>
      <w:r w:rsidRPr="000F55DA">
        <w:rPr>
          <w:b/>
          <w:bCs/>
          <w:sz w:val="22"/>
          <w:szCs w:val="22"/>
        </w:rPr>
        <w:t xml:space="preserve">): </w:t>
      </w:r>
    </w:p>
    <w:p w14:paraId="535541D4" w14:textId="77777777" w:rsidR="008251B5" w:rsidRPr="005A0E39" w:rsidRDefault="008251B5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allergiás reakció</w:t>
      </w:r>
      <w:r w:rsidR="0075554D" w:rsidRPr="005A0E39">
        <w:rPr>
          <w:sz w:val="22"/>
          <w:szCs w:val="22"/>
        </w:rPr>
        <w:t xml:space="preserve"> – a bőrkiütés, viszketés vagy az arc feldagadása vagy az ajkak/nyelv feldagadása egy allergiás reakció jelei lehetnek</w:t>
      </w:r>
    </w:p>
    <w:p w14:paraId="08CB4E5E" w14:textId="77777777" w:rsidR="008251B5" w:rsidRPr="005A0E39" w:rsidRDefault="0075554D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zavartság</w:t>
      </w:r>
    </w:p>
    <w:p w14:paraId="7A8A1249" w14:textId="77777777" w:rsidR="008251B5" w:rsidRPr="005A0E39" w:rsidRDefault="0075554D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lastRenderedPageBreak/>
        <w:t>a szemében lévő vér okozta látásproblémák</w:t>
      </w:r>
    </w:p>
    <w:p w14:paraId="1DEC65D2" w14:textId="77777777" w:rsidR="00051E78" w:rsidRPr="005A0E39" w:rsidRDefault="00920C5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a normális havivérzésnél (menstruációnál) erősebb vagy attól eltérő időben jelentkező hüvelyi vérzés</w:t>
      </w:r>
      <w:r w:rsidR="00051E78" w:rsidRPr="005A0E39">
        <w:rPr>
          <w:sz w:val="22"/>
          <w:szCs w:val="22"/>
        </w:rPr>
        <w:t xml:space="preserve"> </w:t>
      </w:r>
    </w:p>
    <w:p w14:paraId="110AE0F7" w14:textId="77777777" w:rsidR="00A023BE" w:rsidRPr="005A0E39" w:rsidRDefault="00920C5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fájdalmas duzzanatot okozó ízületen belüli vagy izomvérzés</w:t>
      </w:r>
    </w:p>
    <w:p w14:paraId="696515A1" w14:textId="77777777" w:rsidR="008251B5" w:rsidRPr="005A0E39" w:rsidRDefault="00920C5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vér a fül</w:t>
      </w:r>
      <w:r w:rsidR="001D17FC">
        <w:rPr>
          <w:sz w:val="22"/>
          <w:szCs w:val="22"/>
        </w:rPr>
        <w:t>é</w:t>
      </w:r>
      <w:r w:rsidRPr="005A0E39">
        <w:rPr>
          <w:sz w:val="22"/>
          <w:szCs w:val="22"/>
        </w:rPr>
        <w:t>ben</w:t>
      </w:r>
      <w:r w:rsidR="008251B5" w:rsidRPr="005A0E39">
        <w:rPr>
          <w:sz w:val="22"/>
          <w:szCs w:val="22"/>
        </w:rPr>
        <w:t xml:space="preserve"> </w:t>
      </w:r>
    </w:p>
    <w:p w14:paraId="65FBC0A4" w14:textId="77777777" w:rsidR="00051E78" w:rsidRPr="005A0E39" w:rsidRDefault="00920C5C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belső vérzés, ami szédülést vagy szédelgést okozhat.</w:t>
      </w:r>
      <w:r w:rsidR="00051E78" w:rsidRPr="005A0E39">
        <w:rPr>
          <w:sz w:val="22"/>
          <w:szCs w:val="22"/>
        </w:rPr>
        <w:t xml:space="preserve"> </w:t>
      </w:r>
    </w:p>
    <w:p w14:paraId="061A36C9" w14:textId="77777777" w:rsidR="00051E78" w:rsidRDefault="00051E78" w:rsidP="00E40E82">
      <w:pPr>
        <w:pStyle w:val="Default"/>
        <w:rPr>
          <w:sz w:val="22"/>
          <w:szCs w:val="22"/>
        </w:rPr>
      </w:pPr>
    </w:p>
    <w:p w14:paraId="36B48361" w14:textId="77777777" w:rsidR="00270CD5" w:rsidRDefault="00270CD5" w:rsidP="00E40E82">
      <w:pPr>
        <w:pStyle w:val="Default"/>
        <w:rPr>
          <w:sz w:val="22"/>
          <w:szCs w:val="22"/>
        </w:rPr>
      </w:pPr>
      <w:r w:rsidRPr="005F04C5">
        <w:rPr>
          <w:b/>
          <w:bCs/>
          <w:sz w:val="22"/>
          <w:szCs w:val="22"/>
        </w:rPr>
        <w:t>Nem ismert</w:t>
      </w:r>
      <w:r>
        <w:rPr>
          <w:sz w:val="22"/>
          <w:szCs w:val="22"/>
        </w:rPr>
        <w:t xml:space="preserve"> </w:t>
      </w:r>
      <w:r w:rsidRPr="005F04C5">
        <w:rPr>
          <w:b/>
          <w:bCs/>
          <w:sz w:val="22"/>
          <w:szCs w:val="22"/>
        </w:rPr>
        <w:t>(a gyakoriság a rendelkezésre álló adatokból nem állapítható meg):</w:t>
      </w:r>
    </w:p>
    <w:p w14:paraId="4620E938" w14:textId="77777777" w:rsidR="00270CD5" w:rsidRDefault="00270CD5" w:rsidP="005F04C5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270CD5">
        <w:rPr>
          <w:sz w:val="22"/>
          <w:szCs w:val="22"/>
        </w:rPr>
        <w:t>kórosan alacsony pulzusszám (általában kevesebb, mint 60</w:t>
      </w:r>
      <w:r>
        <w:rPr>
          <w:sz w:val="22"/>
          <w:szCs w:val="22"/>
        </w:rPr>
        <w:t> </w:t>
      </w:r>
      <w:r w:rsidRPr="00270CD5">
        <w:rPr>
          <w:sz w:val="22"/>
          <w:szCs w:val="22"/>
        </w:rPr>
        <w:t>ütés percenként).</w:t>
      </w:r>
    </w:p>
    <w:p w14:paraId="779FE008" w14:textId="77777777" w:rsidR="00270CD5" w:rsidRPr="005A0E39" w:rsidRDefault="00270CD5" w:rsidP="00E40E82">
      <w:pPr>
        <w:pStyle w:val="Default"/>
        <w:rPr>
          <w:sz w:val="22"/>
          <w:szCs w:val="22"/>
        </w:rPr>
      </w:pPr>
    </w:p>
    <w:p w14:paraId="4B62992D" w14:textId="77777777" w:rsidR="001E64D1" w:rsidRPr="005A0E39" w:rsidRDefault="001E64D1" w:rsidP="00E40E82">
      <w:pPr>
        <w:spacing w:line="240" w:lineRule="auto"/>
        <w:ind w:right="-29"/>
        <w:rPr>
          <w:b/>
          <w:bCs/>
          <w:szCs w:val="22"/>
          <w:lang w:val="hu-HU"/>
        </w:rPr>
      </w:pPr>
      <w:r w:rsidRPr="005A0E39">
        <w:rPr>
          <w:b/>
          <w:bCs/>
          <w:szCs w:val="22"/>
          <w:lang w:val="hu-HU"/>
        </w:rPr>
        <w:t>Mellékhatások bejelentése</w:t>
      </w:r>
    </w:p>
    <w:p w14:paraId="209B405F" w14:textId="4BB5E002" w:rsidR="001E64D1" w:rsidRPr="005A0E39" w:rsidRDefault="00F45C51" w:rsidP="00E40E82">
      <w:pPr>
        <w:spacing w:line="240" w:lineRule="auto"/>
        <w:ind w:right="-2"/>
        <w:rPr>
          <w:szCs w:val="22"/>
          <w:lang w:val="hu-HU"/>
        </w:rPr>
      </w:pPr>
      <w:r w:rsidRPr="005A0E39">
        <w:rPr>
          <w:szCs w:val="22"/>
          <w:lang w:val="hu-HU"/>
        </w:rPr>
        <w:t xml:space="preserve">Ha </w:t>
      </w:r>
      <w:r w:rsidRPr="005A0E39">
        <w:rPr>
          <w:noProof/>
          <w:szCs w:val="22"/>
          <w:lang w:val="hu-HU"/>
        </w:rPr>
        <w:t>Önnél bármilyen</w:t>
      </w:r>
      <w:r w:rsidRPr="005A0E39">
        <w:rPr>
          <w:szCs w:val="22"/>
          <w:lang w:val="hu-HU"/>
        </w:rPr>
        <w:t xml:space="preserve"> mellékhatás </w:t>
      </w:r>
      <w:r w:rsidRPr="005A0E39">
        <w:rPr>
          <w:noProof/>
          <w:szCs w:val="22"/>
          <w:lang w:val="hu-HU"/>
        </w:rPr>
        <w:t>jelentkezik, tájékoztassa kezelőorvosát</w:t>
      </w:r>
      <w:r w:rsidR="001E10E2" w:rsidRPr="005A0E39">
        <w:rPr>
          <w:noProof/>
          <w:szCs w:val="22"/>
          <w:lang w:val="hu-HU"/>
        </w:rPr>
        <w:t xml:space="preserve"> vagy</w:t>
      </w:r>
      <w:r w:rsidR="00CB77EA" w:rsidRPr="005A0E39">
        <w:rPr>
          <w:noProof/>
          <w:szCs w:val="22"/>
          <w:lang w:val="hu-HU"/>
        </w:rPr>
        <w:t xml:space="preserve"> </w:t>
      </w:r>
      <w:r w:rsidRPr="005A0E39">
        <w:rPr>
          <w:noProof/>
          <w:szCs w:val="22"/>
          <w:lang w:val="hu-HU"/>
        </w:rPr>
        <w:t>gyógyszerészét</w:t>
      </w:r>
      <w:r w:rsidR="001E64D1" w:rsidRPr="005A0E39">
        <w:rPr>
          <w:szCs w:val="22"/>
          <w:lang w:val="hu-HU"/>
        </w:rPr>
        <w:t xml:space="preserve">. </w:t>
      </w:r>
      <w:r w:rsidRPr="005A0E39">
        <w:rPr>
          <w:noProof/>
          <w:szCs w:val="22"/>
          <w:lang w:val="hu-HU"/>
        </w:rPr>
        <w:t>Ez</w:t>
      </w:r>
      <w:r w:rsidRPr="005A0E39">
        <w:rPr>
          <w:szCs w:val="22"/>
          <w:lang w:val="hu-HU"/>
        </w:rPr>
        <w:t xml:space="preserve"> a betegtájékoztatóban </w:t>
      </w:r>
      <w:r w:rsidRPr="005A0E39">
        <w:rPr>
          <w:noProof/>
          <w:szCs w:val="22"/>
          <w:lang w:val="hu-HU"/>
        </w:rPr>
        <w:t>fel nem sorolt bármilyen lehetséges mellékhatásra is vonatkozik.</w:t>
      </w:r>
      <w:r w:rsidR="001E64D1" w:rsidRPr="005A0E39">
        <w:rPr>
          <w:noProof/>
          <w:szCs w:val="22"/>
          <w:lang w:val="hu-HU"/>
        </w:rPr>
        <w:t xml:space="preserve"> </w:t>
      </w:r>
      <w:r w:rsidR="001E64D1" w:rsidRPr="005A0E39">
        <w:rPr>
          <w:szCs w:val="22"/>
          <w:lang w:val="hu-HU"/>
        </w:rPr>
        <w:t xml:space="preserve">A mellékhatásokat közvetlenül a hatóság részére is bejelentheti az </w:t>
      </w:r>
      <w:hyperlink r:id="rId7" w:history="1">
        <w:r w:rsidR="001E64D1" w:rsidRPr="005A0E39">
          <w:rPr>
            <w:rStyle w:val="Hiperhivatkozs"/>
            <w:szCs w:val="22"/>
            <w:highlight w:val="lightGray"/>
            <w:lang w:val="hu-HU"/>
          </w:rPr>
          <w:t>V. függelékben</w:t>
        </w:r>
      </w:hyperlink>
      <w:r w:rsidR="001E64D1" w:rsidRPr="005A0E39">
        <w:rPr>
          <w:szCs w:val="22"/>
          <w:highlight w:val="lightGray"/>
          <w:lang w:val="hu-HU"/>
        </w:rPr>
        <w:t xml:space="preserve"> található elérhetőségeken keresztül</w:t>
      </w:r>
      <w:r w:rsidR="002D1F2D" w:rsidRPr="005A0E39">
        <w:rPr>
          <w:color w:val="008000"/>
          <w:szCs w:val="22"/>
          <w:lang w:val="hu-HU"/>
        </w:rPr>
        <w:t>.</w:t>
      </w:r>
    </w:p>
    <w:p w14:paraId="7F013B00" w14:textId="77777777" w:rsidR="001E64D1" w:rsidRPr="005A0E39" w:rsidRDefault="001E64D1" w:rsidP="00E40E82">
      <w:pPr>
        <w:spacing w:line="240" w:lineRule="auto"/>
        <w:ind w:right="-2"/>
        <w:rPr>
          <w:szCs w:val="22"/>
          <w:lang w:val="hu-HU"/>
        </w:rPr>
      </w:pPr>
      <w:r w:rsidRPr="005A0E39">
        <w:rPr>
          <w:szCs w:val="22"/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D415B92" w14:textId="77777777" w:rsidR="001E64D1" w:rsidRPr="005A0E39" w:rsidRDefault="001E64D1" w:rsidP="00E40E82">
      <w:pPr>
        <w:spacing w:line="240" w:lineRule="auto"/>
        <w:ind w:right="-2"/>
        <w:rPr>
          <w:szCs w:val="22"/>
          <w:lang w:val="hu-HU"/>
        </w:rPr>
      </w:pPr>
    </w:p>
    <w:p w14:paraId="7F62D184" w14:textId="77777777" w:rsidR="00F45C51" w:rsidRPr="00D97E24" w:rsidRDefault="00F45C51" w:rsidP="00E40E82">
      <w:pPr>
        <w:spacing w:line="240" w:lineRule="auto"/>
        <w:ind w:right="-2"/>
        <w:rPr>
          <w:szCs w:val="22"/>
          <w:lang w:val="hu-HU"/>
        </w:rPr>
      </w:pPr>
    </w:p>
    <w:p w14:paraId="0D0CC14C" w14:textId="77777777" w:rsidR="00F45C51" w:rsidRPr="00D97E24" w:rsidRDefault="00F45C51" w:rsidP="00E40E82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D97E24">
        <w:rPr>
          <w:b/>
          <w:szCs w:val="22"/>
          <w:lang w:val="hu-HU"/>
        </w:rPr>
        <w:t>5.</w:t>
      </w:r>
      <w:r w:rsidRPr="00D97E24">
        <w:rPr>
          <w:b/>
          <w:szCs w:val="22"/>
          <w:lang w:val="hu-HU"/>
        </w:rPr>
        <w:tab/>
      </w:r>
      <w:r w:rsidRPr="00D97E24">
        <w:rPr>
          <w:b/>
          <w:noProof/>
          <w:szCs w:val="22"/>
          <w:lang w:val="hu-HU"/>
        </w:rPr>
        <w:t xml:space="preserve">Hogyan kell </w:t>
      </w:r>
      <w:r w:rsidR="007B4321" w:rsidRPr="00D97E24">
        <w:rPr>
          <w:b/>
          <w:noProof/>
          <w:szCs w:val="22"/>
          <w:lang w:val="hu-HU"/>
        </w:rPr>
        <w:t xml:space="preserve">a </w:t>
      </w:r>
      <w:r w:rsidR="00D97E24">
        <w:rPr>
          <w:b/>
          <w:noProof/>
          <w:szCs w:val="22"/>
          <w:lang w:val="hu-HU"/>
        </w:rPr>
        <w:t>Plategr</w:t>
      </w:r>
      <w:r w:rsidR="008E65FF">
        <w:rPr>
          <w:b/>
          <w:noProof/>
          <w:szCs w:val="22"/>
          <w:lang w:val="hu-HU"/>
        </w:rPr>
        <w:t>á</w:t>
      </w:r>
      <w:r w:rsidR="001067FF" w:rsidRPr="00D97E24">
        <w:rPr>
          <w:b/>
          <w:noProof/>
          <w:szCs w:val="22"/>
          <w:lang w:val="hu-HU"/>
        </w:rPr>
        <w:t xml:space="preserve">t </w:t>
      </w:r>
      <w:r w:rsidRPr="00D97E24">
        <w:rPr>
          <w:b/>
          <w:noProof/>
          <w:szCs w:val="22"/>
          <w:lang w:val="hu-HU"/>
        </w:rPr>
        <w:t>tárolni</w:t>
      </w:r>
      <w:r w:rsidRPr="00D97E24">
        <w:rPr>
          <w:b/>
          <w:szCs w:val="22"/>
          <w:lang w:val="hu-HU"/>
        </w:rPr>
        <w:t>?</w:t>
      </w:r>
    </w:p>
    <w:p w14:paraId="3D603C54" w14:textId="77777777" w:rsidR="00051E78" w:rsidRPr="00D97E24" w:rsidRDefault="00051E78" w:rsidP="00E40E82">
      <w:pPr>
        <w:spacing w:line="240" w:lineRule="auto"/>
        <w:ind w:left="567" w:right="-2" w:hanging="567"/>
        <w:rPr>
          <w:b/>
          <w:szCs w:val="22"/>
          <w:lang w:val="hu-HU"/>
        </w:rPr>
      </w:pPr>
    </w:p>
    <w:p w14:paraId="2FF73371" w14:textId="77777777" w:rsidR="00051E78" w:rsidRPr="005A0E39" w:rsidRDefault="00051E78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 xml:space="preserve">A gyógyszer gyermekektől elzárva tartandó! </w:t>
      </w:r>
    </w:p>
    <w:p w14:paraId="397D301F" w14:textId="77777777" w:rsidR="000E60E5" w:rsidRPr="005A0E39" w:rsidRDefault="000E60E5" w:rsidP="00E40E82">
      <w:pPr>
        <w:pStyle w:val="Default"/>
        <w:rPr>
          <w:sz w:val="22"/>
          <w:szCs w:val="22"/>
        </w:rPr>
      </w:pPr>
    </w:p>
    <w:p w14:paraId="12ABE656" w14:textId="77777777" w:rsidR="00051E78" w:rsidRPr="005A0E39" w:rsidRDefault="000E60E5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>A dobozon és</w:t>
      </w:r>
      <w:r w:rsidR="002576E0" w:rsidRPr="005A0E39">
        <w:rPr>
          <w:sz w:val="22"/>
          <w:szCs w:val="22"/>
        </w:rPr>
        <w:t xml:space="preserve"> a bub</w:t>
      </w:r>
      <w:r w:rsidRPr="005A0E39">
        <w:rPr>
          <w:sz w:val="22"/>
          <w:szCs w:val="22"/>
        </w:rPr>
        <w:t xml:space="preserve">orékcsomagoláson </w:t>
      </w:r>
      <w:r w:rsidR="00051E78" w:rsidRPr="005A0E39">
        <w:rPr>
          <w:sz w:val="22"/>
          <w:szCs w:val="22"/>
        </w:rPr>
        <w:t>feltüntetett lejárati idő (</w:t>
      </w:r>
      <w:r w:rsidR="008251B5" w:rsidRPr="005A0E39">
        <w:rPr>
          <w:sz w:val="22"/>
          <w:szCs w:val="22"/>
        </w:rPr>
        <w:t>EXP</w:t>
      </w:r>
      <w:r w:rsidR="00051E78" w:rsidRPr="005A0E39">
        <w:rPr>
          <w:sz w:val="22"/>
          <w:szCs w:val="22"/>
        </w:rPr>
        <w:t xml:space="preserve">) után ne </w:t>
      </w:r>
      <w:r w:rsidR="00051E78" w:rsidRPr="00AB2C17">
        <w:rPr>
          <w:sz w:val="22"/>
          <w:szCs w:val="22"/>
        </w:rPr>
        <w:t xml:space="preserve">alkalmazza </w:t>
      </w:r>
      <w:r w:rsidR="00AB2C17">
        <w:rPr>
          <w:sz w:val="22"/>
          <w:szCs w:val="22"/>
        </w:rPr>
        <w:t xml:space="preserve">ezt </w:t>
      </w:r>
      <w:r w:rsidR="00051E78" w:rsidRPr="00AB2C17">
        <w:rPr>
          <w:sz w:val="22"/>
          <w:szCs w:val="22"/>
        </w:rPr>
        <w:t>a gyógyszert</w:t>
      </w:r>
      <w:r w:rsidR="00051E78" w:rsidRPr="005A0E39">
        <w:rPr>
          <w:sz w:val="22"/>
          <w:szCs w:val="22"/>
        </w:rPr>
        <w:t xml:space="preserve">. A lejárati idő az adott hónap utolsó napjára vonatkozik. </w:t>
      </w:r>
    </w:p>
    <w:p w14:paraId="67B0393F" w14:textId="77777777" w:rsidR="00051E78" w:rsidRPr="005A0E39" w:rsidRDefault="00051E78" w:rsidP="00E40E82">
      <w:pPr>
        <w:pStyle w:val="Default"/>
        <w:rPr>
          <w:sz w:val="22"/>
          <w:szCs w:val="22"/>
        </w:rPr>
      </w:pPr>
    </w:p>
    <w:p w14:paraId="6E911514" w14:textId="77777777" w:rsidR="00051E78" w:rsidRPr="005A0E39" w:rsidRDefault="00051E78" w:rsidP="00E40E82">
      <w:pPr>
        <w:pStyle w:val="Default"/>
        <w:rPr>
          <w:sz w:val="22"/>
          <w:szCs w:val="22"/>
        </w:rPr>
      </w:pPr>
      <w:r w:rsidRPr="005A0E39">
        <w:rPr>
          <w:sz w:val="22"/>
          <w:szCs w:val="22"/>
        </w:rPr>
        <w:t xml:space="preserve">Ez a gyógyszer nem igényel különleges tárolást. </w:t>
      </w:r>
    </w:p>
    <w:p w14:paraId="4EE28F62" w14:textId="77777777" w:rsidR="002576E0" w:rsidRPr="005A0E39" w:rsidRDefault="002576E0" w:rsidP="00E40E82">
      <w:pPr>
        <w:pStyle w:val="Default"/>
        <w:rPr>
          <w:sz w:val="22"/>
          <w:szCs w:val="22"/>
        </w:rPr>
      </w:pPr>
    </w:p>
    <w:p w14:paraId="64A38AD3" w14:textId="77777777" w:rsidR="003728DD" w:rsidRPr="005A0E39" w:rsidRDefault="00051E78" w:rsidP="00E40E82">
      <w:pPr>
        <w:spacing w:line="240" w:lineRule="auto"/>
        <w:ind w:right="-2"/>
        <w:rPr>
          <w:szCs w:val="22"/>
          <w:lang w:val="hu-HU"/>
        </w:rPr>
      </w:pPr>
      <w:r w:rsidRPr="005A0E39">
        <w:rPr>
          <w:szCs w:val="22"/>
          <w:lang w:val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7111B3E4" w14:textId="77777777" w:rsidR="00BB5B94" w:rsidRPr="005A0E39" w:rsidRDefault="00BB5B94" w:rsidP="00E40E82">
      <w:pPr>
        <w:spacing w:line="240" w:lineRule="auto"/>
        <w:ind w:right="-2"/>
        <w:rPr>
          <w:szCs w:val="22"/>
          <w:lang w:val="hu-HU"/>
        </w:rPr>
      </w:pPr>
    </w:p>
    <w:p w14:paraId="4F2F199A" w14:textId="77777777" w:rsidR="00BB5B94" w:rsidRPr="005A0E39" w:rsidRDefault="00BB5B94" w:rsidP="00E40E82">
      <w:pPr>
        <w:spacing w:line="240" w:lineRule="auto"/>
        <w:ind w:right="-2"/>
        <w:rPr>
          <w:noProof/>
          <w:szCs w:val="22"/>
          <w:lang w:val="hu-HU"/>
        </w:rPr>
      </w:pPr>
    </w:p>
    <w:p w14:paraId="5CF618D0" w14:textId="77777777" w:rsidR="00F45C51" w:rsidRPr="005A0E39" w:rsidRDefault="00F45C51" w:rsidP="00E40E82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5A0E39">
        <w:rPr>
          <w:b/>
          <w:szCs w:val="22"/>
          <w:lang w:val="hu-HU"/>
        </w:rPr>
        <w:t>6.</w:t>
      </w:r>
      <w:r w:rsidRPr="005A0E39">
        <w:rPr>
          <w:b/>
          <w:szCs w:val="22"/>
          <w:lang w:val="hu-HU"/>
        </w:rPr>
        <w:tab/>
      </w:r>
      <w:r w:rsidRPr="005A0E39">
        <w:rPr>
          <w:b/>
          <w:noProof/>
          <w:szCs w:val="22"/>
          <w:lang w:val="hu-HU"/>
        </w:rPr>
        <w:t>A csomagolás tartalma és egyéb információk</w:t>
      </w:r>
    </w:p>
    <w:p w14:paraId="6822C4AB" w14:textId="77777777" w:rsidR="00F45C51" w:rsidRPr="005A0E39" w:rsidRDefault="00F45C51" w:rsidP="00E40E82">
      <w:pPr>
        <w:spacing w:line="240" w:lineRule="auto"/>
        <w:rPr>
          <w:szCs w:val="22"/>
          <w:lang w:val="hu-HU"/>
        </w:rPr>
      </w:pPr>
    </w:p>
    <w:p w14:paraId="18DFBD8C" w14:textId="77777777" w:rsidR="00F45C51" w:rsidRPr="005A0E39" w:rsidRDefault="00F45C51" w:rsidP="00E40E82">
      <w:pPr>
        <w:spacing w:line="240" w:lineRule="auto"/>
        <w:rPr>
          <w:b/>
          <w:szCs w:val="22"/>
          <w:lang w:val="es-ES"/>
        </w:rPr>
      </w:pPr>
      <w:proofErr w:type="spellStart"/>
      <w:r w:rsidRPr="005A0E39">
        <w:rPr>
          <w:b/>
          <w:szCs w:val="22"/>
          <w:lang w:val="es-ES"/>
        </w:rPr>
        <w:t>Mit</w:t>
      </w:r>
      <w:proofErr w:type="spellEnd"/>
      <w:r w:rsidRPr="005A0E39">
        <w:rPr>
          <w:b/>
          <w:szCs w:val="22"/>
          <w:lang w:val="es-ES"/>
        </w:rPr>
        <w:t xml:space="preserve"> </w:t>
      </w:r>
      <w:proofErr w:type="spellStart"/>
      <w:r w:rsidRPr="005A0E39">
        <w:rPr>
          <w:b/>
          <w:szCs w:val="22"/>
          <w:lang w:val="es-ES"/>
        </w:rPr>
        <w:t>tartalmaz</w:t>
      </w:r>
      <w:proofErr w:type="spellEnd"/>
      <w:r w:rsidRPr="005A0E39">
        <w:rPr>
          <w:b/>
          <w:szCs w:val="22"/>
          <w:lang w:val="es-ES"/>
        </w:rPr>
        <w:t xml:space="preserve"> </w:t>
      </w:r>
      <w:r w:rsidR="00051E78" w:rsidRPr="005A0E39">
        <w:rPr>
          <w:b/>
          <w:szCs w:val="22"/>
          <w:lang w:val="es-ES"/>
        </w:rPr>
        <w:t xml:space="preserve">a </w:t>
      </w:r>
      <w:proofErr w:type="spellStart"/>
      <w:r w:rsidR="00D97E24">
        <w:rPr>
          <w:b/>
          <w:szCs w:val="22"/>
          <w:lang w:val="es-ES"/>
        </w:rPr>
        <w:t>Plategra</w:t>
      </w:r>
      <w:proofErr w:type="spellEnd"/>
      <w:r w:rsidR="00905D16" w:rsidRPr="005A0E39">
        <w:rPr>
          <w:b/>
          <w:szCs w:val="22"/>
          <w:lang w:val="es-ES"/>
        </w:rPr>
        <w:t>?</w:t>
      </w:r>
    </w:p>
    <w:p w14:paraId="5A776D23" w14:textId="77777777" w:rsidR="00274011" w:rsidRPr="005A0E39" w:rsidRDefault="00051E78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A kés</w:t>
      </w:r>
      <w:r w:rsidR="000E60E5" w:rsidRPr="005A0E39">
        <w:rPr>
          <w:sz w:val="22"/>
          <w:szCs w:val="22"/>
        </w:rPr>
        <w:t xml:space="preserve">zítmény hatóanyaga a </w:t>
      </w:r>
      <w:proofErr w:type="spellStart"/>
      <w:r w:rsidR="000E60E5" w:rsidRPr="005A0E39">
        <w:rPr>
          <w:sz w:val="22"/>
          <w:szCs w:val="22"/>
        </w:rPr>
        <w:t>ti</w:t>
      </w:r>
      <w:r w:rsidR="00CB788F">
        <w:rPr>
          <w:sz w:val="22"/>
          <w:szCs w:val="22"/>
        </w:rPr>
        <w:t>k</w:t>
      </w:r>
      <w:r w:rsidR="000E60E5" w:rsidRPr="005A0E39">
        <w:rPr>
          <w:sz w:val="22"/>
          <w:szCs w:val="22"/>
        </w:rPr>
        <w:t>agrelor</w:t>
      </w:r>
      <w:proofErr w:type="spellEnd"/>
      <w:r w:rsidRPr="005A0E39">
        <w:rPr>
          <w:sz w:val="22"/>
          <w:szCs w:val="22"/>
        </w:rPr>
        <w:t>.</w:t>
      </w:r>
      <w:r w:rsidR="000E60E5" w:rsidRPr="005A0E39">
        <w:rPr>
          <w:sz w:val="22"/>
          <w:szCs w:val="22"/>
        </w:rPr>
        <w:t xml:space="preserve"> 60</w:t>
      </w:r>
      <w:r w:rsidR="00FC71FF" w:rsidRPr="005A0E39">
        <w:rPr>
          <w:sz w:val="22"/>
          <w:szCs w:val="22"/>
        </w:rPr>
        <w:t> </w:t>
      </w:r>
      <w:r w:rsidR="000E60E5" w:rsidRPr="005A0E39">
        <w:rPr>
          <w:sz w:val="22"/>
          <w:szCs w:val="22"/>
        </w:rPr>
        <w:t xml:space="preserve">mg </w:t>
      </w:r>
      <w:proofErr w:type="spellStart"/>
      <w:r w:rsidR="000E60E5" w:rsidRPr="005A0E39">
        <w:rPr>
          <w:sz w:val="22"/>
          <w:szCs w:val="22"/>
        </w:rPr>
        <w:t>ti</w:t>
      </w:r>
      <w:r w:rsidR="00CB788F">
        <w:rPr>
          <w:sz w:val="22"/>
          <w:szCs w:val="22"/>
        </w:rPr>
        <w:t>k</w:t>
      </w:r>
      <w:r w:rsidR="000E60E5" w:rsidRPr="005A0E39">
        <w:rPr>
          <w:sz w:val="22"/>
          <w:szCs w:val="22"/>
        </w:rPr>
        <w:t>agrelort</w:t>
      </w:r>
      <w:proofErr w:type="spellEnd"/>
      <w:r w:rsidR="000E60E5" w:rsidRPr="005A0E39">
        <w:rPr>
          <w:sz w:val="22"/>
          <w:szCs w:val="22"/>
        </w:rPr>
        <w:t xml:space="preserve"> tartalmaz </w:t>
      </w:r>
      <w:proofErr w:type="spellStart"/>
      <w:r w:rsidR="000E60E5" w:rsidRPr="005A0E39">
        <w:rPr>
          <w:sz w:val="22"/>
          <w:szCs w:val="22"/>
        </w:rPr>
        <w:t>filmtablettánként</w:t>
      </w:r>
      <w:proofErr w:type="spellEnd"/>
      <w:r w:rsidR="000E60E5" w:rsidRPr="005A0E39">
        <w:rPr>
          <w:sz w:val="22"/>
          <w:szCs w:val="22"/>
        </w:rPr>
        <w:t>.</w:t>
      </w:r>
    </w:p>
    <w:p w14:paraId="32A2CA48" w14:textId="77777777" w:rsidR="000E60E5" w:rsidRPr="005A0E39" w:rsidRDefault="00051E78" w:rsidP="00E40E82">
      <w:pPr>
        <w:pStyle w:val="Default"/>
        <w:numPr>
          <w:ilvl w:val="0"/>
          <w:numId w:val="7"/>
        </w:numPr>
        <w:tabs>
          <w:tab w:val="clear" w:pos="360"/>
          <w:tab w:val="num" w:pos="567"/>
        </w:tabs>
        <w:ind w:left="567" w:hanging="568"/>
        <w:rPr>
          <w:sz w:val="22"/>
          <w:szCs w:val="22"/>
        </w:rPr>
      </w:pPr>
      <w:r w:rsidRPr="005A0E39">
        <w:rPr>
          <w:sz w:val="22"/>
          <w:szCs w:val="22"/>
        </w:rPr>
        <w:t>Egyéb összetevők</w:t>
      </w:r>
      <w:r w:rsidR="008251B5" w:rsidRPr="005A0E39">
        <w:rPr>
          <w:sz w:val="22"/>
          <w:szCs w:val="22"/>
        </w:rPr>
        <w:t xml:space="preserve">: </w:t>
      </w:r>
    </w:p>
    <w:p w14:paraId="2A36FB95" w14:textId="77777777" w:rsidR="00FA6773" w:rsidRDefault="000E60E5" w:rsidP="00E40E82">
      <w:pPr>
        <w:pStyle w:val="Default"/>
        <w:ind w:left="567"/>
        <w:rPr>
          <w:sz w:val="22"/>
          <w:szCs w:val="22"/>
        </w:rPr>
      </w:pPr>
      <w:r w:rsidRPr="005A0E39">
        <w:rPr>
          <w:sz w:val="22"/>
          <w:szCs w:val="22"/>
          <w:u w:val="single"/>
        </w:rPr>
        <w:t>Tabletta mag</w:t>
      </w:r>
      <w:r w:rsidRPr="005A0E39">
        <w:rPr>
          <w:sz w:val="22"/>
          <w:szCs w:val="22"/>
        </w:rPr>
        <w:t xml:space="preserve">: </w:t>
      </w:r>
      <w:r w:rsidR="00FA6773" w:rsidRPr="00FA6773">
        <w:rPr>
          <w:sz w:val="22"/>
          <w:szCs w:val="22"/>
        </w:rPr>
        <w:t>mannit (E421), kalcium</w:t>
      </w:r>
      <w:r w:rsidR="00FA6773" w:rsidRPr="007022C3">
        <w:rPr>
          <w:sz w:val="22"/>
          <w:szCs w:val="22"/>
        </w:rPr>
        <w:t>-hidrogén-foszfát-</w:t>
      </w:r>
      <w:proofErr w:type="spellStart"/>
      <w:r w:rsidR="00FA6773" w:rsidRPr="007022C3">
        <w:rPr>
          <w:sz w:val="22"/>
          <w:szCs w:val="22"/>
        </w:rPr>
        <w:t>dihidrát</w:t>
      </w:r>
      <w:proofErr w:type="spellEnd"/>
      <w:r w:rsidR="00FA6773" w:rsidRPr="007022C3">
        <w:rPr>
          <w:sz w:val="22"/>
          <w:szCs w:val="22"/>
        </w:rPr>
        <w:t xml:space="preserve">, </w:t>
      </w:r>
      <w:proofErr w:type="spellStart"/>
      <w:r w:rsidR="00FA6773" w:rsidRPr="007022C3">
        <w:rPr>
          <w:sz w:val="22"/>
          <w:szCs w:val="22"/>
        </w:rPr>
        <w:t>karboximetilkeményítő</w:t>
      </w:r>
      <w:proofErr w:type="spellEnd"/>
      <w:r w:rsidR="00FA6773" w:rsidRPr="007022C3">
        <w:rPr>
          <w:sz w:val="22"/>
          <w:szCs w:val="22"/>
        </w:rPr>
        <w:t xml:space="preserve">-nátrium, </w:t>
      </w:r>
      <w:proofErr w:type="spellStart"/>
      <w:r w:rsidR="00522158" w:rsidRPr="007022C3">
        <w:rPr>
          <w:sz w:val="22"/>
          <w:szCs w:val="22"/>
        </w:rPr>
        <w:t>hipromellóz</w:t>
      </w:r>
      <w:proofErr w:type="spellEnd"/>
      <w:r w:rsidR="00FA6773" w:rsidRPr="007022C3">
        <w:rPr>
          <w:sz w:val="22"/>
          <w:szCs w:val="22"/>
        </w:rPr>
        <w:t>, magnézium-</w:t>
      </w:r>
      <w:proofErr w:type="spellStart"/>
      <w:r w:rsidR="00FA6773" w:rsidRPr="007022C3">
        <w:rPr>
          <w:sz w:val="22"/>
          <w:szCs w:val="22"/>
        </w:rPr>
        <w:t>szt</w:t>
      </w:r>
      <w:r w:rsidR="00FA6773" w:rsidRPr="00FA6773">
        <w:rPr>
          <w:sz w:val="22"/>
          <w:szCs w:val="22"/>
        </w:rPr>
        <w:t>earát</w:t>
      </w:r>
      <w:proofErr w:type="spellEnd"/>
      <w:r w:rsidR="00FA6773" w:rsidRPr="00FA6773">
        <w:rPr>
          <w:sz w:val="22"/>
          <w:szCs w:val="22"/>
        </w:rPr>
        <w:t xml:space="preserve"> (E470b).</w:t>
      </w:r>
    </w:p>
    <w:p w14:paraId="1A5E4B4A" w14:textId="77777777" w:rsidR="00F45C51" w:rsidRPr="005A0E39" w:rsidRDefault="000E60E5" w:rsidP="00FA6773">
      <w:pPr>
        <w:pStyle w:val="Default"/>
        <w:ind w:left="567"/>
        <w:rPr>
          <w:sz w:val="22"/>
          <w:szCs w:val="22"/>
        </w:rPr>
      </w:pPr>
      <w:r w:rsidRPr="005A0E39">
        <w:rPr>
          <w:sz w:val="22"/>
          <w:szCs w:val="22"/>
          <w:u w:val="single"/>
        </w:rPr>
        <w:t>Filmbevonat:</w:t>
      </w:r>
      <w:r w:rsidRPr="005A0E39">
        <w:rPr>
          <w:sz w:val="22"/>
          <w:szCs w:val="22"/>
        </w:rPr>
        <w:t xml:space="preserve"> </w:t>
      </w:r>
      <w:proofErr w:type="spellStart"/>
      <w:r w:rsidR="00FA6773" w:rsidRPr="00FA6773">
        <w:rPr>
          <w:sz w:val="22"/>
          <w:szCs w:val="22"/>
        </w:rPr>
        <w:t>hipromellóz</w:t>
      </w:r>
      <w:proofErr w:type="spellEnd"/>
      <w:r w:rsidR="00FA6773" w:rsidRPr="00FA6773">
        <w:rPr>
          <w:sz w:val="22"/>
          <w:szCs w:val="22"/>
        </w:rPr>
        <w:t xml:space="preserve">, titán-dioxid (E171), </w:t>
      </w:r>
      <w:proofErr w:type="spellStart"/>
      <w:r w:rsidR="00FA6773" w:rsidRPr="00FA6773">
        <w:rPr>
          <w:sz w:val="22"/>
          <w:szCs w:val="22"/>
        </w:rPr>
        <w:t>makrogol</w:t>
      </w:r>
      <w:proofErr w:type="spellEnd"/>
      <w:r w:rsidR="00FA6773" w:rsidRPr="00FA6773">
        <w:rPr>
          <w:sz w:val="22"/>
          <w:szCs w:val="22"/>
        </w:rPr>
        <w:t xml:space="preserve">, </w:t>
      </w:r>
      <w:r w:rsidR="00522158">
        <w:rPr>
          <w:sz w:val="22"/>
          <w:szCs w:val="22"/>
        </w:rPr>
        <w:t>vörös</w:t>
      </w:r>
      <w:r w:rsidR="00FA6773" w:rsidRPr="00FA6773">
        <w:rPr>
          <w:sz w:val="22"/>
          <w:szCs w:val="22"/>
        </w:rPr>
        <w:t xml:space="preserve"> vas-oxid (E172)</w:t>
      </w:r>
      <w:r w:rsidR="00522158">
        <w:rPr>
          <w:sz w:val="22"/>
          <w:szCs w:val="22"/>
        </w:rPr>
        <w:t>, fekete vas-oxid (E172)</w:t>
      </w:r>
      <w:r w:rsidR="00FA6773" w:rsidRPr="00FA6773">
        <w:rPr>
          <w:sz w:val="22"/>
          <w:szCs w:val="22"/>
        </w:rPr>
        <w:t>.</w:t>
      </w:r>
    </w:p>
    <w:p w14:paraId="2E7B064A" w14:textId="77777777" w:rsidR="00FD798D" w:rsidRPr="005A0E39" w:rsidRDefault="00FD798D" w:rsidP="00E40E82">
      <w:pPr>
        <w:pStyle w:val="Default"/>
        <w:rPr>
          <w:sz w:val="22"/>
          <w:szCs w:val="22"/>
        </w:rPr>
      </w:pPr>
    </w:p>
    <w:p w14:paraId="40AD0565" w14:textId="77777777" w:rsidR="00F45C51" w:rsidRPr="005A0E39" w:rsidRDefault="00804C8C" w:rsidP="00E40E82">
      <w:pPr>
        <w:spacing w:line="240" w:lineRule="auto"/>
        <w:rPr>
          <w:b/>
          <w:szCs w:val="22"/>
          <w:lang w:val="hu-HU"/>
        </w:rPr>
      </w:pPr>
      <w:r w:rsidRPr="005A0E39">
        <w:rPr>
          <w:b/>
          <w:szCs w:val="22"/>
          <w:lang w:val="hu-HU"/>
        </w:rPr>
        <w:t xml:space="preserve">Milyen a </w:t>
      </w:r>
      <w:proofErr w:type="spellStart"/>
      <w:r w:rsidR="00D97E24">
        <w:rPr>
          <w:b/>
          <w:szCs w:val="22"/>
          <w:lang w:val="hu-HU"/>
        </w:rPr>
        <w:t>Plategra</w:t>
      </w:r>
      <w:proofErr w:type="spellEnd"/>
      <w:r w:rsidRPr="005A0E39">
        <w:rPr>
          <w:b/>
          <w:szCs w:val="22"/>
          <w:lang w:val="hu-HU"/>
        </w:rPr>
        <w:t xml:space="preserve"> </w:t>
      </w:r>
      <w:r w:rsidR="00F45C51" w:rsidRPr="005A0E39">
        <w:rPr>
          <w:b/>
          <w:szCs w:val="22"/>
          <w:lang w:val="hu-HU"/>
        </w:rPr>
        <w:t>külleme és mit tartalmaz a csomagolás</w:t>
      </w:r>
      <w:r w:rsidR="00905D16" w:rsidRPr="005A0E39">
        <w:rPr>
          <w:b/>
          <w:szCs w:val="22"/>
          <w:lang w:val="hu-HU"/>
        </w:rPr>
        <w:t>?</w:t>
      </w:r>
    </w:p>
    <w:p w14:paraId="48B4DC97" w14:textId="77777777" w:rsidR="00274011" w:rsidRPr="005A0E39" w:rsidRDefault="00510B21" w:rsidP="00E40E82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R</w:t>
      </w:r>
      <w:r w:rsidR="00EB62E8" w:rsidRPr="005A0E39">
        <w:rPr>
          <w:szCs w:val="22"/>
          <w:lang w:val="hu-HU"/>
        </w:rPr>
        <w:t>ózsaszín, kerek, mindkét oldalán</w:t>
      </w:r>
      <w:r w:rsidR="00274011" w:rsidRPr="005A0E39">
        <w:rPr>
          <w:szCs w:val="22"/>
          <w:lang w:val="hu-HU"/>
        </w:rPr>
        <w:t xml:space="preserve"> do</w:t>
      </w:r>
      <w:r w:rsidR="00FC71FF" w:rsidRPr="005A0E39">
        <w:rPr>
          <w:szCs w:val="22"/>
          <w:lang w:val="hu-HU"/>
        </w:rPr>
        <w:t>mború</w:t>
      </w:r>
      <w:r w:rsidR="00EB62E8" w:rsidRPr="005A0E39">
        <w:rPr>
          <w:szCs w:val="22"/>
          <w:lang w:val="hu-HU"/>
        </w:rPr>
        <w:t xml:space="preserve">, egyik oldalán </w:t>
      </w:r>
      <w:r w:rsidR="00FD0290">
        <w:rPr>
          <w:szCs w:val="22"/>
          <w:lang w:val="hu-HU"/>
        </w:rPr>
        <w:t>mélynyomású</w:t>
      </w:r>
      <w:r w:rsidR="00EB62E8" w:rsidRPr="005A0E39">
        <w:rPr>
          <w:szCs w:val="22"/>
          <w:lang w:val="hu-HU"/>
        </w:rPr>
        <w:t>’6</w:t>
      </w:r>
      <w:r w:rsidR="00274011" w:rsidRPr="005A0E39">
        <w:rPr>
          <w:szCs w:val="22"/>
          <w:lang w:val="hu-HU"/>
        </w:rPr>
        <w:t xml:space="preserve">0’ jelöléssel ellátott </w:t>
      </w:r>
      <w:r w:rsidR="00FC71FF" w:rsidRPr="005A0E39">
        <w:rPr>
          <w:szCs w:val="22"/>
          <w:lang w:val="hu-HU"/>
        </w:rPr>
        <w:t>film</w:t>
      </w:r>
      <w:r w:rsidR="00274011" w:rsidRPr="005A0E39">
        <w:rPr>
          <w:szCs w:val="22"/>
          <w:lang w:val="hu-HU"/>
        </w:rPr>
        <w:t xml:space="preserve">tabletta. </w:t>
      </w:r>
      <w:r w:rsidR="00EB62E8" w:rsidRPr="005A0E39">
        <w:rPr>
          <w:szCs w:val="22"/>
          <w:lang w:val="hu-HU"/>
        </w:rPr>
        <w:t>A tabletta átmérő</w:t>
      </w:r>
      <w:r w:rsidR="00B93249">
        <w:rPr>
          <w:szCs w:val="22"/>
          <w:lang w:val="hu-HU"/>
        </w:rPr>
        <w:t>je</w:t>
      </w:r>
      <w:r w:rsidR="00EB62E8" w:rsidRPr="005A0E39">
        <w:rPr>
          <w:szCs w:val="22"/>
          <w:lang w:val="hu-HU"/>
        </w:rPr>
        <w:t xml:space="preserve"> 8</w:t>
      </w:r>
      <w:r w:rsidR="00274011" w:rsidRPr="005A0E39">
        <w:rPr>
          <w:szCs w:val="22"/>
          <w:lang w:val="hu-HU"/>
        </w:rPr>
        <w:t xml:space="preserve"> mm.</w:t>
      </w:r>
    </w:p>
    <w:p w14:paraId="5D7F7215" w14:textId="77777777" w:rsidR="00274011" w:rsidRPr="005A0E39" w:rsidRDefault="00274011" w:rsidP="00E40E82">
      <w:pPr>
        <w:spacing w:line="240" w:lineRule="auto"/>
        <w:rPr>
          <w:szCs w:val="22"/>
          <w:lang w:val="hu-HU"/>
        </w:rPr>
      </w:pPr>
    </w:p>
    <w:p w14:paraId="7D4878AD" w14:textId="77777777" w:rsidR="00493E47" w:rsidRPr="005A0E39" w:rsidRDefault="00A81E99" w:rsidP="00E40E82">
      <w:pPr>
        <w:spacing w:line="240" w:lineRule="auto"/>
        <w:rPr>
          <w:szCs w:val="22"/>
          <w:lang w:val="hu-HU"/>
        </w:rPr>
      </w:pPr>
      <w:r w:rsidRPr="00AA024E">
        <w:rPr>
          <w:szCs w:val="22"/>
          <w:lang w:val="hu-HU"/>
        </w:rPr>
        <w:t xml:space="preserve">A </w:t>
      </w:r>
      <w:proofErr w:type="spellStart"/>
      <w:r w:rsidR="00D97E24" w:rsidRPr="00AA024E">
        <w:rPr>
          <w:szCs w:val="22"/>
          <w:lang w:val="hu-HU"/>
        </w:rPr>
        <w:t>Plategra</w:t>
      </w:r>
      <w:proofErr w:type="spellEnd"/>
      <w:r w:rsidR="00C53565" w:rsidRPr="00AA024E">
        <w:rPr>
          <w:szCs w:val="22"/>
          <w:lang w:val="hu-HU"/>
        </w:rPr>
        <w:t xml:space="preserve"> 56</w:t>
      </w:r>
      <w:r w:rsidR="00EB62E8" w:rsidRPr="00AA024E">
        <w:rPr>
          <w:szCs w:val="22"/>
          <w:lang w:val="hu-HU"/>
        </w:rPr>
        <w:t xml:space="preserve"> d</w:t>
      </w:r>
      <w:r w:rsidR="00F1543D" w:rsidRPr="00AA024E">
        <w:rPr>
          <w:szCs w:val="22"/>
          <w:lang w:val="hu-HU"/>
        </w:rPr>
        <w:t>ara</w:t>
      </w:r>
      <w:r w:rsidR="00EB62E8" w:rsidRPr="00AA024E">
        <w:rPr>
          <w:szCs w:val="22"/>
          <w:lang w:val="hu-HU"/>
        </w:rPr>
        <w:t xml:space="preserve">b filmtablettát tartalmazó buborékcsomagolásban és dobozban </w:t>
      </w:r>
      <w:r w:rsidR="00CF4611" w:rsidRPr="00AA024E">
        <w:rPr>
          <w:szCs w:val="22"/>
          <w:lang w:val="hu-HU"/>
        </w:rPr>
        <w:t>kerül</w:t>
      </w:r>
      <w:r w:rsidR="00EB62E8" w:rsidRPr="00AA024E">
        <w:rPr>
          <w:szCs w:val="22"/>
          <w:lang w:val="hu-HU"/>
        </w:rPr>
        <w:t xml:space="preserve"> forgalomba.</w:t>
      </w:r>
    </w:p>
    <w:p w14:paraId="604A7803" w14:textId="77777777" w:rsidR="00A81E99" w:rsidRPr="005A0E39" w:rsidRDefault="00A81E99" w:rsidP="00E40E82">
      <w:pPr>
        <w:spacing w:line="240" w:lineRule="auto"/>
        <w:rPr>
          <w:szCs w:val="22"/>
          <w:lang w:val="hu-HU"/>
        </w:rPr>
      </w:pPr>
    </w:p>
    <w:p w14:paraId="23EAEBF9" w14:textId="77777777" w:rsidR="003728DD" w:rsidRPr="005A0E39" w:rsidRDefault="00F45C51" w:rsidP="00E40E82">
      <w:pPr>
        <w:spacing w:line="240" w:lineRule="auto"/>
        <w:rPr>
          <w:b/>
          <w:szCs w:val="22"/>
          <w:lang w:val="it-IT"/>
        </w:rPr>
      </w:pPr>
      <w:r w:rsidRPr="005A0E39">
        <w:rPr>
          <w:b/>
          <w:szCs w:val="22"/>
          <w:lang w:val="it-IT"/>
        </w:rPr>
        <w:t xml:space="preserve">A forgalomba hozatali engedély jogosultja </w:t>
      </w:r>
    </w:p>
    <w:p w14:paraId="066B83FB" w14:textId="77777777" w:rsidR="00791731" w:rsidRPr="00F25DEF" w:rsidRDefault="00791731" w:rsidP="00791731">
      <w:pPr>
        <w:rPr>
          <w:szCs w:val="22"/>
          <w:lang w:val="hu-HU"/>
        </w:rPr>
      </w:pPr>
      <w:r w:rsidRPr="00F25DEF">
        <w:rPr>
          <w:szCs w:val="22"/>
          <w:lang w:val="hu-HU"/>
        </w:rPr>
        <w:t>Egis Gyógyszergyár Zrt.</w:t>
      </w:r>
    </w:p>
    <w:p w14:paraId="65B2E376" w14:textId="77777777" w:rsidR="00791731" w:rsidRPr="00F25DEF" w:rsidRDefault="00791731" w:rsidP="00791731">
      <w:pPr>
        <w:rPr>
          <w:szCs w:val="22"/>
          <w:lang w:val="hu-HU"/>
        </w:rPr>
      </w:pPr>
      <w:r w:rsidRPr="00F25DEF">
        <w:rPr>
          <w:szCs w:val="22"/>
          <w:lang w:val="hu-HU"/>
        </w:rPr>
        <w:t>1106 Budapest, Keresztúri út 30-38.</w:t>
      </w:r>
    </w:p>
    <w:p w14:paraId="1ACD1750" w14:textId="77777777" w:rsidR="00791731" w:rsidRPr="00F25DEF" w:rsidRDefault="00791731" w:rsidP="00791731">
      <w:pPr>
        <w:rPr>
          <w:szCs w:val="22"/>
          <w:lang w:val="hu-HU"/>
        </w:rPr>
      </w:pPr>
      <w:r w:rsidRPr="00F25DEF">
        <w:rPr>
          <w:szCs w:val="22"/>
          <w:lang w:val="hu-HU"/>
        </w:rPr>
        <w:t>Magyarország</w:t>
      </w:r>
    </w:p>
    <w:p w14:paraId="49040BB0" w14:textId="77777777" w:rsidR="00051E78" w:rsidRPr="005A0E39" w:rsidRDefault="00051E78" w:rsidP="00E40E82">
      <w:pPr>
        <w:spacing w:line="240" w:lineRule="auto"/>
        <w:rPr>
          <w:b/>
          <w:szCs w:val="22"/>
          <w:lang w:val="es-ES_tradnl"/>
        </w:rPr>
      </w:pPr>
    </w:p>
    <w:p w14:paraId="3B413E8C" w14:textId="77777777" w:rsidR="00051E78" w:rsidRPr="005A0E39" w:rsidRDefault="00051E78" w:rsidP="00E40E82">
      <w:pPr>
        <w:spacing w:line="240" w:lineRule="auto"/>
        <w:rPr>
          <w:b/>
          <w:szCs w:val="22"/>
          <w:lang w:val="es-ES_tradnl"/>
        </w:rPr>
      </w:pPr>
      <w:proofErr w:type="spellStart"/>
      <w:r w:rsidRPr="005A0E39">
        <w:rPr>
          <w:b/>
          <w:szCs w:val="22"/>
          <w:lang w:val="es-ES_tradnl"/>
        </w:rPr>
        <w:t>Gyártó</w:t>
      </w:r>
      <w:proofErr w:type="spellEnd"/>
    </w:p>
    <w:p w14:paraId="51095202" w14:textId="77777777" w:rsidR="00061C63" w:rsidRPr="00383FAC" w:rsidRDefault="00061C63" w:rsidP="00061C63">
      <w:pPr>
        <w:spacing w:line="240" w:lineRule="auto"/>
        <w:ind w:right="-2"/>
        <w:rPr>
          <w:bCs/>
          <w:szCs w:val="22"/>
          <w:lang w:val="es-ES_tradnl"/>
        </w:rPr>
      </w:pPr>
      <w:proofErr w:type="spellStart"/>
      <w:r w:rsidRPr="00383FAC">
        <w:rPr>
          <w:bCs/>
          <w:szCs w:val="22"/>
          <w:lang w:val="es-ES_tradnl"/>
        </w:rPr>
        <w:t>KeVaRo</w:t>
      </w:r>
      <w:proofErr w:type="spellEnd"/>
      <w:r w:rsidRPr="00383FAC">
        <w:rPr>
          <w:bCs/>
          <w:szCs w:val="22"/>
          <w:lang w:val="es-ES_tradnl"/>
        </w:rPr>
        <w:t xml:space="preserve"> </w:t>
      </w:r>
      <w:proofErr w:type="spellStart"/>
      <w:r>
        <w:rPr>
          <w:bCs/>
          <w:szCs w:val="22"/>
          <w:lang w:val="es-ES_tradnl"/>
        </w:rPr>
        <w:t>Group</w:t>
      </w:r>
      <w:proofErr w:type="spellEnd"/>
      <w:r>
        <w:rPr>
          <w:bCs/>
          <w:szCs w:val="22"/>
          <w:lang w:val="es-ES_tradnl"/>
        </w:rPr>
        <w:t xml:space="preserve"> </w:t>
      </w:r>
      <w:r w:rsidRPr="00383FAC">
        <w:rPr>
          <w:bCs/>
          <w:szCs w:val="22"/>
          <w:lang w:val="es-ES_tradnl"/>
        </w:rPr>
        <w:t>Ltd.</w:t>
      </w:r>
    </w:p>
    <w:p w14:paraId="6D9BE5B3" w14:textId="77777777" w:rsidR="00061C63" w:rsidRPr="00383FAC" w:rsidRDefault="00061C63" w:rsidP="00061C63">
      <w:pPr>
        <w:spacing w:line="240" w:lineRule="auto"/>
        <w:ind w:right="-2"/>
        <w:rPr>
          <w:bCs/>
          <w:szCs w:val="22"/>
          <w:lang w:val="es-ES_tradnl"/>
        </w:rPr>
      </w:pPr>
      <w:r w:rsidRPr="00383FAC">
        <w:rPr>
          <w:bCs/>
          <w:szCs w:val="22"/>
          <w:lang w:val="es-ES_tradnl"/>
        </w:rPr>
        <w:t xml:space="preserve">9, </w:t>
      </w:r>
      <w:proofErr w:type="spellStart"/>
      <w:r w:rsidRPr="00383FAC">
        <w:rPr>
          <w:bCs/>
          <w:szCs w:val="22"/>
          <w:lang w:val="es-ES_tradnl"/>
        </w:rPr>
        <w:t>Tsaritsa</w:t>
      </w:r>
      <w:proofErr w:type="spellEnd"/>
      <w:r w:rsidRPr="00383FAC">
        <w:rPr>
          <w:bCs/>
          <w:szCs w:val="22"/>
          <w:lang w:val="es-ES_tradnl"/>
        </w:rPr>
        <w:t xml:space="preserve"> Eleonora </w:t>
      </w:r>
      <w:proofErr w:type="spellStart"/>
      <w:r w:rsidRPr="00383FAC">
        <w:rPr>
          <w:bCs/>
          <w:szCs w:val="22"/>
          <w:lang w:val="es-ES_tradnl"/>
        </w:rPr>
        <w:t>Str</w:t>
      </w:r>
      <w:proofErr w:type="spellEnd"/>
      <w:r w:rsidRPr="00383FAC">
        <w:rPr>
          <w:bCs/>
          <w:szCs w:val="22"/>
          <w:lang w:val="es-ES_tradnl"/>
        </w:rPr>
        <w:t>.,</w:t>
      </w:r>
    </w:p>
    <w:p w14:paraId="10C7EF1A" w14:textId="77777777" w:rsidR="00061C63" w:rsidRPr="00383FAC" w:rsidRDefault="00061C63" w:rsidP="00061C63">
      <w:pPr>
        <w:spacing w:line="240" w:lineRule="auto"/>
        <w:ind w:right="-2"/>
        <w:rPr>
          <w:bCs/>
          <w:szCs w:val="22"/>
          <w:lang w:val="es-ES_tradnl"/>
        </w:rPr>
      </w:pPr>
      <w:r w:rsidRPr="00383FAC">
        <w:rPr>
          <w:bCs/>
          <w:szCs w:val="22"/>
          <w:lang w:val="es-ES_tradnl"/>
        </w:rPr>
        <w:lastRenderedPageBreak/>
        <w:t>office 23,</w:t>
      </w:r>
    </w:p>
    <w:p w14:paraId="612C81A6" w14:textId="77777777" w:rsidR="00061C63" w:rsidRPr="00383FAC" w:rsidRDefault="00061C63" w:rsidP="00061C63">
      <w:pPr>
        <w:spacing w:line="240" w:lineRule="auto"/>
        <w:ind w:right="-2"/>
        <w:rPr>
          <w:bCs/>
          <w:szCs w:val="22"/>
          <w:lang w:val="es-ES_tradnl"/>
        </w:rPr>
      </w:pPr>
      <w:r w:rsidRPr="00383FAC">
        <w:rPr>
          <w:bCs/>
          <w:szCs w:val="22"/>
          <w:lang w:val="es-ES_tradnl"/>
        </w:rPr>
        <w:t>Sofia 1618,</w:t>
      </w:r>
    </w:p>
    <w:p w14:paraId="0376A8E8" w14:textId="497B65A9" w:rsidR="00ED34EF" w:rsidRDefault="00061C63" w:rsidP="00ED34EF">
      <w:pPr>
        <w:spacing w:line="240" w:lineRule="auto"/>
        <w:ind w:right="-2"/>
        <w:rPr>
          <w:bCs/>
          <w:szCs w:val="22"/>
          <w:lang w:val="es-ES_tradnl"/>
        </w:rPr>
      </w:pPr>
      <w:proofErr w:type="spellStart"/>
      <w:r w:rsidRPr="00383FAC">
        <w:rPr>
          <w:bCs/>
          <w:szCs w:val="22"/>
          <w:lang w:val="es-ES_tradnl"/>
        </w:rPr>
        <w:t>Bulg</w:t>
      </w:r>
      <w:r w:rsidR="00C65969">
        <w:rPr>
          <w:bCs/>
          <w:szCs w:val="22"/>
          <w:lang w:val="es-ES_tradnl"/>
        </w:rPr>
        <w:t>á</w:t>
      </w:r>
      <w:r w:rsidRPr="00383FAC">
        <w:rPr>
          <w:bCs/>
          <w:szCs w:val="22"/>
          <w:lang w:val="es-ES_tradnl"/>
        </w:rPr>
        <w:t>ria</w:t>
      </w:r>
      <w:proofErr w:type="spellEnd"/>
    </w:p>
    <w:p w14:paraId="01998C88" w14:textId="77777777" w:rsidR="00C65969" w:rsidRPr="00F25DEF" w:rsidRDefault="00C65969" w:rsidP="00ED34EF">
      <w:pPr>
        <w:spacing w:line="240" w:lineRule="auto"/>
        <w:ind w:right="-2"/>
        <w:rPr>
          <w:bCs/>
          <w:szCs w:val="22"/>
          <w:lang w:val="es-ES_tradnl"/>
        </w:rPr>
      </w:pPr>
    </w:p>
    <w:p w14:paraId="58782A9C" w14:textId="77777777" w:rsidR="00C65969" w:rsidRPr="00C65969" w:rsidRDefault="00C65969" w:rsidP="00C65969">
      <w:pPr>
        <w:spacing w:line="240" w:lineRule="auto"/>
        <w:ind w:right="-2"/>
        <w:rPr>
          <w:bCs/>
          <w:szCs w:val="22"/>
          <w:lang w:val="es-ES_tradnl"/>
        </w:rPr>
      </w:pPr>
      <w:r w:rsidRPr="00C65969">
        <w:rPr>
          <w:bCs/>
          <w:szCs w:val="22"/>
          <w:lang w:val="es-ES_tradnl"/>
        </w:rPr>
        <w:t xml:space="preserve">PGF </w:t>
      </w:r>
      <w:proofErr w:type="spellStart"/>
      <w:r w:rsidRPr="00C65969">
        <w:rPr>
          <w:bCs/>
          <w:szCs w:val="22"/>
          <w:lang w:val="es-ES_tradnl"/>
        </w:rPr>
        <w:t>Pharma</w:t>
      </w:r>
      <w:proofErr w:type="spellEnd"/>
      <w:r w:rsidRPr="00C65969">
        <w:rPr>
          <w:bCs/>
          <w:szCs w:val="22"/>
          <w:lang w:val="es-ES_tradnl"/>
        </w:rPr>
        <w:t xml:space="preserve"> International </w:t>
      </w:r>
      <w:proofErr w:type="spellStart"/>
      <w:r w:rsidRPr="00C65969">
        <w:rPr>
          <w:bCs/>
          <w:szCs w:val="22"/>
          <w:lang w:val="es-ES_tradnl"/>
        </w:rPr>
        <w:t>d.o.o</w:t>
      </w:r>
      <w:proofErr w:type="spellEnd"/>
      <w:r w:rsidRPr="00C65969">
        <w:rPr>
          <w:bCs/>
          <w:szCs w:val="22"/>
          <w:lang w:val="es-ES_tradnl"/>
        </w:rPr>
        <w:t>.</w:t>
      </w:r>
    </w:p>
    <w:p w14:paraId="15078F79" w14:textId="77777777" w:rsidR="00C65969" w:rsidRPr="00C65969" w:rsidRDefault="00C65969" w:rsidP="00C65969">
      <w:pPr>
        <w:spacing w:line="240" w:lineRule="auto"/>
        <w:ind w:right="-2"/>
        <w:rPr>
          <w:bCs/>
          <w:szCs w:val="22"/>
          <w:lang w:val="es-ES_tradnl"/>
        </w:rPr>
      </w:pPr>
      <w:proofErr w:type="spellStart"/>
      <w:r w:rsidRPr="00C65969">
        <w:rPr>
          <w:bCs/>
          <w:szCs w:val="22"/>
          <w:lang w:val="es-ES_tradnl"/>
        </w:rPr>
        <w:t>Ulica</w:t>
      </w:r>
      <w:proofErr w:type="spellEnd"/>
      <w:r w:rsidRPr="00C65969">
        <w:rPr>
          <w:bCs/>
          <w:szCs w:val="22"/>
          <w:lang w:val="es-ES_tradnl"/>
        </w:rPr>
        <w:t xml:space="preserve"> Roberta </w:t>
      </w:r>
      <w:proofErr w:type="spellStart"/>
      <w:r w:rsidRPr="00C65969">
        <w:rPr>
          <w:bCs/>
          <w:szCs w:val="22"/>
          <w:lang w:val="es-ES_tradnl"/>
        </w:rPr>
        <w:t>Frangesa-Mihanovica</w:t>
      </w:r>
      <w:proofErr w:type="spellEnd"/>
      <w:r w:rsidRPr="00C65969">
        <w:rPr>
          <w:bCs/>
          <w:szCs w:val="22"/>
          <w:lang w:val="es-ES_tradnl"/>
        </w:rPr>
        <w:t xml:space="preserve"> 9,</w:t>
      </w:r>
    </w:p>
    <w:p w14:paraId="5E17D58B" w14:textId="77777777" w:rsidR="00C65969" w:rsidRPr="00C65969" w:rsidRDefault="00C65969" w:rsidP="00C65969">
      <w:pPr>
        <w:spacing w:line="240" w:lineRule="auto"/>
        <w:ind w:right="-2"/>
        <w:rPr>
          <w:bCs/>
          <w:szCs w:val="22"/>
          <w:lang w:val="es-ES_tradnl"/>
        </w:rPr>
      </w:pPr>
      <w:r w:rsidRPr="00C65969">
        <w:rPr>
          <w:bCs/>
          <w:szCs w:val="22"/>
          <w:lang w:val="es-ES_tradnl"/>
        </w:rPr>
        <w:t xml:space="preserve">Zagreb, 10110, </w:t>
      </w:r>
    </w:p>
    <w:p w14:paraId="7A3A7976" w14:textId="0EB7D5AA" w:rsidR="00197F54" w:rsidRDefault="00C65969" w:rsidP="00C65969">
      <w:pPr>
        <w:spacing w:line="240" w:lineRule="auto"/>
        <w:ind w:right="-2"/>
        <w:rPr>
          <w:bCs/>
          <w:szCs w:val="22"/>
          <w:lang w:val="es-ES_tradnl"/>
        </w:rPr>
      </w:pPr>
      <w:proofErr w:type="spellStart"/>
      <w:r>
        <w:rPr>
          <w:bCs/>
          <w:szCs w:val="22"/>
          <w:lang w:val="es-ES_tradnl"/>
        </w:rPr>
        <w:t>Horvátország</w:t>
      </w:r>
      <w:proofErr w:type="spellEnd"/>
    </w:p>
    <w:p w14:paraId="7B539BC0" w14:textId="77777777" w:rsidR="00C65969" w:rsidRDefault="00C65969" w:rsidP="00C65969">
      <w:pPr>
        <w:spacing w:line="240" w:lineRule="auto"/>
        <w:ind w:right="-2"/>
        <w:rPr>
          <w:bCs/>
          <w:szCs w:val="22"/>
          <w:lang w:val="es-ES_tradnl"/>
        </w:rPr>
      </w:pPr>
    </w:p>
    <w:p w14:paraId="30529203" w14:textId="77777777" w:rsidR="00ED34EF" w:rsidRPr="00F25DEF" w:rsidRDefault="00ED34EF" w:rsidP="00ED34EF">
      <w:pPr>
        <w:spacing w:line="240" w:lineRule="auto"/>
        <w:ind w:right="-2"/>
        <w:rPr>
          <w:bCs/>
          <w:szCs w:val="22"/>
          <w:lang w:val="es-ES_tradnl"/>
        </w:rPr>
      </w:pPr>
      <w:proofErr w:type="spellStart"/>
      <w:r w:rsidRPr="00F25DEF">
        <w:rPr>
          <w:bCs/>
          <w:szCs w:val="22"/>
          <w:lang w:val="es-ES_tradnl"/>
        </w:rPr>
        <w:t>Adalvo</w:t>
      </w:r>
      <w:proofErr w:type="spellEnd"/>
      <w:r w:rsidRPr="00F25DEF">
        <w:rPr>
          <w:bCs/>
          <w:szCs w:val="22"/>
          <w:lang w:val="es-ES_tradnl"/>
        </w:rPr>
        <w:t xml:space="preserve"> Ltd.</w:t>
      </w:r>
    </w:p>
    <w:p w14:paraId="6AB85787" w14:textId="77777777" w:rsidR="00ED34EF" w:rsidRPr="00F25DEF" w:rsidRDefault="00ED34EF" w:rsidP="00ED34EF">
      <w:pPr>
        <w:spacing w:line="240" w:lineRule="auto"/>
        <w:ind w:right="-2"/>
        <w:rPr>
          <w:bCs/>
          <w:szCs w:val="22"/>
          <w:lang w:val="es-ES_tradnl"/>
        </w:rPr>
      </w:pPr>
      <w:r w:rsidRPr="00F25DEF">
        <w:rPr>
          <w:bCs/>
          <w:szCs w:val="22"/>
          <w:lang w:val="es-ES_tradnl"/>
        </w:rPr>
        <w:t xml:space="preserve">Malta </w:t>
      </w:r>
      <w:proofErr w:type="spellStart"/>
      <w:r w:rsidRPr="00F25DEF">
        <w:rPr>
          <w:bCs/>
          <w:szCs w:val="22"/>
          <w:lang w:val="es-ES_tradnl"/>
        </w:rPr>
        <w:t>Life</w:t>
      </w:r>
      <w:proofErr w:type="spellEnd"/>
      <w:r w:rsidRPr="00F25DEF">
        <w:rPr>
          <w:bCs/>
          <w:szCs w:val="22"/>
          <w:lang w:val="es-ES_tradnl"/>
        </w:rPr>
        <w:t xml:space="preserve"> </w:t>
      </w:r>
      <w:proofErr w:type="spellStart"/>
      <w:r w:rsidRPr="00F25DEF">
        <w:rPr>
          <w:bCs/>
          <w:szCs w:val="22"/>
          <w:lang w:val="es-ES_tradnl"/>
        </w:rPr>
        <w:t>Sciences</w:t>
      </w:r>
      <w:proofErr w:type="spellEnd"/>
      <w:r w:rsidRPr="00F25DEF">
        <w:rPr>
          <w:bCs/>
          <w:szCs w:val="22"/>
          <w:lang w:val="es-ES_tradnl"/>
        </w:rPr>
        <w:t xml:space="preserve"> Park, </w:t>
      </w:r>
      <w:proofErr w:type="spellStart"/>
      <w:r w:rsidRPr="00F25DEF">
        <w:rPr>
          <w:bCs/>
          <w:szCs w:val="22"/>
          <w:lang w:val="es-ES_tradnl"/>
        </w:rPr>
        <w:t>Building</w:t>
      </w:r>
      <w:proofErr w:type="spellEnd"/>
      <w:r w:rsidRPr="00F25DEF">
        <w:rPr>
          <w:bCs/>
          <w:szCs w:val="22"/>
          <w:lang w:val="es-ES_tradnl"/>
        </w:rPr>
        <w:t xml:space="preserve"> 1,</w:t>
      </w:r>
    </w:p>
    <w:p w14:paraId="3D02B919" w14:textId="77777777" w:rsidR="00ED34EF" w:rsidRPr="00F25DEF" w:rsidRDefault="00ED34EF" w:rsidP="00ED34EF">
      <w:pPr>
        <w:spacing w:line="240" w:lineRule="auto"/>
        <w:ind w:right="-2"/>
        <w:rPr>
          <w:bCs/>
          <w:szCs w:val="22"/>
          <w:lang w:val="es-ES_tradnl"/>
        </w:rPr>
      </w:pPr>
      <w:proofErr w:type="spellStart"/>
      <w:r w:rsidRPr="00F25DEF">
        <w:rPr>
          <w:bCs/>
          <w:szCs w:val="22"/>
          <w:lang w:val="es-ES_tradnl"/>
        </w:rPr>
        <w:t>Level</w:t>
      </w:r>
      <w:proofErr w:type="spellEnd"/>
      <w:r w:rsidRPr="00F25DEF">
        <w:rPr>
          <w:bCs/>
          <w:szCs w:val="22"/>
          <w:lang w:val="es-ES_tradnl"/>
        </w:rPr>
        <w:t xml:space="preserve"> 4, Sir </w:t>
      </w:r>
      <w:proofErr w:type="spellStart"/>
      <w:r w:rsidRPr="00F25DEF">
        <w:rPr>
          <w:bCs/>
          <w:szCs w:val="22"/>
          <w:lang w:val="es-ES_tradnl"/>
        </w:rPr>
        <w:t>Temi</w:t>
      </w:r>
      <w:proofErr w:type="spellEnd"/>
      <w:r w:rsidRPr="00F25DEF">
        <w:rPr>
          <w:bCs/>
          <w:szCs w:val="22"/>
          <w:lang w:val="es-ES_tradnl"/>
        </w:rPr>
        <w:t xml:space="preserve"> </w:t>
      </w:r>
      <w:proofErr w:type="spellStart"/>
      <w:r w:rsidRPr="00F25DEF">
        <w:rPr>
          <w:bCs/>
          <w:szCs w:val="22"/>
          <w:lang w:val="es-ES_tradnl"/>
        </w:rPr>
        <w:t>Zammit</w:t>
      </w:r>
      <w:proofErr w:type="spellEnd"/>
      <w:r w:rsidRPr="00F25DEF">
        <w:rPr>
          <w:bCs/>
          <w:szCs w:val="22"/>
          <w:lang w:val="es-ES_tradnl"/>
        </w:rPr>
        <w:t xml:space="preserve"> </w:t>
      </w:r>
      <w:proofErr w:type="spellStart"/>
      <w:r w:rsidRPr="00F25DEF">
        <w:rPr>
          <w:bCs/>
          <w:szCs w:val="22"/>
          <w:lang w:val="es-ES_tradnl"/>
        </w:rPr>
        <w:t>Buildings</w:t>
      </w:r>
      <w:proofErr w:type="spellEnd"/>
      <w:r w:rsidRPr="00F25DEF">
        <w:rPr>
          <w:bCs/>
          <w:szCs w:val="22"/>
          <w:lang w:val="es-ES_tradnl"/>
        </w:rPr>
        <w:t>,</w:t>
      </w:r>
    </w:p>
    <w:p w14:paraId="2C83D2DE" w14:textId="77777777" w:rsidR="00ED34EF" w:rsidRPr="00F25DEF" w:rsidRDefault="00ED34EF" w:rsidP="00ED34EF">
      <w:pPr>
        <w:spacing w:line="240" w:lineRule="auto"/>
        <w:ind w:right="-2"/>
        <w:rPr>
          <w:bCs/>
          <w:szCs w:val="22"/>
          <w:lang w:val="es-ES_tradnl"/>
        </w:rPr>
      </w:pPr>
      <w:r w:rsidRPr="00F25DEF">
        <w:rPr>
          <w:bCs/>
          <w:szCs w:val="22"/>
          <w:lang w:val="es-ES_tradnl"/>
        </w:rPr>
        <w:t xml:space="preserve">San </w:t>
      </w:r>
      <w:proofErr w:type="spellStart"/>
      <w:r w:rsidRPr="00F25DEF">
        <w:rPr>
          <w:bCs/>
          <w:szCs w:val="22"/>
          <w:lang w:val="es-ES_tradnl"/>
        </w:rPr>
        <w:t>Ġwann</w:t>
      </w:r>
      <w:proofErr w:type="spellEnd"/>
    </w:p>
    <w:p w14:paraId="583D5FDF" w14:textId="77777777" w:rsidR="00ED34EF" w:rsidRPr="00F25DEF" w:rsidRDefault="00ED34EF" w:rsidP="00ED34EF">
      <w:pPr>
        <w:spacing w:line="240" w:lineRule="auto"/>
        <w:ind w:right="-2"/>
        <w:rPr>
          <w:bCs/>
          <w:szCs w:val="22"/>
          <w:lang w:val="es-ES_tradnl"/>
        </w:rPr>
      </w:pPr>
      <w:r w:rsidRPr="00F25DEF">
        <w:rPr>
          <w:bCs/>
          <w:szCs w:val="22"/>
          <w:lang w:val="es-ES_tradnl"/>
        </w:rPr>
        <w:t>SĠN 3000</w:t>
      </w:r>
    </w:p>
    <w:p w14:paraId="4593C3F4" w14:textId="77777777" w:rsidR="00AA59F6" w:rsidRPr="00F25DEF" w:rsidRDefault="00ED34EF" w:rsidP="00ED34EF">
      <w:pPr>
        <w:spacing w:line="240" w:lineRule="auto"/>
        <w:ind w:right="-2"/>
        <w:rPr>
          <w:bCs/>
          <w:szCs w:val="22"/>
          <w:lang w:val="es-ES_tradnl"/>
        </w:rPr>
      </w:pPr>
      <w:proofErr w:type="spellStart"/>
      <w:r w:rsidRPr="00F25DEF">
        <w:rPr>
          <w:bCs/>
          <w:szCs w:val="22"/>
          <w:lang w:val="es-ES_tradnl"/>
        </w:rPr>
        <w:t>M</w:t>
      </w:r>
      <w:r>
        <w:rPr>
          <w:bCs/>
          <w:szCs w:val="22"/>
          <w:lang w:val="es-ES_tradnl"/>
        </w:rPr>
        <w:t>á</w:t>
      </w:r>
      <w:r w:rsidRPr="00F25DEF">
        <w:rPr>
          <w:bCs/>
          <w:szCs w:val="22"/>
          <w:lang w:val="es-ES_tradnl"/>
        </w:rPr>
        <w:t>lta</w:t>
      </w:r>
      <w:proofErr w:type="spellEnd"/>
    </w:p>
    <w:p w14:paraId="50D14E97" w14:textId="77777777" w:rsidR="00DB26CB" w:rsidRPr="005A0E39" w:rsidRDefault="00DB26CB" w:rsidP="00E40E82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szCs w:val="22"/>
          <w:lang w:val="hu-HU"/>
        </w:rPr>
      </w:pPr>
    </w:p>
    <w:p w14:paraId="08C0E6BA" w14:textId="77777777" w:rsidR="00F1543D" w:rsidRPr="001D17C2" w:rsidRDefault="00F1543D" w:rsidP="00F1543D">
      <w:pPr>
        <w:numPr>
          <w:ilvl w:val="12"/>
          <w:numId w:val="0"/>
        </w:numPr>
        <w:rPr>
          <w:b/>
          <w:lang w:val="es-ES_tradnl"/>
        </w:rPr>
      </w:pPr>
      <w:bookmarkStart w:id="1" w:name="_Hlk103162924"/>
      <w:proofErr w:type="spellStart"/>
      <w:r w:rsidRPr="001D17C2">
        <w:rPr>
          <w:b/>
          <w:lang w:val="es-ES_tradnl"/>
        </w:rPr>
        <w:t>Ezt</w:t>
      </w:r>
      <w:proofErr w:type="spellEnd"/>
      <w:r w:rsidRPr="001D17C2">
        <w:rPr>
          <w:b/>
          <w:lang w:val="es-ES_tradnl"/>
        </w:rPr>
        <w:t xml:space="preserve"> a </w:t>
      </w:r>
      <w:proofErr w:type="spellStart"/>
      <w:r w:rsidRPr="001D17C2">
        <w:rPr>
          <w:b/>
          <w:lang w:val="es-ES_tradnl"/>
        </w:rPr>
        <w:t>gyógyszert</w:t>
      </w:r>
      <w:proofErr w:type="spellEnd"/>
      <w:r w:rsidRPr="001D17C2">
        <w:rPr>
          <w:b/>
          <w:lang w:val="es-ES_tradnl"/>
        </w:rPr>
        <w:t xml:space="preserve"> </w:t>
      </w:r>
      <w:proofErr w:type="spellStart"/>
      <w:r w:rsidRPr="001D17C2">
        <w:rPr>
          <w:b/>
          <w:lang w:val="es-ES_tradnl"/>
        </w:rPr>
        <w:t>az</w:t>
      </w:r>
      <w:proofErr w:type="spellEnd"/>
      <w:r w:rsidRPr="001D17C2">
        <w:rPr>
          <w:b/>
          <w:lang w:val="es-ES_tradnl"/>
        </w:rPr>
        <w:t xml:space="preserve"> </w:t>
      </w:r>
      <w:proofErr w:type="spellStart"/>
      <w:r w:rsidRPr="001D17C2">
        <w:rPr>
          <w:b/>
          <w:lang w:val="es-ES_tradnl"/>
        </w:rPr>
        <w:t>Európai</w:t>
      </w:r>
      <w:proofErr w:type="spellEnd"/>
      <w:r w:rsidRPr="001D17C2">
        <w:rPr>
          <w:b/>
          <w:lang w:val="es-ES_tradnl"/>
        </w:rPr>
        <w:t xml:space="preserve"> </w:t>
      </w:r>
      <w:proofErr w:type="spellStart"/>
      <w:r w:rsidRPr="001D17C2">
        <w:rPr>
          <w:b/>
          <w:lang w:val="es-ES_tradnl"/>
        </w:rPr>
        <w:t>Gazdasági</w:t>
      </w:r>
      <w:proofErr w:type="spellEnd"/>
      <w:r w:rsidRPr="001D17C2">
        <w:rPr>
          <w:b/>
          <w:lang w:val="es-ES_tradnl"/>
        </w:rPr>
        <w:t xml:space="preserve"> </w:t>
      </w:r>
      <w:proofErr w:type="spellStart"/>
      <w:r w:rsidRPr="001D17C2">
        <w:rPr>
          <w:b/>
          <w:lang w:val="es-ES_tradnl"/>
        </w:rPr>
        <w:t>Térség</w:t>
      </w:r>
      <w:proofErr w:type="spellEnd"/>
      <w:r w:rsidRPr="001D17C2">
        <w:rPr>
          <w:b/>
          <w:lang w:val="es-ES_tradnl"/>
        </w:rPr>
        <w:t xml:space="preserve"> </w:t>
      </w:r>
      <w:proofErr w:type="spellStart"/>
      <w:r w:rsidRPr="001D17C2">
        <w:rPr>
          <w:b/>
          <w:lang w:val="es-ES_tradnl"/>
        </w:rPr>
        <w:t>tagállamaiban</w:t>
      </w:r>
      <w:proofErr w:type="spellEnd"/>
      <w:r w:rsidRPr="001D17C2">
        <w:rPr>
          <w:b/>
          <w:lang w:val="es-ES_tradnl"/>
        </w:rPr>
        <w:t xml:space="preserve"> </w:t>
      </w:r>
      <w:proofErr w:type="spellStart"/>
      <w:r w:rsidRPr="001D17C2">
        <w:rPr>
          <w:b/>
          <w:lang w:val="es-ES_tradnl"/>
        </w:rPr>
        <w:t>az</w:t>
      </w:r>
      <w:proofErr w:type="spellEnd"/>
      <w:r w:rsidRPr="001D17C2">
        <w:rPr>
          <w:b/>
          <w:lang w:val="es-ES_tradnl"/>
        </w:rPr>
        <w:t xml:space="preserve"> </w:t>
      </w:r>
      <w:proofErr w:type="spellStart"/>
      <w:r w:rsidRPr="001D17C2">
        <w:rPr>
          <w:b/>
          <w:lang w:val="es-ES_tradnl"/>
        </w:rPr>
        <w:t>alábbi</w:t>
      </w:r>
      <w:proofErr w:type="spellEnd"/>
      <w:r w:rsidRPr="001D17C2">
        <w:rPr>
          <w:b/>
          <w:lang w:val="es-ES_tradnl"/>
        </w:rPr>
        <w:t xml:space="preserve"> </w:t>
      </w:r>
      <w:proofErr w:type="spellStart"/>
      <w:r w:rsidRPr="001D17C2">
        <w:rPr>
          <w:b/>
          <w:lang w:val="es-ES_tradnl"/>
        </w:rPr>
        <w:t>neveken</w:t>
      </w:r>
      <w:proofErr w:type="spellEnd"/>
      <w:r w:rsidRPr="001D17C2">
        <w:rPr>
          <w:b/>
          <w:lang w:val="es-ES_tradnl"/>
        </w:rPr>
        <w:t xml:space="preserve"> </w:t>
      </w:r>
      <w:proofErr w:type="spellStart"/>
      <w:r w:rsidRPr="001D17C2">
        <w:rPr>
          <w:b/>
          <w:lang w:val="es-ES_tradnl"/>
        </w:rPr>
        <w:t>engedélyezték</w:t>
      </w:r>
      <w:proofErr w:type="spellEnd"/>
      <w:r w:rsidRPr="001D17C2">
        <w:rPr>
          <w:b/>
          <w:lang w:val="es-ES_tradnl"/>
        </w:rPr>
        <w:t>:</w:t>
      </w:r>
    </w:p>
    <w:p w14:paraId="6B602850" w14:textId="77777777" w:rsidR="00F1543D" w:rsidRPr="001D17C2" w:rsidRDefault="00F1543D" w:rsidP="00F1543D">
      <w:pPr>
        <w:numPr>
          <w:ilvl w:val="12"/>
          <w:numId w:val="0"/>
        </w:numPr>
        <w:tabs>
          <w:tab w:val="left" w:pos="1418"/>
        </w:tabs>
        <w:rPr>
          <w:lang w:val="es-ES_tradnl"/>
        </w:rPr>
      </w:pPr>
    </w:p>
    <w:p w14:paraId="62F76E7C" w14:textId="77777777" w:rsidR="00BF142D" w:rsidRPr="001D17C2" w:rsidRDefault="00F1543D" w:rsidP="00BF142D">
      <w:pPr>
        <w:numPr>
          <w:ilvl w:val="12"/>
          <w:numId w:val="0"/>
        </w:numPr>
        <w:tabs>
          <w:tab w:val="left" w:pos="1418"/>
        </w:tabs>
        <w:rPr>
          <w:lang w:val="es-ES_tradnl"/>
        </w:rPr>
      </w:pPr>
      <w:proofErr w:type="spellStart"/>
      <w:r w:rsidRPr="001D17C2">
        <w:rPr>
          <w:lang w:val="es-ES_tradnl"/>
        </w:rPr>
        <w:t>Bulgária</w:t>
      </w:r>
      <w:proofErr w:type="spellEnd"/>
      <w:r w:rsidRPr="001D17C2">
        <w:rPr>
          <w:lang w:val="es-ES_tradnl"/>
        </w:rPr>
        <w:t xml:space="preserve">: </w:t>
      </w:r>
      <w:r w:rsidRPr="001D17C2">
        <w:rPr>
          <w:lang w:val="es-ES_tradnl"/>
        </w:rPr>
        <w:tab/>
      </w:r>
      <w:proofErr w:type="spellStart"/>
      <w:r w:rsidR="00BF142D">
        <w:t>Платегра</w:t>
      </w:r>
      <w:proofErr w:type="spellEnd"/>
      <w:r w:rsidR="00BF142D" w:rsidRPr="001D17C2">
        <w:rPr>
          <w:lang w:val="es-ES_tradnl"/>
        </w:rPr>
        <w:t xml:space="preserve"> 60 mg </w:t>
      </w:r>
      <w:proofErr w:type="spellStart"/>
      <w:r w:rsidR="00BF142D">
        <w:t>филмирани</w:t>
      </w:r>
      <w:proofErr w:type="spellEnd"/>
      <w:r w:rsidR="00BF142D" w:rsidRPr="001D17C2">
        <w:rPr>
          <w:lang w:val="es-ES_tradnl"/>
        </w:rPr>
        <w:t xml:space="preserve"> </w:t>
      </w:r>
      <w:proofErr w:type="spellStart"/>
      <w:r w:rsidR="00BF142D">
        <w:t>таблетки</w:t>
      </w:r>
      <w:proofErr w:type="spellEnd"/>
    </w:p>
    <w:p w14:paraId="49567AC4" w14:textId="77777777" w:rsidR="00F1543D" w:rsidRPr="001D17C2" w:rsidRDefault="00BF142D" w:rsidP="00BF142D">
      <w:pPr>
        <w:numPr>
          <w:ilvl w:val="12"/>
          <w:numId w:val="0"/>
        </w:numPr>
        <w:tabs>
          <w:tab w:val="left" w:pos="1418"/>
        </w:tabs>
        <w:rPr>
          <w:lang w:val="es-ES_tradnl"/>
        </w:rPr>
      </w:pPr>
      <w:r w:rsidRPr="001D17C2">
        <w:rPr>
          <w:lang w:val="es-ES_tradnl"/>
        </w:rPr>
        <w:tab/>
      </w:r>
      <w:r w:rsidRPr="001D17C2">
        <w:rPr>
          <w:lang w:val="es-ES_tradnl"/>
        </w:rPr>
        <w:tab/>
      </w:r>
      <w:proofErr w:type="spellStart"/>
      <w:r w:rsidRPr="001D17C2">
        <w:rPr>
          <w:lang w:val="es-ES_tradnl"/>
        </w:rPr>
        <w:t>Plategra</w:t>
      </w:r>
      <w:proofErr w:type="spellEnd"/>
      <w:r w:rsidRPr="001D17C2">
        <w:rPr>
          <w:lang w:val="es-ES_tradnl"/>
        </w:rPr>
        <w:t xml:space="preserve"> 60 mg film-</w:t>
      </w:r>
      <w:proofErr w:type="spellStart"/>
      <w:r w:rsidRPr="001D17C2">
        <w:rPr>
          <w:lang w:val="es-ES_tradnl"/>
        </w:rPr>
        <w:t>coated</w:t>
      </w:r>
      <w:proofErr w:type="spellEnd"/>
      <w:r w:rsidRPr="001D17C2">
        <w:rPr>
          <w:lang w:val="es-ES_tradnl"/>
        </w:rPr>
        <w:t xml:space="preserve"> </w:t>
      </w:r>
      <w:proofErr w:type="spellStart"/>
      <w:r w:rsidRPr="001D17C2">
        <w:rPr>
          <w:lang w:val="es-ES_tradnl"/>
        </w:rPr>
        <w:t>tablets</w:t>
      </w:r>
      <w:proofErr w:type="spellEnd"/>
    </w:p>
    <w:p w14:paraId="15B08460" w14:textId="77777777" w:rsidR="00F1543D" w:rsidRPr="001D17C2" w:rsidRDefault="00F1543D" w:rsidP="00F1543D">
      <w:pPr>
        <w:numPr>
          <w:ilvl w:val="12"/>
          <w:numId w:val="0"/>
        </w:numPr>
        <w:tabs>
          <w:tab w:val="left" w:pos="1418"/>
        </w:tabs>
        <w:rPr>
          <w:lang w:val="es-ES_tradnl"/>
        </w:rPr>
      </w:pPr>
      <w:proofErr w:type="spellStart"/>
      <w:r w:rsidRPr="001D17C2">
        <w:rPr>
          <w:lang w:val="es-ES_tradnl"/>
        </w:rPr>
        <w:t>Csehország</w:t>
      </w:r>
      <w:proofErr w:type="spellEnd"/>
      <w:r w:rsidRPr="001D17C2">
        <w:rPr>
          <w:lang w:val="es-ES_tradnl"/>
        </w:rPr>
        <w:t xml:space="preserve">: </w:t>
      </w:r>
      <w:r w:rsidRPr="001D17C2">
        <w:rPr>
          <w:lang w:val="es-ES_tradnl"/>
        </w:rPr>
        <w:tab/>
      </w:r>
      <w:proofErr w:type="spellStart"/>
      <w:r w:rsidRPr="001D17C2">
        <w:rPr>
          <w:lang w:val="es-ES_tradnl"/>
        </w:rPr>
        <w:t>Plategra</w:t>
      </w:r>
      <w:proofErr w:type="spellEnd"/>
    </w:p>
    <w:p w14:paraId="2FD3222E" w14:textId="77777777" w:rsidR="00BF142D" w:rsidRPr="001D17C2" w:rsidRDefault="00BF142D" w:rsidP="00F1543D">
      <w:pPr>
        <w:numPr>
          <w:ilvl w:val="12"/>
          <w:numId w:val="0"/>
        </w:numPr>
        <w:tabs>
          <w:tab w:val="left" w:pos="1418"/>
        </w:tabs>
        <w:rPr>
          <w:lang w:val="es-ES_tradnl"/>
        </w:rPr>
      </w:pPr>
      <w:proofErr w:type="spellStart"/>
      <w:r w:rsidRPr="001D17C2">
        <w:rPr>
          <w:lang w:val="es-ES_tradnl"/>
        </w:rPr>
        <w:t>Észtország</w:t>
      </w:r>
      <w:proofErr w:type="spellEnd"/>
      <w:r w:rsidRPr="001D17C2">
        <w:rPr>
          <w:lang w:val="es-ES_tradnl"/>
        </w:rPr>
        <w:t>:</w:t>
      </w:r>
      <w:r w:rsidRPr="001D17C2">
        <w:rPr>
          <w:lang w:val="es-ES_tradnl"/>
        </w:rPr>
        <w:tab/>
      </w:r>
      <w:proofErr w:type="spellStart"/>
      <w:r w:rsidRPr="001D17C2">
        <w:rPr>
          <w:lang w:val="es-ES_tradnl"/>
        </w:rPr>
        <w:t>Plategra</w:t>
      </w:r>
      <w:proofErr w:type="spellEnd"/>
    </w:p>
    <w:p w14:paraId="51D3073E" w14:textId="77777777" w:rsidR="00F1543D" w:rsidRPr="001D17C2" w:rsidRDefault="00F1543D" w:rsidP="00F1543D">
      <w:pPr>
        <w:numPr>
          <w:ilvl w:val="12"/>
          <w:numId w:val="0"/>
        </w:numPr>
        <w:tabs>
          <w:tab w:val="left" w:pos="1418"/>
        </w:tabs>
        <w:rPr>
          <w:lang w:val="es-ES_tradnl"/>
        </w:rPr>
      </w:pPr>
      <w:proofErr w:type="spellStart"/>
      <w:r w:rsidRPr="001D17C2">
        <w:rPr>
          <w:lang w:val="es-ES_tradnl"/>
        </w:rPr>
        <w:t>Lettország</w:t>
      </w:r>
      <w:proofErr w:type="spellEnd"/>
      <w:r w:rsidRPr="001D17C2">
        <w:rPr>
          <w:lang w:val="es-ES_tradnl"/>
        </w:rPr>
        <w:t>:</w:t>
      </w:r>
      <w:r w:rsidRPr="001D17C2">
        <w:rPr>
          <w:lang w:val="es-ES_tradnl"/>
        </w:rPr>
        <w:tab/>
      </w:r>
      <w:proofErr w:type="spellStart"/>
      <w:r w:rsidRPr="001D17C2">
        <w:rPr>
          <w:lang w:val="es-ES_tradnl"/>
        </w:rPr>
        <w:t>Plategra</w:t>
      </w:r>
      <w:proofErr w:type="spellEnd"/>
      <w:r w:rsidRPr="001D17C2">
        <w:rPr>
          <w:lang w:val="es-ES_tradnl"/>
        </w:rPr>
        <w:t xml:space="preserve"> 60 mg </w:t>
      </w:r>
      <w:proofErr w:type="spellStart"/>
      <w:r w:rsidR="00BF142D" w:rsidRPr="001D17C2">
        <w:rPr>
          <w:lang w:val="es-ES_tradnl"/>
        </w:rPr>
        <w:t>apvalkotās</w:t>
      </w:r>
      <w:proofErr w:type="spellEnd"/>
      <w:r w:rsidR="00BF142D" w:rsidRPr="001D17C2">
        <w:rPr>
          <w:lang w:val="es-ES_tradnl"/>
        </w:rPr>
        <w:t xml:space="preserve"> </w:t>
      </w:r>
      <w:proofErr w:type="spellStart"/>
      <w:r w:rsidR="00BF142D" w:rsidRPr="001D17C2">
        <w:rPr>
          <w:lang w:val="es-ES_tradnl"/>
        </w:rPr>
        <w:t>tabletes</w:t>
      </w:r>
      <w:proofErr w:type="spellEnd"/>
    </w:p>
    <w:p w14:paraId="27C9A8C5" w14:textId="77777777" w:rsidR="00F1543D" w:rsidRPr="001D17C2" w:rsidRDefault="00F1543D" w:rsidP="00AA024E">
      <w:pPr>
        <w:numPr>
          <w:ilvl w:val="12"/>
          <w:numId w:val="0"/>
        </w:numPr>
        <w:tabs>
          <w:tab w:val="left" w:pos="1418"/>
        </w:tabs>
        <w:rPr>
          <w:lang w:val="es-ES_tradnl"/>
        </w:rPr>
      </w:pPr>
      <w:proofErr w:type="spellStart"/>
      <w:r w:rsidRPr="001D17C2">
        <w:rPr>
          <w:lang w:val="es-ES_tradnl"/>
        </w:rPr>
        <w:t>Litvánia</w:t>
      </w:r>
      <w:proofErr w:type="spellEnd"/>
      <w:r w:rsidRPr="001D17C2">
        <w:rPr>
          <w:lang w:val="es-ES_tradnl"/>
        </w:rPr>
        <w:t>:</w:t>
      </w:r>
      <w:r w:rsidRPr="001D17C2">
        <w:rPr>
          <w:lang w:val="es-ES_tradnl"/>
        </w:rPr>
        <w:tab/>
      </w:r>
      <w:proofErr w:type="spellStart"/>
      <w:r w:rsidRPr="001D17C2">
        <w:rPr>
          <w:lang w:val="es-ES_tradnl"/>
        </w:rPr>
        <w:t>Plategra</w:t>
      </w:r>
      <w:proofErr w:type="spellEnd"/>
      <w:r w:rsidRPr="001D17C2">
        <w:rPr>
          <w:lang w:val="es-ES_tradnl"/>
        </w:rPr>
        <w:t xml:space="preserve"> 60 mg </w:t>
      </w:r>
      <w:proofErr w:type="spellStart"/>
      <w:r w:rsidR="00BF142D" w:rsidRPr="001D17C2">
        <w:rPr>
          <w:lang w:val="es-ES_tradnl"/>
        </w:rPr>
        <w:t>plėvele</w:t>
      </w:r>
      <w:proofErr w:type="spellEnd"/>
      <w:r w:rsidR="00BF142D" w:rsidRPr="001D17C2">
        <w:rPr>
          <w:lang w:val="es-ES_tradnl"/>
        </w:rPr>
        <w:t xml:space="preserve"> </w:t>
      </w:r>
      <w:proofErr w:type="spellStart"/>
      <w:r w:rsidR="00BF142D" w:rsidRPr="001D17C2">
        <w:rPr>
          <w:lang w:val="es-ES_tradnl"/>
        </w:rPr>
        <w:t>dengtos</w:t>
      </w:r>
      <w:proofErr w:type="spellEnd"/>
      <w:r w:rsidR="00BF142D" w:rsidRPr="001D17C2">
        <w:rPr>
          <w:lang w:val="es-ES_tradnl"/>
        </w:rPr>
        <w:t xml:space="preserve"> </w:t>
      </w:r>
      <w:proofErr w:type="spellStart"/>
      <w:r w:rsidR="00BF142D" w:rsidRPr="001D17C2">
        <w:rPr>
          <w:lang w:val="es-ES_tradnl"/>
        </w:rPr>
        <w:t>tabletės</w:t>
      </w:r>
      <w:proofErr w:type="spellEnd"/>
    </w:p>
    <w:p w14:paraId="7E5C5FD6" w14:textId="77777777" w:rsidR="00F1543D" w:rsidRPr="004436A9" w:rsidRDefault="00F1543D" w:rsidP="00F1543D">
      <w:pPr>
        <w:numPr>
          <w:ilvl w:val="12"/>
          <w:numId w:val="0"/>
        </w:numPr>
        <w:tabs>
          <w:tab w:val="left" w:pos="1418"/>
        </w:tabs>
      </w:pPr>
      <w:proofErr w:type="spellStart"/>
      <w:r w:rsidRPr="004436A9">
        <w:t>Magyarország</w:t>
      </w:r>
      <w:proofErr w:type="spellEnd"/>
      <w:r w:rsidRPr="004436A9">
        <w:t xml:space="preserve">: </w:t>
      </w:r>
      <w:r w:rsidRPr="004436A9">
        <w:tab/>
      </w:r>
      <w:proofErr w:type="spellStart"/>
      <w:r>
        <w:t>Plategra</w:t>
      </w:r>
      <w:proofErr w:type="spellEnd"/>
      <w:r>
        <w:t xml:space="preserve"> 60</w:t>
      </w:r>
      <w:r w:rsidRPr="004436A9">
        <w:t xml:space="preserve"> mg </w:t>
      </w:r>
      <w:proofErr w:type="spellStart"/>
      <w:r w:rsidRPr="004436A9">
        <w:t>filmtabletta</w:t>
      </w:r>
      <w:proofErr w:type="spellEnd"/>
    </w:p>
    <w:p w14:paraId="38D57F84" w14:textId="77777777" w:rsidR="00F1543D" w:rsidRPr="004436A9" w:rsidRDefault="00F1543D" w:rsidP="00F1543D">
      <w:pPr>
        <w:numPr>
          <w:ilvl w:val="12"/>
          <w:numId w:val="0"/>
        </w:numPr>
        <w:tabs>
          <w:tab w:val="left" w:pos="1418"/>
        </w:tabs>
      </w:pPr>
      <w:proofErr w:type="spellStart"/>
      <w:r w:rsidRPr="004436A9">
        <w:t>Románia</w:t>
      </w:r>
      <w:proofErr w:type="spellEnd"/>
      <w:r w:rsidRPr="004436A9">
        <w:t xml:space="preserve">: </w:t>
      </w:r>
      <w:r w:rsidRPr="004436A9">
        <w:tab/>
      </w:r>
      <w:proofErr w:type="spellStart"/>
      <w:r w:rsidR="00BF142D">
        <w:t>Plategra</w:t>
      </w:r>
      <w:proofErr w:type="spellEnd"/>
      <w:r w:rsidR="00BF142D">
        <w:t xml:space="preserve"> 60 mg </w:t>
      </w:r>
      <w:proofErr w:type="spellStart"/>
      <w:r w:rsidR="00BF142D" w:rsidRPr="00BF142D">
        <w:t>comprimate</w:t>
      </w:r>
      <w:proofErr w:type="spellEnd"/>
      <w:r w:rsidR="00BF142D" w:rsidRPr="00BF142D">
        <w:t xml:space="preserve"> </w:t>
      </w:r>
      <w:proofErr w:type="spellStart"/>
      <w:r w:rsidR="00BF142D" w:rsidRPr="00BF142D">
        <w:t>filmate</w:t>
      </w:r>
      <w:proofErr w:type="spellEnd"/>
    </w:p>
    <w:p w14:paraId="7189BEA5" w14:textId="77777777" w:rsidR="00B159E0" w:rsidRDefault="00F1543D" w:rsidP="00BF142D">
      <w:pPr>
        <w:numPr>
          <w:ilvl w:val="12"/>
          <w:numId w:val="0"/>
        </w:numPr>
        <w:tabs>
          <w:tab w:val="left" w:pos="1418"/>
        </w:tabs>
      </w:pPr>
      <w:proofErr w:type="spellStart"/>
      <w:r w:rsidRPr="004436A9">
        <w:t>Szlovákia</w:t>
      </w:r>
      <w:proofErr w:type="spellEnd"/>
      <w:r w:rsidRPr="004436A9">
        <w:t xml:space="preserve">: </w:t>
      </w:r>
      <w:r w:rsidRPr="004436A9">
        <w:tab/>
      </w:r>
      <w:bookmarkEnd w:id="1"/>
      <w:proofErr w:type="spellStart"/>
      <w:r w:rsidR="00BF142D">
        <w:t>Plategra</w:t>
      </w:r>
      <w:proofErr w:type="spellEnd"/>
      <w:r w:rsidR="00BF142D">
        <w:t xml:space="preserve"> 60 mg</w:t>
      </w:r>
    </w:p>
    <w:p w14:paraId="4C63BC06" w14:textId="77777777" w:rsidR="00BF142D" w:rsidRDefault="00BF142D" w:rsidP="00BF142D">
      <w:pPr>
        <w:numPr>
          <w:ilvl w:val="12"/>
          <w:numId w:val="0"/>
        </w:numPr>
        <w:tabs>
          <w:tab w:val="left" w:pos="1418"/>
        </w:tabs>
        <w:rPr>
          <w:szCs w:val="22"/>
          <w:lang w:val="es-ES_tradnl"/>
        </w:rPr>
      </w:pPr>
    </w:p>
    <w:p w14:paraId="2931043A" w14:textId="77777777" w:rsidR="00BF142D" w:rsidRDefault="000A3F22" w:rsidP="00BF142D">
      <w:pPr>
        <w:numPr>
          <w:ilvl w:val="12"/>
          <w:numId w:val="0"/>
        </w:numPr>
        <w:tabs>
          <w:tab w:val="left" w:pos="1418"/>
        </w:tabs>
        <w:rPr>
          <w:szCs w:val="22"/>
          <w:lang w:val="hu-HU"/>
        </w:rPr>
      </w:pPr>
      <w:r w:rsidRPr="000A3F22">
        <w:rPr>
          <w:szCs w:val="22"/>
          <w:lang w:val="hu-HU"/>
        </w:rPr>
        <w:t>OGYI-T-24103/01</w:t>
      </w:r>
      <w:r w:rsidRPr="000A3F22">
        <w:rPr>
          <w:szCs w:val="22"/>
          <w:lang w:val="hu-HU"/>
        </w:rPr>
        <w:tab/>
        <w:t>56×</w:t>
      </w:r>
      <w:r w:rsidRPr="000A3F22">
        <w:rPr>
          <w:szCs w:val="22"/>
          <w:lang w:val="hu-HU"/>
        </w:rPr>
        <w:tab/>
        <w:t>PVC/PVDC//</w:t>
      </w:r>
      <w:proofErr w:type="spellStart"/>
      <w:r w:rsidRPr="000A3F22">
        <w:rPr>
          <w:szCs w:val="22"/>
          <w:lang w:val="hu-HU"/>
        </w:rPr>
        <w:t>Al</w:t>
      </w:r>
      <w:proofErr w:type="spellEnd"/>
      <w:r w:rsidRPr="000A3F22">
        <w:rPr>
          <w:szCs w:val="22"/>
          <w:lang w:val="hu-HU"/>
        </w:rPr>
        <w:t xml:space="preserve"> buborékcsomagolásban</w:t>
      </w:r>
    </w:p>
    <w:p w14:paraId="587BFAF0" w14:textId="77777777" w:rsidR="000A3F22" w:rsidRPr="005A0E39" w:rsidRDefault="000A3F22" w:rsidP="00BF142D">
      <w:pPr>
        <w:numPr>
          <w:ilvl w:val="12"/>
          <w:numId w:val="0"/>
        </w:numPr>
        <w:tabs>
          <w:tab w:val="left" w:pos="1418"/>
        </w:tabs>
        <w:rPr>
          <w:szCs w:val="22"/>
          <w:lang w:val="es-ES_tradnl"/>
        </w:rPr>
      </w:pPr>
    </w:p>
    <w:p w14:paraId="2756A92C" w14:textId="1DF7D997" w:rsidR="00F45C51" w:rsidRPr="005A0E39" w:rsidRDefault="00F45C51" w:rsidP="00E40E82">
      <w:pPr>
        <w:spacing w:line="240" w:lineRule="auto"/>
        <w:ind w:right="-2"/>
        <w:rPr>
          <w:b/>
          <w:szCs w:val="22"/>
          <w:lang w:val="es-ES_tradnl"/>
        </w:rPr>
      </w:pPr>
      <w:r w:rsidRPr="005A0E39">
        <w:rPr>
          <w:b/>
          <w:szCs w:val="22"/>
          <w:lang w:val="es-ES_tradnl"/>
        </w:rPr>
        <w:t xml:space="preserve">A </w:t>
      </w:r>
      <w:proofErr w:type="spellStart"/>
      <w:r w:rsidRPr="005A0E39">
        <w:rPr>
          <w:b/>
          <w:szCs w:val="22"/>
          <w:lang w:val="es-ES_tradnl"/>
        </w:rPr>
        <w:t>betegtájékoztató</w:t>
      </w:r>
      <w:proofErr w:type="spellEnd"/>
      <w:r w:rsidRPr="005A0E39">
        <w:rPr>
          <w:b/>
          <w:szCs w:val="22"/>
          <w:lang w:val="es-ES_tradnl"/>
        </w:rPr>
        <w:t xml:space="preserve"> </w:t>
      </w:r>
      <w:r w:rsidRPr="005A0E39">
        <w:rPr>
          <w:b/>
          <w:noProof/>
          <w:szCs w:val="22"/>
          <w:lang w:val="es-ES_tradnl"/>
        </w:rPr>
        <w:t>legutóbbi felülvizsgálatának</w:t>
      </w:r>
      <w:r w:rsidRPr="005A0E39">
        <w:rPr>
          <w:b/>
          <w:szCs w:val="22"/>
          <w:lang w:val="es-ES_tradnl"/>
        </w:rPr>
        <w:t xml:space="preserve"> </w:t>
      </w:r>
      <w:proofErr w:type="spellStart"/>
      <w:r w:rsidRPr="005A0E39">
        <w:rPr>
          <w:b/>
          <w:szCs w:val="22"/>
          <w:lang w:val="es-ES_tradnl"/>
        </w:rPr>
        <w:t>dátuma</w:t>
      </w:r>
      <w:proofErr w:type="spellEnd"/>
      <w:r w:rsidR="00051E78" w:rsidRPr="005A0E39">
        <w:rPr>
          <w:b/>
          <w:noProof/>
          <w:szCs w:val="22"/>
          <w:lang w:val="es-ES_tradnl"/>
        </w:rPr>
        <w:t>:</w:t>
      </w:r>
      <w:r w:rsidR="000A7D82" w:rsidRPr="005F04C5">
        <w:rPr>
          <w:b/>
          <w:szCs w:val="22"/>
          <w:lang w:val="es-ES_tradnl"/>
        </w:rPr>
        <w:t xml:space="preserve"> </w:t>
      </w:r>
      <w:r w:rsidR="00197F54">
        <w:rPr>
          <w:b/>
          <w:szCs w:val="22"/>
          <w:lang w:val="es-ES_tradnl"/>
        </w:rPr>
        <w:t xml:space="preserve">2024. </w:t>
      </w:r>
      <w:proofErr w:type="spellStart"/>
      <w:r w:rsidR="00C65969">
        <w:rPr>
          <w:b/>
          <w:szCs w:val="22"/>
          <w:lang w:val="es-ES_tradnl"/>
        </w:rPr>
        <w:t>augusztus</w:t>
      </w:r>
      <w:proofErr w:type="spellEnd"/>
      <w:r w:rsidR="00197F54">
        <w:rPr>
          <w:b/>
          <w:szCs w:val="22"/>
          <w:lang w:val="es-ES_tradnl"/>
        </w:rPr>
        <w:t>.</w:t>
      </w:r>
    </w:p>
    <w:p w14:paraId="42A4CA9C" w14:textId="77777777" w:rsidR="003728DD" w:rsidRPr="005A0E39" w:rsidRDefault="003728DD" w:rsidP="00E40E82">
      <w:pPr>
        <w:spacing w:line="240" w:lineRule="auto"/>
        <w:ind w:right="-449"/>
        <w:rPr>
          <w:szCs w:val="22"/>
          <w:lang w:val="es-ES_tradnl"/>
        </w:rPr>
      </w:pPr>
    </w:p>
    <w:p w14:paraId="46FDA367" w14:textId="77777777" w:rsidR="00F45C51" w:rsidRPr="005A0E39" w:rsidRDefault="00F45C51" w:rsidP="00E40E82">
      <w:pPr>
        <w:tabs>
          <w:tab w:val="clear" w:pos="567"/>
        </w:tabs>
        <w:spacing w:line="240" w:lineRule="auto"/>
        <w:rPr>
          <w:i/>
          <w:noProof/>
          <w:szCs w:val="22"/>
          <w:lang w:val="es-ES_tradnl"/>
        </w:rPr>
      </w:pPr>
    </w:p>
    <w:p w14:paraId="0B72935E" w14:textId="77777777" w:rsidR="00F45C51" w:rsidRPr="005A0E39" w:rsidRDefault="00F45C51" w:rsidP="00E40E82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  <w:lang w:val="es-ES_tradnl"/>
        </w:rPr>
      </w:pPr>
    </w:p>
    <w:sectPr w:rsidR="00F45C51" w:rsidRPr="005A0E39" w:rsidSect="00B21447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2C9627" w14:textId="77777777" w:rsidR="00721FAF" w:rsidRDefault="00721FAF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05066E46" w14:textId="77777777" w:rsidR="00721FAF" w:rsidRDefault="00721FAF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orndale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  <w:sig w:usb0="00000003" w:usb1="00000000" w:usb2="00000000" w:usb3="00000000" w:csb0="00000001" w:csb1="00000000"/>
  </w:font>
  <w:font w:name="HG Mincho Light J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26121C3" w14:textId="77777777" w:rsidR="00A023BE" w:rsidRDefault="00A023BE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11687E" w14:textId="48633D7D" w:rsidR="00DB26CB" w:rsidRPr="00DB26CB" w:rsidRDefault="00AA367B" w:rsidP="000A7D82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 w:rsidRPr="00AA367B">
      <w:rPr>
        <w:rFonts w:ascii="Times New Roman" w:hAnsi="Times New Roman"/>
        <w:sz w:val="18"/>
        <w:szCs w:val="18"/>
      </w:rPr>
      <w:t>NNGYK/GYSZ/43677/2024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CD74D1" w14:textId="77777777" w:rsidR="00721FAF" w:rsidRDefault="00721FAF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7DE019AC" w14:textId="77777777" w:rsidR="00721FAF" w:rsidRDefault="00721FAF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4F0BD8" w14:textId="77777777" w:rsidR="00B6181C" w:rsidRDefault="000A7D82" w:rsidP="001A444B">
    <w:pPr>
      <w:jc w:val="center"/>
    </w:pPr>
    <w:r w:rsidRPr="002937C6">
      <w:rPr>
        <w:sz w:val="18"/>
        <w:szCs w:val="18"/>
      </w:rPr>
      <w:fldChar w:fldCharType="begin"/>
    </w:r>
    <w:r w:rsidRPr="002937C6">
      <w:rPr>
        <w:sz w:val="18"/>
        <w:szCs w:val="18"/>
      </w:rPr>
      <w:instrText>PAGE   \* MERGEFORMAT</w:instrText>
    </w:r>
    <w:r w:rsidRPr="002937C6">
      <w:rPr>
        <w:sz w:val="18"/>
        <w:szCs w:val="18"/>
      </w:rPr>
      <w:fldChar w:fldCharType="separate"/>
    </w:r>
    <w:r w:rsidR="003E460E" w:rsidRPr="003E460E">
      <w:rPr>
        <w:noProof/>
        <w:sz w:val="18"/>
        <w:szCs w:val="18"/>
        <w:lang w:val="hu-HU"/>
      </w:rPr>
      <w:t>2</w:t>
    </w:r>
    <w:r w:rsidRPr="002937C6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3"/>
    <w:multiLevelType w:val="multilevel"/>
    <w:tmpl w:val="0000000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41D"/>
    <w:multiLevelType w:val="multilevel"/>
    <w:tmpl w:val="000008A0"/>
    <w:lvl w:ilvl="0">
      <w:numFmt w:val="bullet"/>
      <w:lvlText w:val=""/>
      <w:lvlJc w:val="left"/>
      <w:pPr>
        <w:ind w:left="682" w:hanging="356"/>
      </w:pPr>
      <w:rPr>
        <w:rFonts w:ascii="Symbol" w:hAnsi="Symbol"/>
        <w:b w:val="0"/>
        <w:sz w:val="22"/>
      </w:rPr>
    </w:lvl>
    <w:lvl w:ilvl="1">
      <w:numFmt w:val="bullet"/>
      <w:lvlText w:val="-"/>
      <w:lvlJc w:val="left"/>
      <w:pPr>
        <w:ind w:left="1248" w:hanging="567"/>
      </w:pPr>
      <w:rPr>
        <w:rFonts w:ascii="Courier New" w:hAnsi="Courier New"/>
        <w:b w:val="0"/>
        <w:sz w:val="22"/>
      </w:rPr>
    </w:lvl>
    <w:lvl w:ilvl="2">
      <w:numFmt w:val="bullet"/>
      <w:lvlText w:val="•"/>
      <w:lvlJc w:val="left"/>
      <w:pPr>
        <w:ind w:left="1248" w:hanging="567"/>
      </w:pPr>
    </w:lvl>
    <w:lvl w:ilvl="3">
      <w:numFmt w:val="bullet"/>
      <w:lvlText w:val="•"/>
      <w:lvlJc w:val="left"/>
      <w:pPr>
        <w:ind w:left="2245" w:hanging="567"/>
      </w:pPr>
    </w:lvl>
    <w:lvl w:ilvl="4">
      <w:numFmt w:val="bullet"/>
      <w:lvlText w:val="•"/>
      <w:lvlJc w:val="left"/>
      <w:pPr>
        <w:ind w:left="3242" w:hanging="567"/>
      </w:pPr>
    </w:lvl>
    <w:lvl w:ilvl="5">
      <w:numFmt w:val="bullet"/>
      <w:lvlText w:val="•"/>
      <w:lvlJc w:val="left"/>
      <w:pPr>
        <w:ind w:left="4240" w:hanging="567"/>
      </w:pPr>
    </w:lvl>
    <w:lvl w:ilvl="6">
      <w:numFmt w:val="bullet"/>
      <w:lvlText w:val="•"/>
      <w:lvlJc w:val="left"/>
      <w:pPr>
        <w:ind w:left="5237" w:hanging="567"/>
      </w:pPr>
    </w:lvl>
    <w:lvl w:ilvl="7">
      <w:numFmt w:val="bullet"/>
      <w:lvlText w:val="•"/>
      <w:lvlJc w:val="left"/>
      <w:pPr>
        <w:ind w:left="6234" w:hanging="567"/>
      </w:pPr>
    </w:lvl>
    <w:lvl w:ilvl="8">
      <w:numFmt w:val="bullet"/>
      <w:lvlText w:val="•"/>
      <w:lvlJc w:val="left"/>
      <w:pPr>
        <w:ind w:left="7231" w:hanging="567"/>
      </w:pPr>
    </w:lvl>
  </w:abstractNum>
  <w:abstractNum w:abstractNumId="10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076523C"/>
    <w:multiLevelType w:val="hybridMultilevel"/>
    <w:tmpl w:val="FBC0948C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64D5906"/>
    <w:multiLevelType w:val="multilevel"/>
    <w:tmpl w:val="108AC988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3"/>
      <w:numFmt w:val="bullet"/>
      <w:lvlText w:val="-"/>
      <w:lvlJc w:val="left"/>
      <w:pPr>
        <w:ind w:left="785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numFmt w:val="bullet"/>
      <w:lvlText w:val="-"/>
      <w:lvlJc w:val="left"/>
      <w:pPr>
        <w:ind w:left="1068" w:hanging="284"/>
      </w:pPr>
      <w:rPr>
        <w:rFonts w:ascii="Courier New" w:hAnsi="Courier New" w:cs="Courier New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13" w15:restartNumberingAfterBreak="0">
    <w:nsid w:val="06907B71"/>
    <w:multiLevelType w:val="multilevel"/>
    <w:tmpl w:val="CA28FDD6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3"/>
      <w:numFmt w:val="bullet"/>
      <w:lvlText w:val="-"/>
      <w:lvlJc w:val="left"/>
      <w:pPr>
        <w:ind w:left="785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numFmt w:val="bullet"/>
      <w:lvlText w:val="-"/>
      <w:lvlJc w:val="left"/>
      <w:pPr>
        <w:ind w:left="1068" w:hanging="284"/>
      </w:pPr>
      <w:rPr>
        <w:rFonts w:ascii="Courier New" w:hAnsi="Courier New" w:cs="Courier New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14" w15:restartNumberingAfterBreak="0">
    <w:nsid w:val="080D11FA"/>
    <w:multiLevelType w:val="multilevel"/>
    <w:tmpl w:val="C3D8E648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3"/>
      <w:numFmt w:val="bullet"/>
      <w:lvlText w:val="-"/>
      <w:lvlJc w:val="left"/>
      <w:pPr>
        <w:ind w:left="785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numFmt w:val="bullet"/>
      <w:lvlText w:val="-"/>
      <w:lvlJc w:val="left"/>
      <w:pPr>
        <w:ind w:left="1068" w:hanging="284"/>
      </w:pPr>
      <w:rPr>
        <w:rFonts w:ascii="Courier New" w:hAnsi="Courier New" w:cs="Courier New"/>
        <w:b w:val="0"/>
        <w:bCs w:val="0"/>
        <w:w w:val="100"/>
        <w:sz w:val="22"/>
        <w:szCs w:val="22"/>
      </w:rPr>
    </w:lvl>
    <w:lvl w:ilvl="3">
      <w:start w:val="3"/>
      <w:numFmt w:val="bullet"/>
      <w:lvlText w:val="-"/>
      <w:lvlJc w:val="left"/>
      <w:pPr>
        <w:ind w:left="2088" w:hanging="284"/>
      </w:pPr>
      <w:rPr>
        <w:rFonts w:ascii="Times New Roman" w:eastAsia="Times New Roman" w:hAnsi="Times New Roman" w:cs="Times New Roman" w:hint="default"/>
      </w:r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15" w15:restartNumberingAfterBreak="0">
    <w:nsid w:val="16CD61D8"/>
    <w:multiLevelType w:val="multilevel"/>
    <w:tmpl w:val="CC08E63C"/>
    <w:lvl w:ilvl="0">
      <w:start w:val="1"/>
      <w:numFmt w:val="bullet"/>
      <w:lvlText w:val=""/>
      <w:lvlJc w:val="left"/>
      <w:pPr>
        <w:tabs>
          <w:tab w:val="num" w:pos="502"/>
        </w:tabs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2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2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2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2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2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142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142"/>
        </w:tabs>
      </w:pPr>
      <w:rPr>
        <w:rFonts w:cs="Times New Roman"/>
      </w:rPr>
    </w:lvl>
  </w:abstractNum>
  <w:abstractNum w:abstractNumId="16" w15:restartNumberingAfterBreak="0">
    <w:nsid w:val="20907D44"/>
    <w:multiLevelType w:val="multilevel"/>
    <w:tmpl w:val="EC6C80FC"/>
    <w:lvl w:ilvl="0">
      <w:start w:val="1"/>
      <w:numFmt w:val="bullet"/>
      <w:lvlText w:val="-"/>
      <w:lvlJc w:val="left"/>
      <w:pPr>
        <w:tabs>
          <w:tab w:val="num" w:pos="502"/>
        </w:tabs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2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2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42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142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142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142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142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142"/>
        </w:tabs>
      </w:pPr>
      <w:rPr>
        <w:rFonts w:cs="Times New Roman"/>
      </w:rPr>
    </w:lvl>
  </w:abstractNum>
  <w:abstractNum w:abstractNumId="17" w15:restartNumberingAfterBreak="0">
    <w:nsid w:val="20BD2026"/>
    <w:multiLevelType w:val="multilevel"/>
    <w:tmpl w:val="0D34CDAC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-"/>
      <w:lvlJc w:val="left"/>
      <w:pPr>
        <w:tabs>
          <w:tab w:val="num" w:pos="0"/>
        </w:tabs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18" w15:restartNumberingAfterBreak="0">
    <w:nsid w:val="2B853FFE"/>
    <w:multiLevelType w:val="multilevel"/>
    <w:tmpl w:val="4B30FC8C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3"/>
      <w:numFmt w:val="bullet"/>
      <w:lvlText w:val="-"/>
      <w:lvlJc w:val="left"/>
      <w:pPr>
        <w:ind w:left="785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numFmt w:val="bullet"/>
      <w:lvlText w:val="-"/>
      <w:lvlJc w:val="left"/>
      <w:pPr>
        <w:ind w:left="1068" w:hanging="284"/>
      </w:pPr>
      <w:rPr>
        <w:rFonts w:ascii="Courier New" w:hAnsi="Courier New" w:cs="Courier New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19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972793A"/>
    <w:multiLevelType w:val="multilevel"/>
    <w:tmpl w:val="CC3227A2"/>
    <w:lvl w:ilvl="0">
      <w:start w:val="1"/>
      <w:numFmt w:val="bullet"/>
      <w:lvlText w:val="-"/>
      <w:lvlJc w:val="left"/>
      <w:pPr>
        <w:ind w:left="682" w:hanging="356"/>
      </w:pPr>
      <w:rPr>
        <w:b w:val="0"/>
        <w:sz w:val="22"/>
      </w:rPr>
    </w:lvl>
    <w:lvl w:ilvl="1">
      <w:numFmt w:val="bullet"/>
      <w:lvlText w:val="-"/>
      <w:lvlJc w:val="left"/>
      <w:pPr>
        <w:ind w:left="1248" w:hanging="567"/>
      </w:pPr>
      <w:rPr>
        <w:rFonts w:ascii="Courier New" w:hAnsi="Courier New"/>
        <w:b w:val="0"/>
        <w:sz w:val="22"/>
      </w:rPr>
    </w:lvl>
    <w:lvl w:ilvl="2">
      <w:numFmt w:val="bullet"/>
      <w:lvlText w:val="•"/>
      <w:lvlJc w:val="left"/>
      <w:pPr>
        <w:ind w:left="1248" w:hanging="567"/>
      </w:pPr>
    </w:lvl>
    <w:lvl w:ilvl="3">
      <w:numFmt w:val="bullet"/>
      <w:lvlText w:val="•"/>
      <w:lvlJc w:val="left"/>
      <w:pPr>
        <w:ind w:left="2245" w:hanging="567"/>
      </w:pPr>
    </w:lvl>
    <w:lvl w:ilvl="4">
      <w:numFmt w:val="bullet"/>
      <w:lvlText w:val="•"/>
      <w:lvlJc w:val="left"/>
      <w:pPr>
        <w:ind w:left="3242" w:hanging="567"/>
      </w:pPr>
    </w:lvl>
    <w:lvl w:ilvl="5">
      <w:numFmt w:val="bullet"/>
      <w:lvlText w:val="•"/>
      <w:lvlJc w:val="left"/>
      <w:pPr>
        <w:ind w:left="4240" w:hanging="567"/>
      </w:pPr>
    </w:lvl>
    <w:lvl w:ilvl="6">
      <w:numFmt w:val="bullet"/>
      <w:lvlText w:val="•"/>
      <w:lvlJc w:val="left"/>
      <w:pPr>
        <w:ind w:left="5237" w:hanging="567"/>
      </w:pPr>
    </w:lvl>
    <w:lvl w:ilvl="7">
      <w:numFmt w:val="bullet"/>
      <w:lvlText w:val="•"/>
      <w:lvlJc w:val="left"/>
      <w:pPr>
        <w:ind w:left="6234" w:hanging="567"/>
      </w:pPr>
    </w:lvl>
    <w:lvl w:ilvl="8">
      <w:numFmt w:val="bullet"/>
      <w:lvlText w:val="•"/>
      <w:lvlJc w:val="left"/>
      <w:pPr>
        <w:ind w:left="7231" w:hanging="567"/>
      </w:pPr>
    </w:lvl>
  </w:abstractNum>
  <w:abstractNum w:abstractNumId="21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2" w15:restartNumberingAfterBreak="0">
    <w:nsid w:val="59F55AA3"/>
    <w:multiLevelType w:val="multilevel"/>
    <w:tmpl w:val="B79A2B88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"/>
      <w:lvlJc w:val="left"/>
      <w:pPr>
        <w:ind w:left="785" w:hanging="284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2">
      <w:start w:val="3"/>
      <w:numFmt w:val="bullet"/>
      <w:lvlText w:val="-"/>
      <w:lvlJc w:val="left"/>
      <w:pPr>
        <w:ind w:left="1068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23" w15:restartNumberingAfterBreak="0">
    <w:nsid w:val="5AAB1E16"/>
    <w:multiLevelType w:val="hybridMultilevel"/>
    <w:tmpl w:val="EDBABA20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FC42A02"/>
    <w:multiLevelType w:val="multilevel"/>
    <w:tmpl w:val="71F88FBC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start w:val="3"/>
      <w:numFmt w:val="bullet"/>
      <w:lvlText w:val="-"/>
      <w:lvlJc w:val="left"/>
      <w:pPr>
        <w:ind w:left="785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2">
      <w:numFmt w:val="bullet"/>
      <w:lvlText w:val="-"/>
      <w:lvlJc w:val="left"/>
      <w:pPr>
        <w:ind w:left="1068" w:hanging="284"/>
      </w:pPr>
      <w:rPr>
        <w:rFonts w:ascii="Courier New" w:hAnsi="Courier New" w:cs="Courier New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25" w15:restartNumberingAfterBreak="0">
    <w:nsid w:val="66C02362"/>
    <w:multiLevelType w:val="multilevel"/>
    <w:tmpl w:val="25160E5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"/>
      <w:lvlJc w:val="left"/>
      <w:pPr>
        <w:tabs>
          <w:tab w:val="num" w:pos="0"/>
        </w:tabs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6" w15:restartNumberingAfterBreak="0">
    <w:nsid w:val="78AD6A37"/>
    <w:multiLevelType w:val="multilevel"/>
    <w:tmpl w:val="0994C95A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"/>
      <w:lvlJc w:val="left"/>
      <w:pPr>
        <w:ind w:left="785" w:hanging="284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2">
      <w:start w:val="3"/>
      <w:numFmt w:val="bullet"/>
      <w:lvlText w:val="-"/>
      <w:lvlJc w:val="left"/>
      <w:pPr>
        <w:ind w:left="1068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abstractNum w:abstractNumId="27" w15:restartNumberingAfterBreak="0">
    <w:nsid w:val="7DF45702"/>
    <w:multiLevelType w:val="hybridMultilevel"/>
    <w:tmpl w:val="4D5C174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4F6EC4"/>
    <w:multiLevelType w:val="multilevel"/>
    <w:tmpl w:val="60AC1AE0"/>
    <w:lvl w:ilvl="0">
      <w:start w:val="1"/>
      <w:numFmt w:val="decimal"/>
      <w:lvlText w:val="%1."/>
      <w:lvlJc w:val="left"/>
      <w:pPr>
        <w:ind w:left="219" w:hanging="624"/>
      </w:pPr>
      <w:rPr>
        <w:rFonts w:ascii="Times New Roman" w:hAnsi="Times New Roman" w:cs="Times New Roman"/>
        <w:b/>
        <w:bCs/>
        <w:w w:val="100"/>
        <w:sz w:val="22"/>
        <w:szCs w:val="22"/>
      </w:rPr>
    </w:lvl>
    <w:lvl w:ilvl="1">
      <w:numFmt w:val="bullet"/>
      <w:lvlText w:val=""/>
      <w:lvlJc w:val="left"/>
      <w:pPr>
        <w:ind w:left="785" w:hanging="284"/>
      </w:pPr>
      <w:rPr>
        <w:rFonts w:ascii="Symbol" w:hAnsi="Symbol" w:cs="Symbol"/>
        <w:b w:val="0"/>
        <w:bCs w:val="0"/>
        <w:w w:val="100"/>
        <w:sz w:val="22"/>
        <w:szCs w:val="22"/>
      </w:rPr>
    </w:lvl>
    <w:lvl w:ilvl="2">
      <w:start w:val="3"/>
      <w:numFmt w:val="bullet"/>
      <w:lvlText w:val="-"/>
      <w:lvlJc w:val="left"/>
      <w:pPr>
        <w:ind w:left="1068" w:hanging="284"/>
      </w:pPr>
      <w:rPr>
        <w:rFonts w:ascii="Times New Roman" w:eastAsia="Times New Roman" w:hAnsi="Times New Roman" w:cs="Times New Roman" w:hint="default"/>
        <w:b w:val="0"/>
        <w:bCs w:val="0"/>
        <w:w w:val="100"/>
        <w:sz w:val="22"/>
        <w:szCs w:val="22"/>
      </w:rPr>
    </w:lvl>
    <w:lvl w:ilvl="3">
      <w:numFmt w:val="bullet"/>
      <w:lvlText w:val="•"/>
      <w:lvlJc w:val="left"/>
      <w:pPr>
        <w:ind w:left="2088" w:hanging="284"/>
      </w:pPr>
    </w:lvl>
    <w:lvl w:ilvl="4">
      <w:numFmt w:val="bullet"/>
      <w:lvlText w:val="•"/>
      <w:lvlJc w:val="left"/>
      <w:pPr>
        <w:ind w:left="3116" w:hanging="284"/>
      </w:pPr>
    </w:lvl>
    <w:lvl w:ilvl="5">
      <w:numFmt w:val="bullet"/>
      <w:lvlText w:val="•"/>
      <w:lvlJc w:val="left"/>
      <w:pPr>
        <w:ind w:left="4144" w:hanging="284"/>
      </w:pPr>
    </w:lvl>
    <w:lvl w:ilvl="6">
      <w:numFmt w:val="bullet"/>
      <w:lvlText w:val="•"/>
      <w:lvlJc w:val="left"/>
      <w:pPr>
        <w:ind w:left="5172" w:hanging="284"/>
      </w:pPr>
    </w:lvl>
    <w:lvl w:ilvl="7">
      <w:numFmt w:val="bullet"/>
      <w:lvlText w:val="•"/>
      <w:lvlJc w:val="left"/>
      <w:pPr>
        <w:ind w:left="6200" w:hanging="284"/>
      </w:pPr>
    </w:lvl>
    <w:lvl w:ilvl="8">
      <w:numFmt w:val="bullet"/>
      <w:lvlText w:val="•"/>
      <w:lvlJc w:val="left"/>
      <w:pPr>
        <w:ind w:left="7229" w:hanging="284"/>
      </w:pPr>
    </w:lvl>
  </w:abstractNum>
  <w:num w:numId="1">
    <w:abstractNumId w:val="21"/>
  </w:num>
  <w:num w:numId="2">
    <w:abstractNumId w:val="19"/>
  </w:num>
  <w:num w:numId="3">
    <w:abstractNumId w:val="10"/>
  </w:num>
  <w:num w:numId="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25"/>
  </w:num>
  <w:num w:numId="9">
    <w:abstractNumId w:val="15"/>
  </w:num>
  <w:num w:numId="10">
    <w:abstractNumId w:val="11"/>
  </w:num>
  <w:num w:numId="11">
    <w:abstractNumId w:val="23"/>
  </w:num>
  <w:num w:numId="12">
    <w:abstractNumId w:val="27"/>
  </w:num>
  <w:num w:numId="13">
    <w:abstractNumId w:val="17"/>
  </w:num>
  <w:num w:numId="14">
    <w:abstractNumId w:val="9"/>
  </w:num>
  <w:num w:numId="15">
    <w:abstractNumId w:val="20"/>
  </w:num>
  <w:num w:numId="16">
    <w:abstractNumId w:val="16"/>
  </w:num>
  <w:num w:numId="17">
    <w:abstractNumId w:val="12"/>
  </w:num>
  <w:num w:numId="18">
    <w:abstractNumId w:val="22"/>
  </w:num>
  <w:num w:numId="19">
    <w:abstractNumId w:val="13"/>
  </w:num>
  <w:num w:numId="20">
    <w:abstractNumId w:val="14"/>
  </w:num>
  <w:num w:numId="21">
    <w:abstractNumId w:val="24"/>
  </w:num>
  <w:num w:numId="22">
    <w:abstractNumId w:val="28"/>
  </w:num>
  <w:num w:numId="23">
    <w:abstractNumId w:val="18"/>
  </w:num>
  <w:num w:numId="24">
    <w:abstractNumId w:val="26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812D16"/>
    <w:rsid w:val="00000A0D"/>
    <w:rsid w:val="00000D62"/>
    <w:rsid w:val="00001587"/>
    <w:rsid w:val="00001B46"/>
    <w:rsid w:val="0000362A"/>
    <w:rsid w:val="00005701"/>
    <w:rsid w:val="00005C7F"/>
    <w:rsid w:val="00006494"/>
    <w:rsid w:val="00007528"/>
    <w:rsid w:val="0001164F"/>
    <w:rsid w:val="000121D6"/>
    <w:rsid w:val="000122EE"/>
    <w:rsid w:val="000150D3"/>
    <w:rsid w:val="000166C1"/>
    <w:rsid w:val="000177FF"/>
    <w:rsid w:val="00020AE8"/>
    <w:rsid w:val="00020D90"/>
    <w:rsid w:val="00023F29"/>
    <w:rsid w:val="00025EBE"/>
    <w:rsid w:val="00026406"/>
    <w:rsid w:val="00030445"/>
    <w:rsid w:val="000318C7"/>
    <w:rsid w:val="00033FDB"/>
    <w:rsid w:val="00034204"/>
    <w:rsid w:val="000344F6"/>
    <w:rsid w:val="00035A5C"/>
    <w:rsid w:val="00036493"/>
    <w:rsid w:val="00042263"/>
    <w:rsid w:val="000422C9"/>
    <w:rsid w:val="00043B9A"/>
    <w:rsid w:val="00043F0F"/>
    <w:rsid w:val="00044042"/>
    <w:rsid w:val="00044F37"/>
    <w:rsid w:val="00046DCE"/>
    <w:rsid w:val="000474D2"/>
    <w:rsid w:val="00047617"/>
    <w:rsid w:val="000479C5"/>
    <w:rsid w:val="00050DFD"/>
    <w:rsid w:val="00051E78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1A8A"/>
    <w:rsid w:val="00061C63"/>
    <w:rsid w:val="0006247C"/>
    <w:rsid w:val="000631FD"/>
    <w:rsid w:val="000650DF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87573"/>
    <w:rsid w:val="0009351E"/>
    <w:rsid w:val="0009479A"/>
    <w:rsid w:val="00095E44"/>
    <w:rsid w:val="0009755A"/>
    <w:rsid w:val="000A1232"/>
    <w:rsid w:val="000A13ED"/>
    <w:rsid w:val="000A3F22"/>
    <w:rsid w:val="000A7D82"/>
    <w:rsid w:val="000B0097"/>
    <w:rsid w:val="000B101F"/>
    <w:rsid w:val="000B1F4B"/>
    <w:rsid w:val="000B2F27"/>
    <w:rsid w:val="000B2F58"/>
    <w:rsid w:val="000B3762"/>
    <w:rsid w:val="000B37A8"/>
    <w:rsid w:val="000B51D9"/>
    <w:rsid w:val="000B55E3"/>
    <w:rsid w:val="000B6240"/>
    <w:rsid w:val="000C1738"/>
    <w:rsid w:val="000C308F"/>
    <w:rsid w:val="000C5A4E"/>
    <w:rsid w:val="000C635D"/>
    <w:rsid w:val="000C700C"/>
    <w:rsid w:val="000C7F49"/>
    <w:rsid w:val="000D1AEE"/>
    <w:rsid w:val="000D1F4F"/>
    <w:rsid w:val="000D3164"/>
    <w:rsid w:val="000D418B"/>
    <w:rsid w:val="000D4D07"/>
    <w:rsid w:val="000D7535"/>
    <w:rsid w:val="000E0192"/>
    <w:rsid w:val="000E163C"/>
    <w:rsid w:val="000E165D"/>
    <w:rsid w:val="000E1BAF"/>
    <w:rsid w:val="000E223E"/>
    <w:rsid w:val="000E2491"/>
    <w:rsid w:val="000E2EA9"/>
    <w:rsid w:val="000E46A3"/>
    <w:rsid w:val="000E5726"/>
    <w:rsid w:val="000E60E5"/>
    <w:rsid w:val="000E6C94"/>
    <w:rsid w:val="000F1BB2"/>
    <w:rsid w:val="000F3F94"/>
    <w:rsid w:val="000F55DA"/>
    <w:rsid w:val="000F7A4F"/>
    <w:rsid w:val="00100330"/>
    <w:rsid w:val="00101CAD"/>
    <w:rsid w:val="00101DCC"/>
    <w:rsid w:val="00103501"/>
    <w:rsid w:val="00103B2D"/>
    <w:rsid w:val="00103CD2"/>
    <w:rsid w:val="00104061"/>
    <w:rsid w:val="001067FF"/>
    <w:rsid w:val="00107236"/>
    <w:rsid w:val="001101A2"/>
    <w:rsid w:val="001106F7"/>
    <w:rsid w:val="00111F79"/>
    <w:rsid w:val="00112EDA"/>
    <w:rsid w:val="00114174"/>
    <w:rsid w:val="00114B51"/>
    <w:rsid w:val="00117C1D"/>
    <w:rsid w:val="00122AD8"/>
    <w:rsid w:val="00122D9F"/>
    <w:rsid w:val="00123688"/>
    <w:rsid w:val="00124CAB"/>
    <w:rsid w:val="001256DC"/>
    <w:rsid w:val="00127562"/>
    <w:rsid w:val="00127C1D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1957"/>
    <w:rsid w:val="00143AD5"/>
    <w:rsid w:val="00144453"/>
    <w:rsid w:val="001449DF"/>
    <w:rsid w:val="001450D7"/>
    <w:rsid w:val="0014569B"/>
    <w:rsid w:val="00151BA4"/>
    <w:rsid w:val="00151E9D"/>
    <w:rsid w:val="00152B7B"/>
    <w:rsid w:val="00152F3B"/>
    <w:rsid w:val="00154996"/>
    <w:rsid w:val="0015704C"/>
    <w:rsid w:val="0016067D"/>
    <w:rsid w:val="00161B0E"/>
    <w:rsid w:val="00161E87"/>
    <w:rsid w:val="00162EDD"/>
    <w:rsid w:val="00163871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6A9D"/>
    <w:rsid w:val="001870D8"/>
    <w:rsid w:val="001874A6"/>
    <w:rsid w:val="0018765B"/>
    <w:rsid w:val="00190913"/>
    <w:rsid w:val="00190B40"/>
    <w:rsid w:val="0019137A"/>
    <w:rsid w:val="00195F65"/>
    <w:rsid w:val="00197F05"/>
    <w:rsid w:val="00197F54"/>
    <w:rsid w:val="001A07E2"/>
    <w:rsid w:val="001A1EEE"/>
    <w:rsid w:val="001A2018"/>
    <w:rsid w:val="001A444B"/>
    <w:rsid w:val="001A757B"/>
    <w:rsid w:val="001B01C8"/>
    <w:rsid w:val="001B0DDB"/>
    <w:rsid w:val="001B13F6"/>
    <w:rsid w:val="001B1747"/>
    <w:rsid w:val="001B1B4E"/>
    <w:rsid w:val="001B2D44"/>
    <w:rsid w:val="001B752A"/>
    <w:rsid w:val="001C344A"/>
    <w:rsid w:val="001C35E9"/>
    <w:rsid w:val="001C36BD"/>
    <w:rsid w:val="001C3733"/>
    <w:rsid w:val="001C4025"/>
    <w:rsid w:val="001C42AA"/>
    <w:rsid w:val="001C5B30"/>
    <w:rsid w:val="001C6502"/>
    <w:rsid w:val="001C6E07"/>
    <w:rsid w:val="001D0375"/>
    <w:rsid w:val="001D17C2"/>
    <w:rsid w:val="001D17FC"/>
    <w:rsid w:val="001D3BF8"/>
    <w:rsid w:val="001D3C05"/>
    <w:rsid w:val="001D47C1"/>
    <w:rsid w:val="001D52E3"/>
    <w:rsid w:val="001D6A28"/>
    <w:rsid w:val="001D6AF4"/>
    <w:rsid w:val="001E0750"/>
    <w:rsid w:val="001E0CC1"/>
    <w:rsid w:val="001E10E2"/>
    <w:rsid w:val="001E119F"/>
    <w:rsid w:val="001E150C"/>
    <w:rsid w:val="001E1CD5"/>
    <w:rsid w:val="001E238F"/>
    <w:rsid w:val="001E3CC0"/>
    <w:rsid w:val="001E4326"/>
    <w:rsid w:val="001E5170"/>
    <w:rsid w:val="001E53B2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1F66E8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17CE1"/>
    <w:rsid w:val="0022263A"/>
    <w:rsid w:val="00222BB9"/>
    <w:rsid w:val="002258D6"/>
    <w:rsid w:val="00226DFC"/>
    <w:rsid w:val="002274FB"/>
    <w:rsid w:val="002309D2"/>
    <w:rsid w:val="0023315B"/>
    <w:rsid w:val="00234316"/>
    <w:rsid w:val="002347FE"/>
    <w:rsid w:val="00235DA3"/>
    <w:rsid w:val="00236CAD"/>
    <w:rsid w:val="00237169"/>
    <w:rsid w:val="0024178D"/>
    <w:rsid w:val="002421D4"/>
    <w:rsid w:val="0024260A"/>
    <w:rsid w:val="0024478B"/>
    <w:rsid w:val="00245DCF"/>
    <w:rsid w:val="00246C65"/>
    <w:rsid w:val="0025261B"/>
    <w:rsid w:val="002542A8"/>
    <w:rsid w:val="002576E0"/>
    <w:rsid w:val="00260A11"/>
    <w:rsid w:val="00260EC2"/>
    <w:rsid w:val="0026169A"/>
    <w:rsid w:val="00262763"/>
    <w:rsid w:val="002636F3"/>
    <w:rsid w:val="00264BEA"/>
    <w:rsid w:val="00270CD5"/>
    <w:rsid w:val="00271032"/>
    <w:rsid w:val="00272FC8"/>
    <w:rsid w:val="00273C1C"/>
    <w:rsid w:val="00273E3E"/>
    <w:rsid w:val="00274011"/>
    <w:rsid w:val="00274147"/>
    <w:rsid w:val="002746D9"/>
    <w:rsid w:val="00274892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86CA5"/>
    <w:rsid w:val="00287C82"/>
    <w:rsid w:val="00287D48"/>
    <w:rsid w:val="00290C3B"/>
    <w:rsid w:val="00291113"/>
    <w:rsid w:val="00291607"/>
    <w:rsid w:val="0029347B"/>
    <w:rsid w:val="002937C6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44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990"/>
    <w:rsid w:val="002D1F2D"/>
    <w:rsid w:val="002D21CF"/>
    <w:rsid w:val="002D33BE"/>
    <w:rsid w:val="002D435A"/>
    <w:rsid w:val="002D4705"/>
    <w:rsid w:val="002D59E4"/>
    <w:rsid w:val="002D5B65"/>
    <w:rsid w:val="002D6396"/>
    <w:rsid w:val="002D7E5E"/>
    <w:rsid w:val="002E07AC"/>
    <w:rsid w:val="002E07EF"/>
    <w:rsid w:val="002E0D06"/>
    <w:rsid w:val="002E4E94"/>
    <w:rsid w:val="002E67FC"/>
    <w:rsid w:val="002F0DC7"/>
    <w:rsid w:val="002F1F28"/>
    <w:rsid w:val="002F43CA"/>
    <w:rsid w:val="002F4A0D"/>
    <w:rsid w:val="002F57AA"/>
    <w:rsid w:val="002F714C"/>
    <w:rsid w:val="002F77BF"/>
    <w:rsid w:val="002F7BB2"/>
    <w:rsid w:val="00300370"/>
    <w:rsid w:val="003004A2"/>
    <w:rsid w:val="00302993"/>
    <w:rsid w:val="00303DD5"/>
    <w:rsid w:val="003046D6"/>
    <w:rsid w:val="003062F8"/>
    <w:rsid w:val="00310764"/>
    <w:rsid w:val="00310D54"/>
    <w:rsid w:val="0031750F"/>
    <w:rsid w:val="00320203"/>
    <w:rsid w:val="00322002"/>
    <w:rsid w:val="00322E15"/>
    <w:rsid w:val="00323890"/>
    <w:rsid w:val="00324129"/>
    <w:rsid w:val="003247B0"/>
    <w:rsid w:val="00325E81"/>
    <w:rsid w:val="00332E57"/>
    <w:rsid w:val="00332F4C"/>
    <w:rsid w:val="00333AF3"/>
    <w:rsid w:val="0033486D"/>
    <w:rsid w:val="003367C4"/>
    <w:rsid w:val="00336D8E"/>
    <w:rsid w:val="003376B3"/>
    <w:rsid w:val="00341BC1"/>
    <w:rsid w:val="00342AD6"/>
    <w:rsid w:val="00345EDE"/>
    <w:rsid w:val="00347776"/>
    <w:rsid w:val="00351453"/>
    <w:rsid w:val="00351A91"/>
    <w:rsid w:val="003520C4"/>
    <w:rsid w:val="003533AE"/>
    <w:rsid w:val="00355E14"/>
    <w:rsid w:val="003563B1"/>
    <w:rsid w:val="00361280"/>
    <w:rsid w:val="003615F1"/>
    <w:rsid w:val="00361A6E"/>
    <w:rsid w:val="00362983"/>
    <w:rsid w:val="003629D0"/>
    <w:rsid w:val="00363D7F"/>
    <w:rsid w:val="00367C66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458B"/>
    <w:rsid w:val="003B52D4"/>
    <w:rsid w:val="003B5947"/>
    <w:rsid w:val="003B5AD5"/>
    <w:rsid w:val="003B774A"/>
    <w:rsid w:val="003C1CA5"/>
    <w:rsid w:val="003C1E2E"/>
    <w:rsid w:val="003C1EC7"/>
    <w:rsid w:val="003C1F19"/>
    <w:rsid w:val="003C384D"/>
    <w:rsid w:val="003C3BDE"/>
    <w:rsid w:val="003C5545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3F1A"/>
    <w:rsid w:val="003E460E"/>
    <w:rsid w:val="003E6CA0"/>
    <w:rsid w:val="003E75F5"/>
    <w:rsid w:val="003F1E87"/>
    <w:rsid w:val="003F2624"/>
    <w:rsid w:val="003F2C10"/>
    <w:rsid w:val="003F2FDE"/>
    <w:rsid w:val="003F330B"/>
    <w:rsid w:val="003F5756"/>
    <w:rsid w:val="003F6FDF"/>
    <w:rsid w:val="004016F5"/>
    <w:rsid w:val="0040437C"/>
    <w:rsid w:val="004045AA"/>
    <w:rsid w:val="00404A0D"/>
    <w:rsid w:val="00405229"/>
    <w:rsid w:val="00405552"/>
    <w:rsid w:val="00405CC9"/>
    <w:rsid w:val="004104B6"/>
    <w:rsid w:val="00410E7D"/>
    <w:rsid w:val="004113E3"/>
    <w:rsid w:val="004138DE"/>
    <w:rsid w:val="00413D7F"/>
    <w:rsid w:val="00414B2F"/>
    <w:rsid w:val="00415782"/>
    <w:rsid w:val="00415E58"/>
    <w:rsid w:val="00416231"/>
    <w:rsid w:val="004179C1"/>
    <w:rsid w:val="004208AB"/>
    <w:rsid w:val="004219EF"/>
    <w:rsid w:val="00426CD9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6145"/>
    <w:rsid w:val="0045748D"/>
    <w:rsid w:val="00457946"/>
    <w:rsid w:val="00457BB9"/>
    <w:rsid w:val="00457D8B"/>
    <w:rsid w:val="00460A17"/>
    <w:rsid w:val="00464B3D"/>
    <w:rsid w:val="00470277"/>
    <w:rsid w:val="00470CB5"/>
    <w:rsid w:val="00471EAB"/>
    <w:rsid w:val="004723EE"/>
    <w:rsid w:val="0047451B"/>
    <w:rsid w:val="00475A92"/>
    <w:rsid w:val="00477BB9"/>
    <w:rsid w:val="00477FC7"/>
    <w:rsid w:val="004809B5"/>
    <w:rsid w:val="00480A08"/>
    <w:rsid w:val="00480C3E"/>
    <w:rsid w:val="00484793"/>
    <w:rsid w:val="00487366"/>
    <w:rsid w:val="004873E4"/>
    <w:rsid w:val="00487575"/>
    <w:rsid w:val="0049072C"/>
    <w:rsid w:val="00490FD1"/>
    <w:rsid w:val="0049122E"/>
    <w:rsid w:val="00491AD2"/>
    <w:rsid w:val="004935C0"/>
    <w:rsid w:val="00493B43"/>
    <w:rsid w:val="00493E47"/>
    <w:rsid w:val="00494EB1"/>
    <w:rsid w:val="00494F35"/>
    <w:rsid w:val="00496414"/>
    <w:rsid w:val="00496653"/>
    <w:rsid w:val="00497A38"/>
    <w:rsid w:val="00497F75"/>
    <w:rsid w:val="004A149F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7F67"/>
    <w:rsid w:val="004C1994"/>
    <w:rsid w:val="004C253A"/>
    <w:rsid w:val="004C48F8"/>
    <w:rsid w:val="004D1F05"/>
    <w:rsid w:val="004D3B75"/>
    <w:rsid w:val="004D4080"/>
    <w:rsid w:val="004D6723"/>
    <w:rsid w:val="004E05FD"/>
    <w:rsid w:val="004E188F"/>
    <w:rsid w:val="004E1A0D"/>
    <w:rsid w:val="004E23F5"/>
    <w:rsid w:val="004E63E5"/>
    <w:rsid w:val="004E6B76"/>
    <w:rsid w:val="004E6D1E"/>
    <w:rsid w:val="004E7BF4"/>
    <w:rsid w:val="004F188C"/>
    <w:rsid w:val="004F3540"/>
    <w:rsid w:val="004F3AB1"/>
    <w:rsid w:val="004F5624"/>
    <w:rsid w:val="004F5DA4"/>
    <w:rsid w:val="004F62B2"/>
    <w:rsid w:val="004F6424"/>
    <w:rsid w:val="00501EC0"/>
    <w:rsid w:val="005040CD"/>
    <w:rsid w:val="00505229"/>
    <w:rsid w:val="00505EDB"/>
    <w:rsid w:val="00506D18"/>
    <w:rsid w:val="00507300"/>
    <w:rsid w:val="00507F98"/>
    <w:rsid w:val="005108A3"/>
    <w:rsid w:val="0051091F"/>
    <w:rsid w:val="00510B21"/>
    <w:rsid w:val="00510F6E"/>
    <w:rsid w:val="005118AE"/>
    <w:rsid w:val="005151DA"/>
    <w:rsid w:val="0051587A"/>
    <w:rsid w:val="005158FA"/>
    <w:rsid w:val="005165AB"/>
    <w:rsid w:val="005169AD"/>
    <w:rsid w:val="005208B9"/>
    <w:rsid w:val="00522158"/>
    <w:rsid w:val="005221F0"/>
    <w:rsid w:val="00523B97"/>
    <w:rsid w:val="00524807"/>
    <w:rsid w:val="00525361"/>
    <w:rsid w:val="00525FF9"/>
    <w:rsid w:val="00531D11"/>
    <w:rsid w:val="00532D3F"/>
    <w:rsid w:val="0053383B"/>
    <w:rsid w:val="0053386D"/>
    <w:rsid w:val="0053791F"/>
    <w:rsid w:val="005416AD"/>
    <w:rsid w:val="00542E02"/>
    <w:rsid w:val="005471EF"/>
    <w:rsid w:val="00547538"/>
    <w:rsid w:val="00553BFA"/>
    <w:rsid w:val="00553D8D"/>
    <w:rsid w:val="005544C9"/>
    <w:rsid w:val="0055608E"/>
    <w:rsid w:val="00557755"/>
    <w:rsid w:val="00560597"/>
    <w:rsid w:val="0056077E"/>
    <w:rsid w:val="00561E41"/>
    <w:rsid w:val="005629EE"/>
    <w:rsid w:val="005648FA"/>
    <w:rsid w:val="00564D50"/>
    <w:rsid w:val="005655B6"/>
    <w:rsid w:val="00567346"/>
    <w:rsid w:val="005709A6"/>
    <w:rsid w:val="0057371B"/>
    <w:rsid w:val="005737B4"/>
    <w:rsid w:val="00574616"/>
    <w:rsid w:val="00574A31"/>
    <w:rsid w:val="00575EB8"/>
    <w:rsid w:val="00582A9B"/>
    <w:rsid w:val="00582C4B"/>
    <w:rsid w:val="005832AB"/>
    <w:rsid w:val="0058437C"/>
    <w:rsid w:val="00585A20"/>
    <w:rsid w:val="00585B03"/>
    <w:rsid w:val="0058606E"/>
    <w:rsid w:val="00587706"/>
    <w:rsid w:val="0059168F"/>
    <w:rsid w:val="005935F4"/>
    <w:rsid w:val="00595554"/>
    <w:rsid w:val="005A0B15"/>
    <w:rsid w:val="005A0E39"/>
    <w:rsid w:val="005A346E"/>
    <w:rsid w:val="005A6A18"/>
    <w:rsid w:val="005A73CF"/>
    <w:rsid w:val="005B00CB"/>
    <w:rsid w:val="005B053A"/>
    <w:rsid w:val="005B14D5"/>
    <w:rsid w:val="005B17E4"/>
    <w:rsid w:val="005B409C"/>
    <w:rsid w:val="005B798B"/>
    <w:rsid w:val="005C1FAE"/>
    <w:rsid w:val="005C2162"/>
    <w:rsid w:val="005C323F"/>
    <w:rsid w:val="005C39E8"/>
    <w:rsid w:val="005C5660"/>
    <w:rsid w:val="005C60B8"/>
    <w:rsid w:val="005D1A4E"/>
    <w:rsid w:val="005D4B68"/>
    <w:rsid w:val="005D5B33"/>
    <w:rsid w:val="005D7C91"/>
    <w:rsid w:val="005E11C1"/>
    <w:rsid w:val="005E2563"/>
    <w:rsid w:val="005E394C"/>
    <w:rsid w:val="005E42BF"/>
    <w:rsid w:val="005E4341"/>
    <w:rsid w:val="005E4E70"/>
    <w:rsid w:val="005E62B3"/>
    <w:rsid w:val="005E65BB"/>
    <w:rsid w:val="005F04C5"/>
    <w:rsid w:val="005F05C8"/>
    <w:rsid w:val="005F0DA0"/>
    <w:rsid w:val="005F4914"/>
    <w:rsid w:val="005F6103"/>
    <w:rsid w:val="005F62B7"/>
    <w:rsid w:val="005F6869"/>
    <w:rsid w:val="005F6BB9"/>
    <w:rsid w:val="005F72D9"/>
    <w:rsid w:val="00603148"/>
    <w:rsid w:val="00606E72"/>
    <w:rsid w:val="00606FC7"/>
    <w:rsid w:val="00610456"/>
    <w:rsid w:val="006107E7"/>
    <w:rsid w:val="00611473"/>
    <w:rsid w:val="00611B36"/>
    <w:rsid w:val="006130E6"/>
    <w:rsid w:val="00613A34"/>
    <w:rsid w:val="00615ADA"/>
    <w:rsid w:val="00615CC5"/>
    <w:rsid w:val="00617000"/>
    <w:rsid w:val="006176EA"/>
    <w:rsid w:val="006221CD"/>
    <w:rsid w:val="006237D8"/>
    <w:rsid w:val="006266A9"/>
    <w:rsid w:val="00626E5E"/>
    <w:rsid w:val="00630426"/>
    <w:rsid w:val="006316C1"/>
    <w:rsid w:val="00631ED4"/>
    <w:rsid w:val="00633BC7"/>
    <w:rsid w:val="00633EA0"/>
    <w:rsid w:val="00635E9C"/>
    <w:rsid w:val="00637163"/>
    <w:rsid w:val="00637B41"/>
    <w:rsid w:val="006414EE"/>
    <w:rsid w:val="006419BD"/>
    <w:rsid w:val="00642A11"/>
    <w:rsid w:val="00642D0A"/>
    <w:rsid w:val="00646130"/>
    <w:rsid w:val="00646FE1"/>
    <w:rsid w:val="006470ED"/>
    <w:rsid w:val="00647842"/>
    <w:rsid w:val="00647E20"/>
    <w:rsid w:val="00650F27"/>
    <w:rsid w:val="00656901"/>
    <w:rsid w:val="00660727"/>
    <w:rsid w:val="00661140"/>
    <w:rsid w:val="00667893"/>
    <w:rsid w:val="006710DD"/>
    <w:rsid w:val="006714D3"/>
    <w:rsid w:val="00673200"/>
    <w:rsid w:val="0067501E"/>
    <w:rsid w:val="00676BCB"/>
    <w:rsid w:val="006773D2"/>
    <w:rsid w:val="006818F4"/>
    <w:rsid w:val="00681A41"/>
    <w:rsid w:val="006821B2"/>
    <w:rsid w:val="00682EC4"/>
    <w:rsid w:val="006838C0"/>
    <w:rsid w:val="00685901"/>
    <w:rsid w:val="00685BB9"/>
    <w:rsid w:val="00685D08"/>
    <w:rsid w:val="006865EC"/>
    <w:rsid w:val="00690127"/>
    <w:rsid w:val="006914F1"/>
    <w:rsid w:val="00691BFF"/>
    <w:rsid w:val="00695227"/>
    <w:rsid w:val="006953C1"/>
    <w:rsid w:val="00696175"/>
    <w:rsid w:val="00696EB2"/>
    <w:rsid w:val="006A16E9"/>
    <w:rsid w:val="006A18FE"/>
    <w:rsid w:val="006A5450"/>
    <w:rsid w:val="006A5674"/>
    <w:rsid w:val="006B0199"/>
    <w:rsid w:val="006B0A32"/>
    <w:rsid w:val="006B0BD8"/>
    <w:rsid w:val="006B22A3"/>
    <w:rsid w:val="006B285F"/>
    <w:rsid w:val="006B3011"/>
    <w:rsid w:val="006B3279"/>
    <w:rsid w:val="006B37B2"/>
    <w:rsid w:val="006B38DC"/>
    <w:rsid w:val="006B3E6B"/>
    <w:rsid w:val="006B7CDB"/>
    <w:rsid w:val="006C0251"/>
    <w:rsid w:val="006C2B9A"/>
    <w:rsid w:val="006C38EA"/>
    <w:rsid w:val="006C39BB"/>
    <w:rsid w:val="006C4502"/>
    <w:rsid w:val="006C7385"/>
    <w:rsid w:val="006D159F"/>
    <w:rsid w:val="006D2F02"/>
    <w:rsid w:val="006D5E91"/>
    <w:rsid w:val="006D75DA"/>
    <w:rsid w:val="006D7769"/>
    <w:rsid w:val="006E14E6"/>
    <w:rsid w:val="006E1AEE"/>
    <w:rsid w:val="006E1F6F"/>
    <w:rsid w:val="006E23AC"/>
    <w:rsid w:val="006E285A"/>
    <w:rsid w:val="006E3B9C"/>
    <w:rsid w:val="006E51A2"/>
    <w:rsid w:val="006F0DE2"/>
    <w:rsid w:val="006F3495"/>
    <w:rsid w:val="006F417D"/>
    <w:rsid w:val="006F5C83"/>
    <w:rsid w:val="006F67CC"/>
    <w:rsid w:val="00701C2D"/>
    <w:rsid w:val="007020C9"/>
    <w:rsid w:val="00702162"/>
    <w:rsid w:val="007022C3"/>
    <w:rsid w:val="00703930"/>
    <w:rsid w:val="00704070"/>
    <w:rsid w:val="0070410F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20B38"/>
    <w:rsid w:val="00721189"/>
    <w:rsid w:val="007213A3"/>
    <w:rsid w:val="00721FAF"/>
    <w:rsid w:val="007221C3"/>
    <w:rsid w:val="00722F2C"/>
    <w:rsid w:val="007253A4"/>
    <w:rsid w:val="007254D1"/>
    <w:rsid w:val="00725B32"/>
    <w:rsid w:val="00725B3C"/>
    <w:rsid w:val="007264B0"/>
    <w:rsid w:val="0072750E"/>
    <w:rsid w:val="00733D54"/>
    <w:rsid w:val="00736A4F"/>
    <w:rsid w:val="00736E76"/>
    <w:rsid w:val="00737753"/>
    <w:rsid w:val="00740CE9"/>
    <w:rsid w:val="007428E3"/>
    <w:rsid w:val="00743511"/>
    <w:rsid w:val="0074394E"/>
    <w:rsid w:val="00744AF1"/>
    <w:rsid w:val="007471D2"/>
    <w:rsid w:val="00750ABC"/>
    <w:rsid w:val="00750D0A"/>
    <w:rsid w:val="00751863"/>
    <w:rsid w:val="00751D93"/>
    <w:rsid w:val="00752300"/>
    <w:rsid w:val="00753E2C"/>
    <w:rsid w:val="007546F8"/>
    <w:rsid w:val="0075554D"/>
    <w:rsid w:val="00755BAB"/>
    <w:rsid w:val="00757BA2"/>
    <w:rsid w:val="0076080E"/>
    <w:rsid w:val="00760ABF"/>
    <w:rsid w:val="007615E5"/>
    <w:rsid w:val="0076411D"/>
    <w:rsid w:val="007670F8"/>
    <w:rsid w:val="007671D4"/>
    <w:rsid w:val="00770A85"/>
    <w:rsid w:val="00772C24"/>
    <w:rsid w:val="00772F2D"/>
    <w:rsid w:val="00773DC9"/>
    <w:rsid w:val="0077572E"/>
    <w:rsid w:val="0078031B"/>
    <w:rsid w:val="00781EBC"/>
    <w:rsid w:val="00784F44"/>
    <w:rsid w:val="0078621E"/>
    <w:rsid w:val="00786672"/>
    <w:rsid w:val="0078718B"/>
    <w:rsid w:val="007872CF"/>
    <w:rsid w:val="00787F85"/>
    <w:rsid w:val="00791731"/>
    <w:rsid w:val="0079201C"/>
    <w:rsid w:val="00792495"/>
    <w:rsid w:val="0079307F"/>
    <w:rsid w:val="007947C4"/>
    <w:rsid w:val="00795CE1"/>
    <w:rsid w:val="007A06AC"/>
    <w:rsid w:val="007A456C"/>
    <w:rsid w:val="007A45A2"/>
    <w:rsid w:val="007A4BE8"/>
    <w:rsid w:val="007B1014"/>
    <w:rsid w:val="007B103F"/>
    <w:rsid w:val="007B10A2"/>
    <w:rsid w:val="007B1484"/>
    <w:rsid w:val="007B1A10"/>
    <w:rsid w:val="007B4321"/>
    <w:rsid w:val="007B6659"/>
    <w:rsid w:val="007B76AB"/>
    <w:rsid w:val="007B7DBD"/>
    <w:rsid w:val="007C0BF2"/>
    <w:rsid w:val="007C40D5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1E5"/>
    <w:rsid w:val="007D65C7"/>
    <w:rsid w:val="007D74D2"/>
    <w:rsid w:val="007D79B5"/>
    <w:rsid w:val="007E09F0"/>
    <w:rsid w:val="007E2334"/>
    <w:rsid w:val="007E23CE"/>
    <w:rsid w:val="007E2CE7"/>
    <w:rsid w:val="007E43D0"/>
    <w:rsid w:val="007E4EA8"/>
    <w:rsid w:val="007E4FDA"/>
    <w:rsid w:val="007E53DE"/>
    <w:rsid w:val="007E54F8"/>
    <w:rsid w:val="007E5987"/>
    <w:rsid w:val="007E5BD8"/>
    <w:rsid w:val="007E6601"/>
    <w:rsid w:val="007E7759"/>
    <w:rsid w:val="007E7BF9"/>
    <w:rsid w:val="007F02BC"/>
    <w:rsid w:val="007F1A40"/>
    <w:rsid w:val="007F1D17"/>
    <w:rsid w:val="007F2E65"/>
    <w:rsid w:val="007F2F4B"/>
    <w:rsid w:val="007F43BA"/>
    <w:rsid w:val="007F45D1"/>
    <w:rsid w:val="007F6DC3"/>
    <w:rsid w:val="008006B4"/>
    <w:rsid w:val="00801A3F"/>
    <w:rsid w:val="00801E8B"/>
    <w:rsid w:val="00803695"/>
    <w:rsid w:val="00803FD4"/>
    <w:rsid w:val="0080481C"/>
    <w:rsid w:val="0080494A"/>
    <w:rsid w:val="00804A38"/>
    <w:rsid w:val="00804C54"/>
    <w:rsid w:val="00804C8C"/>
    <w:rsid w:val="008056DD"/>
    <w:rsid w:val="0081104C"/>
    <w:rsid w:val="00811D2A"/>
    <w:rsid w:val="00812D16"/>
    <w:rsid w:val="0081540A"/>
    <w:rsid w:val="00817A54"/>
    <w:rsid w:val="00817A6B"/>
    <w:rsid w:val="00817C04"/>
    <w:rsid w:val="00821865"/>
    <w:rsid w:val="0082327D"/>
    <w:rsid w:val="0082433D"/>
    <w:rsid w:val="008251B5"/>
    <w:rsid w:val="00826509"/>
    <w:rsid w:val="0083354D"/>
    <w:rsid w:val="00833C82"/>
    <w:rsid w:val="0083561B"/>
    <w:rsid w:val="0083685F"/>
    <w:rsid w:val="008371F6"/>
    <w:rsid w:val="00837D78"/>
    <w:rsid w:val="00840D79"/>
    <w:rsid w:val="00840DBD"/>
    <w:rsid w:val="00842A21"/>
    <w:rsid w:val="00842F63"/>
    <w:rsid w:val="008431CC"/>
    <w:rsid w:val="008439BF"/>
    <w:rsid w:val="008450A5"/>
    <w:rsid w:val="00845DAD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37C6"/>
    <w:rsid w:val="008643FC"/>
    <w:rsid w:val="00864529"/>
    <w:rsid w:val="008649B9"/>
    <w:rsid w:val="0086784F"/>
    <w:rsid w:val="00870394"/>
    <w:rsid w:val="0087073B"/>
    <w:rsid w:val="00874669"/>
    <w:rsid w:val="008757A9"/>
    <w:rsid w:val="008770D4"/>
    <w:rsid w:val="008811C3"/>
    <w:rsid w:val="0088127F"/>
    <w:rsid w:val="008815EF"/>
    <w:rsid w:val="008842E5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387"/>
    <w:rsid w:val="008D5B7E"/>
    <w:rsid w:val="008D7EF4"/>
    <w:rsid w:val="008E65FF"/>
    <w:rsid w:val="008F2C49"/>
    <w:rsid w:val="008F4FB0"/>
    <w:rsid w:val="008F588C"/>
    <w:rsid w:val="008F769E"/>
    <w:rsid w:val="008F7CFF"/>
    <w:rsid w:val="008F7ED1"/>
    <w:rsid w:val="00901C0C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5351"/>
    <w:rsid w:val="00917668"/>
    <w:rsid w:val="00917C0F"/>
    <w:rsid w:val="0092040E"/>
    <w:rsid w:val="00920716"/>
    <w:rsid w:val="00920C5C"/>
    <w:rsid w:val="00920C6C"/>
    <w:rsid w:val="00921986"/>
    <w:rsid w:val="009227D9"/>
    <w:rsid w:val="00925392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3736B"/>
    <w:rsid w:val="0094053B"/>
    <w:rsid w:val="009416B2"/>
    <w:rsid w:val="00942040"/>
    <w:rsid w:val="00942C9F"/>
    <w:rsid w:val="00945631"/>
    <w:rsid w:val="00946E78"/>
    <w:rsid w:val="00947549"/>
    <w:rsid w:val="00947D8D"/>
    <w:rsid w:val="00951BDD"/>
    <w:rsid w:val="00955DC8"/>
    <w:rsid w:val="0095793C"/>
    <w:rsid w:val="009579F5"/>
    <w:rsid w:val="0096054B"/>
    <w:rsid w:val="0096111E"/>
    <w:rsid w:val="00961125"/>
    <w:rsid w:val="00961951"/>
    <w:rsid w:val="00963BD1"/>
    <w:rsid w:val="00966B1F"/>
    <w:rsid w:val="00970C06"/>
    <w:rsid w:val="00974518"/>
    <w:rsid w:val="0097584F"/>
    <w:rsid w:val="00975B88"/>
    <w:rsid w:val="009808A2"/>
    <w:rsid w:val="00980FE0"/>
    <w:rsid w:val="00983A15"/>
    <w:rsid w:val="00983D7E"/>
    <w:rsid w:val="009927BB"/>
    <w:rsid w:val="009928B7"/>
    <w:rsid w:val="0099321A"/>
    <w:rsid w:val="009960B7"/>
    <w:rsid w:val="00997986"/>
    <w:rsid w:val="009A09F6"/>
    <w:rsid w:val="009A15D7"/>
    <w:rsid w:val="009A1B3A"/>
    <w:rsid w:val="009A324E"/>
    <w:rsid w:val="009A3D53"/>
    <w:rsid w:val="009A5F02"/>
    <w:rsid w:val="009B39D3"/>
    <w:rsid w:val="009B3F7A"/>
    <w:rsid w:val="009B536C"/>
    <w:rsid w:val="009B6496"/>
    <w:rsid w:val="009B69D5"/>
    <w:rsid w:val="009C01DA"/>
    <w:rsid w:val="009C070E"/>
    <w:rsid w:val="009C20CC"/>
    <w:rsid w:val="009C3558"/>
    <w:rsid w:val="009C562E"/>
    <w:rsid w:val="009C7531"/>
    <w:rsid w:val="009D1F54"/>
    <w:rsid w:val="009D220C"/>
    <w:rsid w:val="009D221F"/>
    <w:rsid w:val="009D2A17"/>
    <w:rsid w:val="009D53E0"/>
    <w:rsid w:val="009D5FB5"/>
    <w:rsid w:val="009E09F0"/>
    <w:rsid w:val="009E19E8"/>
    <w:rsid w:val="009E1FA4"/>
    <w:rsid w:val="009E377C"/>
    <w:rsid w:val="009E458A"/>
    <w:rsid w:val="009E5DFC"/>
    <w:rsid w:val="009F1789"/>
    <w:rsid w:val="009F280B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3BE"/>
    <w:rsid w:val="00A02C07"/>
    <w:rsid w:val="00A0391D"/>
    <w:rsid w:val="00A04F67"/>
    <w:rsid w:val="00A076F9"/>
    <w:rsid w:val="00A07997"/>
    <w:rsid w:val="00A07F87"/>
    <w:rsid w:val="00A11B05"/>
    <w:rsid w:val="00A12B81"/>
    <w:rsid w:val="00A14823"/>
    <w:rsid w:val="00A15F86"/>
    <w:rsid w:val="00A206ED"/>
    <w:rsid w:val="00A20806"/>
    <w:rsid w:val="00A20C7F"/>
    <w:rsid w:val="00A20E4E"/>
    <w:rsid w:val="00A212DF"/>
    <w:rsid w:val="00A21BD8"/>
    <w:rsid w:val="00A22DBA"/>
    <w:rsid w:val="00A25992"/>
    <w:rsid w:val="00A25BFF"/>
    <w:rsid w:val="00A27522"/>
    <w:rsid w:val="00A2796E"/>
    <w:rsid w:val="00A30A12"/>
    <w:rsid w:val="00A322F4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3F7E"/>
    <w:rsid w:val="00A540C1"/>
    <w:rsid w:val="00A55E6A"/>
    <w:rsid w:val="00A56800"/>
    <w:rsid w:val="00A56D7E"/>
    <w:rsid w:val="00A5729F"/>
    <w:rsid w:val="00A57404"/>
    <w:rsid w:val="00A575BD"/>
    <w:rsid w:val="00A57AB2"/>
    <w:rsid w:val="00A60EEC"/>
    <w:rsid w:val="00A6417B"/>
    <w:rsid w:val="00A65BD9"/>
    <w:rsid w:val="00A65C1E"/>
    <w:rsid w:val="00A66718"/>
    <w:rsid w:val="00A70750"/>
    <w:rsid w:val="00A70B31"/>
    <w:rsid w:val="00A71382"/>
    <w:rsid w:val="00A71F83"/>
    <w:rsid w:val="00A72A72"/>
    <w:rsid w:val="00A75018"/>
    <w:rsid w:val="00A759FE"/>
    <w:rsid w:val="00A76D67"/>
    <w:rsid w:val="00A776B8"/>
    <w:rsid w:val="00A80DD3"/>
    <w:rsid w:val="00A81E99"/>
    <w:rsid w:val="00A827A3"/>
    <w:rsid w:val="00A85357"/>
    <w:rsid w:val="00A902DD"/>
    <w:rsid w:val="00A91617"/>
    <w:rsid w:val="00A920F9"/>
    <w:rsid w:val="00A93207"/>
    <w:rsid w:val="00A9482B"/>
    <w:rsid w:val="00A95230"/>
    <w:rsid w:val="00A96807"/>
    <w:rsid w:val="00A96FA8"/>
    <w:rsid w:val="00A9770A"/>
    <w:rsid w:val="00A97A85"/>
    <w:rsid w:val="00AA024E"/>
    <w:rsid w:val="00AA0DD3"/>
    <w:rsid w:val="00AA1C07"/>
    <w:rsid w:val="00AA367B"/>
    <w:rsid w:val="00AA3688"/>
    <w:rsid w:val="00AA5887"/>
    <w:rsid w:val="00AA59F6"/>
    <w:rsid w:val="00AA5D18"/>
    <w:rsid w:val="00AA7213"/>
    <w:rsid w:val="00AB19F8"/>
    <w:rsid w:val="00AB2A61"/>
    <w:rsid w:val="00AB2C17"/>
    <w:rsid w:val="00AB3A12"/>
    <w:rsid w:val="00AB5A8D"/>
    <w:rsid w:val="00AB5C95"/>
    <w:rsid w:val="00AB5FA4"/>
    <w:rsid w:val="00AB6642"/>
    <w:rsid w:val="00AC0421"/>
    <w:rsid w:val="00AC2EFE"/>
    <w:rsid w:val="00AC3930"/>
    <w:rsid w:val="00AC3AB1"/>
    <w:rsid w:val="00AC5C0E"/>
    <w:rsid w:val="00AC68C6"/>
    <w:rsid w:val="00AC75AA"/>
    <w:rsid w:val="00AC79C1"/>
    <w:rsid w:val="00AC7CA4"/>
    <w:rsid w:val="00AD073A"/>
    <w:rsid w:val="00AD3807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2FAE"/>
    <w:rsid w:val="00AE4113"/>
    <w:rsid w:val="00AE42BE"/>
    <w:rsid w:val="00AE4380"/>
    <w:rsid w:val="00AE52C0"/>
    <w:rsid w:val="00AE5525"/>
    <w:rsid w:val="00AE6381"/>
    <w:rsid w:val="00AE656F"/>
    <w:rsid w:val="00AE6E41"/>
    <w:rsid w:val="00AE743A"/>
    <w:rsid w:val="00AE7D78"/>
    <w:rsid w:val="00AF0902"/>
    <w:rsid w:val="00AF1FB5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0DFF"/>
    <w:rsid w:val="00B1436A"/>
    <w:rsid w:val="00B145CD"/>
    <w:rsid w:val="00B159E0"/>
    <w:rsid w:val="00B17FAB"/>
    <w:rsid w:val="00B2099F"/>
    <w:rsid w:val="00B21447"/>
    <w:rsid w:val="00B22C5F"/>
    <w:rsid w:val="00B23687"/>
    <w:rsid w:val="00B25710"/>
    <w:rsid w:val="00B2724E"/>
    <w:rsid w:val="00B27B03"/>
    <w:rsid w:val="00B301B0"/>
    <w:rsid w:val="00B30DCD"/>
    <w:rsid w:val="00B311B8"/>
    <w:rsid w:val="00B3180C"/>
    <w:rsid w:val="00B31B62"/>
    <w:rsid w:val="00B33711"/>
    <w:rsid w:val="00B33B13"/>
    <w:rsid w:val="00B3482A"/>
    <w:rsid w:val="00B34889"/>
    <w:rsid w:val="00B353AC"/>
    <w:rsid w:val="00B37550"/>
    <w:rsid w:val="00B37FF5"/>
    <w:rsid w:val="00B402C6"/>
    <w:rsid w:val="00B41DC1"/>
    <w:rsid w:val="00B43058"/>
    <w:rsid w:val="00B46EC7"/>
    <w:rsid w:val="00B50A91"/>
    <w:rsid w:val="00B52022"/>
    <w:rsid w:val="00B52187"/>
    <w:rsid w:val="00B54691"/>
    <w:rsid w:val="00B553BF"/>
    <w:rsid w:val="00B5744E"/>
    <w:rsid w:val="00B60CCD"/>
    <w:rsid w:val="00B6181C"/>
    <w:rsid w:val="00B62854"/>
    <w:rsid w:val="00B62EF1"/>
    <w:rsid w:val="00B640CC"/>
    <w:rsid w:val="00B645B6"/>
    <w:rsid w:val="00B64DAE"/>
    <w:rsid w:val="00B667BF"/>
    <w:rsid w:val="00B6797D"/>
    <w:rsid w:val="00B70D54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608"/>
    <w:rsid w:val="00B8708A"/>
    <w:rsid w:val="00B87847"/>
    <w:rsid w:val="00B90477"/>
    <w:rsid w:val="00B92AA5"/>
    <w:rsid w:val="00B93249"/>
    <w:rsid w:val="00B96744"/>
    <w:rsid w:val="00BA24EB"/>
    <w:rsid w:val="00BA6419"/>
    <w:rsid w:val="00BA6550"/>
    <w:rsid w:val="00BB0EDC"/>
    <w:rsid w:val="00BB1266"/>
    <w:rsid w:val="00BB2437"/>
    <w:rsid w:val="00BB2F21"/>
    <w:rsid w:val="00BB32A1"/>
    <w:rsid w:val="00BB3642"/>
    <w:rsid w:val="00BB48B6"/>
    <w:rsid w:val="00BB5B94"/>
    <w:rsid w:val="00BB66AB"/>
    <w:rsid w:val="00BC0A3E"/>
    <w:rsid w:val="00BC0AD6"/>
    <w:rsid w:val="00BC3584"/>
    <w:rsid w:val="00BC4673"/>
    <w:rsid w:val="00BD5B0B"/>
    <w:rsid w:val="00BE082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142D"/>
    <w:rsid w:val="00BF2CD1"/>
    <w:rsid w:val="00BF4B6A"/>
    <w:rsid w:val="00BF5135"/>
    <w:rsid w:val="00BF7E2D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8CF"/>
    <w:rsid w:val="00C16BEB"/>
    <w:rsid w:val="00C1743B"/>
    <w:rsid w:val="00C17D23"/>
    <w:rsid w:val="00C20CA6"/>
    <w:rsid w:val="00C23398"/>
    <w:rsid w:val="00C23AC5"/>
    <w:rsid w:val="00C23B23"/>
    <w:rsid w:val="00C26C22"/>
    <w:rsid w:val="00C27B03"/>
    <w:rsid w:val="00C3089B"/>
    <w:rsid w:val="00C32D44"/>
    <w:rsid w:val="00C33738"/>
    <w:rsid w:val="00C34B40"/>
    <w:rsid w:val="00C35836"/>
    <w:rsid w:val="00C3701D"/>
    <w:rsid w:val="00C41CD3"/>
    <w:rsid w:val="00C43438"/>
    <w:rsid w:val="00C43DF2"/>
    <w:rsid w:val="00C44264"/>
    <w:rsid w:val="00C45BCA"/>
    <w:rsid w:val="00C46251"/>
    <w:rsid w:val="00C4790F"/>
    <w:rsid w:val="00C47FC0"/>
    <w:rsid w:val="00C5072A"/>
    <w:rsid w:val="00C50C81"/>
    <w:rsid w:val="00C528CC"/>
    <w:rsid w:val="00C53565"/>
    <w:rsid w:val="00C53ABD"/>
    <w:rsid w:val="00C53AD3"/>
    <w:rsid w:val="00C53C94"/>
    <w:rsid w:val="00C5612E"/>
    <w:rsid w:val="00C56E1B"/>
    <w:rsid w:val="00C57741"/>
    <w:rsid w:val="00C60B41"/>
    <w:rsid w:val="00C6203E"/>
    <w:rsid w:val="00C6210E"/>
    <w:rsid w:val="00C62568"/>
    <w:rsid w:val="00C63A51"/>
    <w:rsid w:val="00C64143"/>
    <w:rsid w:val="00C6434D"/>
    <w:rsid w:val="00C652E5"/>
    <w:rsid w:val="00C65969"/>
    <w:rsid w:val="00C659F1"/>
    <w:rsid w:val="00C66261"/>
    <w:rsid w:val="00C67446"/>
    <w:rsid w:val="00C73375"/>
    <w:rsid w:val="00C7356B"/>
    <w:rsid w:val="00C7697F"/>
    <w:rsid w:val="00C80B13"/>
    <w:rsid w:val="00C8136C"/>
    <w:rsid w:val="00C82FFA"/>
    <w:rsid w:val="00C85521"/>
    <w:rsid w:val="00C863EE"/>
    <w:rsid w:val="00C879CA"/>
    <w:rsid w:val="00C916D3"/>
    <w:rsid w:val="00C92646"/>
    <w:rsid w:val="00C9316A"/>
    <w:rsid w:val="00C93A36"/>
    <w:rsid w:val="00C93B5E"/>
    <w:rsid w:val="00C93FF3"/>
    <w:rsid w:val="00C9524B"/>
    <w:rsid w:val="00C95D8D"/>
    <w:rsid w:val="00C9764C"/>
    <w:rsid w:val="00CA24F2"/>
    <w:rsid w:val="00CA2883"/>
    <w:rsid w:val="00CA2AEF"/>
    <w:rsid w:val="00CA41BC"/>
    <w:rsid w:val="00CA60CD"/>
    <w:rsid w:val="00CA6136"/>
    <w:rsid w:val="00CA6BCC"/>
    <w:rsid w:val="00CA71DA"/>
    <w:rsid w:val="00CB5032"/>
    <w:rsid w:val="00CB5C65"/>
    <w:rsid w:val="00CB62AC"/>
    <w:rsid w:val="00CB765F"/>
    <w:rsid w:val="00CB77EA"/>
    <w:rsid w:val="00CB788F"/>
    <w:rsid w:val="00CB7DF6"/>
    <w:rsid w:val="00CC303F"/>
    <w:rsid w:val="00CC3C96"/>
    <w:rsid w:val="00CC5BB2"/>
    <w:rsid w:val="00CD077C"/>
    <w:rsid w:val="00CD1895"/>
    <w:rsid w:val="00CD1ACE"/>
    <w:rsid w:val="00CD342A"/>
    <w:rsid w:val="00CD3940"/>
    <w:rsid w:val="00CD4E32"/>
    <w:rsid w:val="00CD7E60"/>
    <w:rsid w:val="00CE14DC"/>
    <w:rsid w:val="00CE3AE5"/>
    <w:rsid w:val="00CE5429"/>
    <w:rsid w:val="00CE6A0B"/>
    <w:rsid w:val="00CF0950"/>
    <w:rsid w:val="00CF3B07"/>
    <w:rsid w:val="00CF4611"/>
    <w:rsid w:val="00CF4C13"/>
    <w:rsid w:val="00CF625A"/>
    <w:rsid w:val="00CF6384"/>
    <w:rsid w:val="00CF6453"/>
    <w:rsid w:val="00CF6902"/>
    <w:rsid w:val="00CF7924"/>
    <w:rsid w:val="00D005D3"/>
    <w:rsid w:val="00D05FDD"/>
    <w:rsid w:val="00D06E88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982"/>
    <w:rsid w:val="00D31BA6"/>
    <w:rsid w:val="00D31EB9"/>
    <w:rsid w:val="00D335E1"/>
    <w:rsid w:val="00D35FEA"/>
    <w:rsid w:val="00D366E4"/>
    <w:rsid w:val="00D423AC"/>
    <w:rsid w:val="00D44DC6"/>
    <w:rsid w:val="00D45328"/>
    <w:rsid w:val="00D45CDA"/>
    <w:rsid w:val="00D501F1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2462"/>
    <w:rsid w:val="00D73B08"/>
    <w:rsid w:val="00D74BE7"/>
    <w:rsid w:val="00D76ADD"/>
    <w:rsid w:val="00D80127"/>
    <w:rsid w:val="00D80317"/>
    <w:rsid w:val="00D805D1"/>
    <w:rsid w:val="00D82FD7"/>
    <w:rsid w:val="00D84FA6"/>
    <w:rsid w:val="00D8570F"/>
    <w:rsid w:val="00D85ECC"/>
    <w:rsid w:val="00D864C7"/>
    <w:rsid w:val="00D86552"/>
    <w:rsid w:val="00D86EB7"/>
    <w:rsid w:val="00D92B5E"/>
    <w:rsid w:val="00D93388"/>
    <w:rsid w:val="00D95457"/>
    <w:rsid w:val="00D97236"/>
    <w:rsid w:val="00D97A7B"/>
    <w:rsid w:val="00D97E24"/>
    <w:rsid w:val="00DA0D4C"/>
    <w:rsid w:val="00DA1259"/>
    <w:rsid w:val="00DA1AAD"/>
    <w:rsid w:val="00DA1BE8"/>
    <w:rsid w:val="00DA1E08"/>
    <w:rsid w:val="00DA2D1E"/>
    <w:rsid w:val="00DA49E2"/>
    <w:rsid w:val="00DA4A52"/>
    <w:rsid w:val="00DA4FBC"/>
    <w:rsid w:val="00DA7457"/>
    <w:rsid w:val="00DB055B"/>
    <w:rsid w:val="00DB0CFE"/>
    <w:rsid w:val="00DB26CB"/>
    <w:rsid w:val="00DB2995"/>
    <w:rsid w:val="00DB2ED0"/>
    <w:rsid w:val="00DB38F0"/>
    <w:rsid w:val="00DB3EE8"/>
    <w:rsid w:val="00DB4701"/>
    <w:rsid w:val="00DB4BAA"/>
    <w:rsid w:val="00DB59C0"/>
    <w:rsid w:val="00DB63BA"/>
    <w:rsid w:val="00DB6A93"/>
    <w:rsid w:val="00DB7B72"/>
    <w:rsid w:val="00DB7F22"/>
    <w:rsid w:val="00DC0146"/>
    <w:rsid w:val="00DC03EE"/>
    <w:rsid w:val="00DC1BA1"/>
    <w:rsid w:val="00DC36B8"/>
    <w:rsid w:val="00DC4CAB"/>
    <w:rsid w:val="00DC53F2"/>
    <w:rsid w:val="00DC5CBE"/>
    <w:rsid w:val="00DC6B01"/>
    <w:rsid w:val="00DC7797"/>
    <w:rsid w:val="00DC7866"/>
    <w:rsid w:val="00DD078A"/>
    <w:rsid w:val="00DD10F2"/>
    <w:rsid w:val="00DD1737"/>
    <w:rsid w:val="00DD34E1"/>
    <w:rsid w:val="00DD3C9C"/>
    <w:rsid w:val="00DD63A8"/>
    <w:rsid w:val="00DD7667"/>
    <w:rsid w:val="00DD777C"/>
    <w:rsid w:val="00DE0299"/>
    <w:rsid w:val="00DE0D75"/>
    <w:rsid w:val="00DE19EB"/>
    <w:rsid w:val="00DE5B0F"/>
    <w:rsid w:val="00DF27F8"/>
    <w:rsid w:val="00DF2CB1"/>
    <w:rsid w:val="00DF33CF"/>
    <w:rsid w:val="00DF69F9"/>
    <w:rsid w:val="00DF7B93"/>
    <w:rsid w:val="00E00330"/>
    <w:rsid w:val="00E02B50"/>
    <w:rsid w:val="00E0363D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47D5"/>
    <w:rsid w:val="00E14C0E"/>
    <w:rsid w:val="00E1546E"/>
    <w:rsid w:val="00E16642"/>
    <w:rsid w:val="00E1787C"/>
    <w:rsid w:val="00E20F58"/>
    <w:rsid w:val="00E2249E"/>
    <w:rsid w:val="00E22B76"/>
    <w:rsid w:val="00E234F1"/>
    <w:rsid w:val="00E24762"/>
    <w:rsid w:val="00E25AF8"/>
    <w:rsid w:val="00E26C55"/>
    <w:rsid w:val="00E26F6C"/>
    <w:rsid w:val="00E27EC3"/>
    <w:rsid w:val="00E31765"/>
    <w:rsid w:val="00E320A0"/>
    <w:rsid w:val="00E326EA"/>
    <w:rsid w:val="00E3279B"/>
    <w:rsid w:val="00E33A85"/>
    <w:rsid w:val="00E34CA3"/>
    <w:rsid w:val="00E37DA6"/>
    <w:rsid w:val="00E37FE3"/>
    <w:rsid w:val="00E40E82"/>
    <w:rsid w:val="00E43AAA"/>
    <w:rsid w:val="00E44C62"/>
    <w:rsid w:val="00E54EF2"/>
    <w:rsid w:val="00E55924"/>
    <w:rsid w:val="00E55FD9"/>
    <w:rsid w:val="00E60DC5"/>
    <w:rsid w:val="00E61A93"/>
    <w:rsid w:val="00E6231F"/>
    <w:rsid w:val="00E62F41"/>
    <w:rsid w:val="00E63559"/>
    <w:rsid w:val="00E67180"/>
    <w:rsid w:val="00E676E2"/>
    <w:rsid w:val="00E709E5"/>
    <w:rsid w:val="00E74FA5"/>
    <w:rsid w:val="00E756A8"/>
    <w:rsid w:val="00E76032"/>
    <w:rsid w:val="00E76142"/>
    <w:rsid w:val="00E768F2"/>
    <w:rsid w:val="00E77E9E"/>
    <w:rsid w:val="00E81DED"/>
    <w:rsid w:val="00E82316"/>
    <w:rsid w:val="00E825B3"/>
    <w:rsid w:val="00E849DE"/>
    <w:rsid w:val="00E84E82"/>
    <w:rsid w:val="00E84FB3"/>
    <w:rsid w:val="00E85948"/>
    <w:rsid w:val="00E86536"/>
    <w:rsid w:val="00E87EE7"/>
    <w:rsid w:val="00E9167E"/>
    <w:rsid w:val="00E91B7C"/>
    <w:rsid w:val="00E922A4"/>
    <w:rsid w:val="00E922D7"/>
    <w:rsid w:val="00E930C5"/>
    <w:rsid w:val="00E93F3F"/>
    <w:rsid w:val="00E97944"/>
    <w:rsid w:val="00EA05D9"/>
    <w:rsid w:val="00EA0C7F"/>
    <w:rsid w:val="00EA1104"/>
    <w:rsid w:val="00EA111E"/>
    <w:rsid w:val="00EA18E1"/>
    <w:rsid w:val="00EA3B8C"/>
    <w:rsid w:val="00EA5257"/>
    <w:rsid w:val="00EA59B6"/>
    <w:rsid w:val="00EA7D49"/>
    <w:rsid w:val="00EB0433"/>
    <w:rsid w:val="00EB0A4A"/>
    <w:rsid w:val="00EB0F0F"/>
    <w:rsid w:val="00EB1B8B"/>
    <w:rsid w:val="00EB3C54"/>
    <w:rsid w:val="00EB4951"/>
    <w:rsid w:val="00EB62E8"/>
    <w:rsid w:val="00EC0806"/>
    <w:rsid w:val="00EC098E"/>
    <w:rsid w:val="00EC0BCB"/>
    <w:rsid w:val="00EC0E71"/>
    <w:rsid w:val="00EC221F"/>
    <w:rsid w:val="00EC6DFE"/>
    <w:rsid w:val="00ED1F29"/>
    <w:rsid w:val="00ED281F"/>
    <w:rsid w:val="00ED34EF"/>
    <w:rsid w:val="00ED50F6"/>
    <w:rsid w:val="00ED613A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1030E"/>
    <w:rsid w:val="00F10925"/>
    <w:rsid w:val="00F12F6C"/>
    <w:rsid w:val="00F12F7D"/>
    <w:rsid w:val="00F13DAE"/>
    <w:rsid w:val="00F1543D"/>
    <w:rsid w:val="00F155BC"/>
    <w:rsid w:val="00F157D8"/>
    <w:rsid w:val="00F172C9"/>
    <w:rsid w:val="00F201AD"/>
    <w:rsid w:val="00F21481"/>
    <w:rsid w:val="00F222BB"/>
    <w:rsid w:val="00F23A1A"/>
    <w:rsid w:val="00F2491A"/>
    <w:rsid w:val="00F24C6C"/>
    <w:rsid w:val="00F24EF6"/>
    <w:rsid w:val="00F254E4"/>
    <w:rsid w:val="00F25DEF"/>
    <w:rsid w:val="00F27AE8"/>
    <w:rsid w:val="00F340B4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620"/>
    <w:rsid w:val="00F57D1C"/>
    <w:rsid w:val="00F6086A"/>
    <w:rsid w:val="00F61E11"/>
    <w:rsid w:val="00F62379"/>
    <w:rsid w:val="00F62824"/>
    <w:rsid w:val="00F62D7C"/>
    <w:rsid w:val="00F634C8"/>
    <w:rsid w:val="00F67155"/>
    <w:rsid w:val="00F7058F"/>
    <w:rsid w:val="00F70D21"/>
    <w:rsid w:val="00F70FEF"/>
    <w:rsid w:val="00F7365E"/>
    <w:rsid w:val="00F74F3A"/>
    <w:rsid w:val="00F75C02"/>
    <w:rsid w:val="00F77ECB"/>
    <w:rsid w:val="00F80920"/>
    <w:rsid w:val="00F81E47"/>
    <w:rsid w:val="00F824EF"/>
    <w:rsid w:val="00F82AD9"/>
    <w:rsid w:val="00F85FED"/>
    <w:rsid w:val="00F86474"/>
    <w:rsid w:val="00F868B4"/>
    <w:rsid w:val="00F8730A"/>
    <w:rsid w:val="00F90601"/>
    <w:rsid w:val="00F961BB"/>
    <w:rsid w:val="00F97406"/>
    <w:rsid w:val="00FA072C"/>
    <w:rsid w:val="00FA1AE8"/>
    <w:rsid w:val="00FA5DDC"/>
    <w:rsid w:val="00FA6773"/>
    <w:rsid w:val="00FB11BE"/>
    <w:rsid w:val="00FB1357"/>
    <w:rsid w:val="00FB13FA"/>
    <w:rsid w:val="00FB1B22"/>
    <w:rsid w:val="00FB1B56"/>
    <w:rsid w:val="00FB1F10"/>
    <w:rsid w:val="00FB4C6F"/>
    <w:rsid w:val="00FB6181"/>
    <w:rsid w:val="00FC04FC"/>
    <w:rsid w:val="00FC1260"/>
    <w:rsid w:val="00FC2713"/>
    <w:rsid w:val="00FC5E76"/>
    <w:rsid w:val="00FC69CF"/>
    <w:rsid w:val="00FC71FF"/>
    <w:rsid w:val="00FC7214"/>
    <w:rsid w:val="00FD0290"/>
    <w:rsid w:val="00FD0B70"/>
    <w:rsid w:val="00FD11B8"/>
    <w:rsid w:val="00FD1440"/>
    <w:rsid w:val="00FD1489"/>
    <w:rsid w:val="00FD2DA9"/>
    <w:rsid w:val="00FD3E97"/>
    <w:rsid w:val="00FD41FB"/>
    <w:rsid w:val="00FD48D3"/>
    <w:rsid w:val="00FD59F1"/>
    <w:rsid w:val="00FD5D9E"/>
    <w:rsid w:val="00FD6FE2"/>
    <w:rsid w:val="00FD7383"/>
    <w:rsid w:val="00FD74CB"/>
    <w:rsid w:val="00FD7543"/>
    <w:rsid w:val="00FD798D"/>
    <w:rsid w:val="00FD7BF5"/>
    <w:rsid w:val="00FE02FB"/>
    <w:rsid w:val="00FE0DC0"/>
    <w:rsid w:val="00FE185C"/>
    <w:rsid w:val="00FE3C5F"/>
    <w:rsid w:val="00FE4705"/>
    <w:rsid w:val="00FE557C"/>
    <w:rsid w:val="00FE5973"/>
    <w:rsid w:val="00FE6D45"/>
    <w:rsid w:val="00FF0AEC"/>
    <w:rsid w:val="00FF1842"/>
    <w:rsid w:val="00FF47A7"/>
    <w:rsid w:val="00FF4C3A"/>
    <w:rsid w:val="00FF521E"/>
    <w:rsid w:val="00FF5DB3"/>
    <w:rsid w:val="00FF62F4"/>
    <w:rsid w:val="00FF6332"/>
    <w:rsid w:val="00FF6519"/>
    <w:rsid w:val="00FF6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F6CC22B"/>
  <w15:chartTrackingRefBased/>
  <w15:docId w15:val="{64F7F8CA-08E0-41EC-AD97-9C112307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customStyle="1" w:styleId="Default">
    <w:name w:val="Default"/>
    <w:rsid w:val="008842E5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sid w:val="000A7D82"/>
    <w:rPr>
      <w:snapToGrid w:val="0"/>
      <w:sz w:val="22"/>
      <w:lang w:val="en-GB" w:eastAsia="zh-CN"/>
    </w:rPr>
  </w:style>
  <w:style w:type="table" w:styleId="Rcsostblzat">
    <w:name w:val="Table Grid"/>
    <w:basedOn w:val="Normltblzat"/>
    <w:rsid w:val="00287C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842F63"/>
    <w:rPr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0620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4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8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9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2348</Words>
  <Characters>15337</Characters>
  <Application>Microsoft Office Word</Application>
  <DocSecurity>0</DocSecurity>
  <Lines>127</Lines>
  <Paragraphs>35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Hreferralspccleanhu</vt:lpstr>
      <vt:lpstr>Hreferralspccleanhu</vt:lpstr>
    </vt:vector>
  </TitlesOfParts>
  <Company>Translation Centre</Company>
  <LinksUpToDate>false</LinksUpToDate>
  <CharactersWithSpaces>17650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dc:description/>
  <cp:lastModifiedBy>HU_OGYI_63.2</cp:lastModifiedBy>
  <cp:revision>5</cp:revision>
  <dcterms:created xsi:type="dcterms:W3CDTF">2024-08-09T08:30:00Z</dcterms:created>
  <dcterms:modified xsi:type="dcterms:W3CDTF">2024-09-10T11:47:00Z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/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/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/>
  </property>
  <property fmtid="{D5CDD505-2E9C-101B-9397-08002B2CF9AE}" pid="12" name="DM_emea_received_date">
    <vt:lpwstr/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/>
  </property>
  <property fmtid="{D5CDD505-2E9C-101B-9397-08002B2CF9AE}" pid="18" name="DM_emea_from">
    <vt:lpwstr/>
  </property>
  <property fmtid="{D5CDD505-2E9C-101B-9397-08002B2CF9AE}" pid="19" name="DM_emea_internal_label">
    <vt:lpwstr/>
  </property>
  <property fmtid="{D5CDD505-2E9C-101B-9397-08002B2CF9AE}" pid="20" name="DM_emea_legal_date">
    <vt:lpwstr/>
  </property>
  <property fmtid="{D5CDD505-2E9C-101B-9397-08002B2CF9AE}" pid="21" name="DM_emea_year">
    <vt:lpwstr/>
  </property>
  <property fmtid="{D5CDD505-2E9C-101B-9397-08002B2CF9AE}" pid="22" name="DM_emea_sent_date">
    <vt:lpwstr/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/>
  </property>
  <property fmtid="{D5CDD505-2E9C-101B-9397-08002B2CF9AE}" pid="31" name="DM_Name">
    <vt:lpwstr/>
  </property>
  <property fmtid="{D5CDD505-2E9C-101B-9397-08002B2CF9AE}" pid="32" name="DM_Creation_Date">
    <vt:lpwstr/>
  </property>
  <property fmtid="{D5CDD505-2E9C-101B-9397-08002B2CF9AE}" pid="33" name="DM_Modify_Date">
    <vt:lpwstr/>
  </property>
  <property fmtid="{D5CDD505-2E9C-101B-9397-08002B2CF9AE}" pid="34" name="DM_Creator_Name">
    <vt:lpwstr/>
  </property>
  <property fmtid="{D5CDD505-2E9C-101B-9397-08002B2CF9AE}" pid="35" name="DM_Modifier_Name">
    <vt:lpwstr/>
  </property>
  <property fmtid="{D5CDD505-2E9C-101B-9397-08002B2CF9AE}" pid="36" name="DM_Type">
    <vt:lpwstr/>
  </property>
  <property fmtid="{D5CDD505-2E9C-101B-9397-08002B2CF9AE}" pid="37" name="DM_DocRefId">
    <vt:lpwstr/>
  </property>
  <property fmtid="{D5CDD505-2E9C-101B-9397-08002B2CF9AE}" pid="38" name="DM_Category">
    <vt:lpwstr/>
  </property>
  <property fmtid="{D5CDD505-2E9C-101B-9397-08002B2CF9AE}" pid="39" name="DM_Path">
    <vt:lpwstr/>
  </property>
  <property fmtid="{D5CDD505-2E9C-101B-9397-08002B2CF9AE}" pid="40" name="DM_emea_doc_ref_id">
    <vt:lpwstr/>
  </property>
  <property fmtid="{D5CDD505-2E9C-101B-9397-08002B2CF9AE}" pid="41" name="DM_Modifer_Name">
    <vt:lpwstr/>
  </property>
  <property fmtid="{D5CDD505-2E9C-101B-9397-08002B2CF9AE}" pid="42" name="DM_Modified_Date">
    <vt:lpwstr/>
  </property>
</Properties>
</file>