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EB875D" w14:textId="77777777" w:rsidR="00EA1846" w:rsidRPr="00F83ED1" w:rsidRDefault="00F7162F" w:rsidP="00DB0BD1">
      <w:pPr>
        <w:keepNext/>
        <w:widowControl w:val="0"/>
        <w:spacing w:line="240" w:lineRule="auto"/>
        <w:outlineLvl w:val="0"/>
        <w:rPr>
          <w:lang w:val="hu-HU"/>
        </w:rPr>
      </w:pPr>
      <w:bookmarkStart w:id="0" w:name="_GoBack"/>
      <w:bookmarkEnd w:id="0"/>
      <w:r w:rsidRPr="00F83ED1">
        <w:rPr>
          <w:b/>
          <w:bCs/>
          <w:lang w:val="hu-HU"/>
        </w:rPr>
        <w:t>1.</w:t>
      </w:r>
      <w:r w:rsidRPr="00F83ED1">
        <w:rPr>
          <w:b/>
          <w:bCs/>
          <w:lang w:val="hu-HU"/>
        </w:rPr>
        <w:tab/>
        <w:t>A GYÓGYSZER NEVE</w:t>
      </w:r>
    </w:p>
    <w:p w14:paraId="73B4DC7D" w14:textId="77777777" w:rsidR="00EA1846" w:rsidRPr="00F83ED1" w:rsidRDefault="00EA1846" w:rsidP="00535EA7">
      <w:pPr>
        <w:keepNext/>
        <w:widowControl w:val="0"/>
        <w:spacing w:line="240" w:lineRule="auto"/>
        <w:rPr>
          <w:lang w:val="hu-HU"/>
        </w:rPr>
      </w:pPr>
    </w:p>
    <w:p w14:paraId="5E345B63" w14:textId="5EA3411D" w:rsidR="00132138" w:rsidRPr="00F83ED1" w:rsidRDefault="00132138" w:rsidP="00132138">
      <w:pPr>
        <w:widowControl w:val="0"/>
        <w:tabs>
          <w:tab w:val="clear" w:pos="567"/>
        </w:tabs>
        <w:spacing w:line="240" w:lineRule="auto"/>
        <w:rPr>
          <w:lang w:val="hu-HU"/>
        </w:rPr>
      </w:pPr>
      <w:proofErr w:type="spellStart"/>
      <w:r w:rsidRPr="00F83ED1">
        <w:rPr>
          <w:lang w:val="hu-HU"/>
        </w:rPr>
        <w:t>Ephedrine</w:t>
      </w:r>
      <w:proofErr w:type="spellEnd"/>
      <w:r w:rsidRPr="00F83ED1">
        <w:rPr>
          <w:lang w:val="hu-HU"/>
        </w:rPr>
        <w:t xml:space="preserve"> </w:t>
      </w:r>
      <w:proofErr w:type="spellStart"/>
      <w:r w:rsidRPr="00F83ED1">
        <w:rPr>
          <w:lang w:val="hu-HU"/>
        </w:rPr>
        <w:t>Kabi</w:t>
      </w:r>
      <w:proofErr w:type="spellEnd"/>
      <w:r w:rsidRPr="00F83ED1">
        <w:rPr>
          <w:lang w:val="hu-HU"/>
        </w:rPr>
        <w:t xml:space="preserve"> 3</w:t>
      </w:r>
      <w:r w:rsidR="00C13E0B" w:rsidRPr="00F83ED1">
        <w:rPr>
          <w:lang w:val="hu-HU"/>
        </w:rPr>
        <w:t> </w:t>
      </w:r>
      <w:r w:rsidRPr="00F83ED1">
        <w:rPr>
          <w:lang w:val="hu-HU"/>
        </w:rPr>
        <w:t xml:space="preserve">mg/ml </w:t>
      </w:r>
      <w:proofErr w:type="spellStart"/>
      <w:r w:rsidRPr="00F83ED1">
        <w:rPr>
          <w:lang w:val="hu-HU"/>
        </w:rPr>
        <w:t>oldatos</w:t>
      </w:r>
      <w:proofErr w:type="spellEnd"/>
      <w:r w:rsidRPr="00F83ED1">
        <w:rPr>
          <w:lang w:val="hu-HU"/>
        </w:rPr>
        <w:t xml:space="preserve"> injekció</w:t>
      </w:r>
    </w:p>
    <w:p w14:paraId="19A2BEF5" w14:textId="386F92F3" w:rsidR="00132138" w:rsidRPr="00335B59" w:rsidRDefault="00132138" w:rsidP="00132138">
      <w:pPr>
        <w:widowControl w:val="0"/>
        <w:tabs>
          <w:tab w:val="clear" w:pos="567"/>
        </w:tabs>
        <w:spacing w:line="240" w:lineRule="auto"/>
        <w:rPr>
          <w:lang w:val="hu-HU"/>
        </w:rPr>
      </w:pPr>
      <w:proofErr w:type="spellStart"/>
      <w:r w:rsidRPr="00335B59">
        <w:rPr>
          <w:lang w:val="hu-HU"/>
        </w:rPr>
        <w:t>Ephedrine</w:t>
      </w:r>
      <w:proofErr w:type="spellEnd"/>
      <w:r w:rsidRPr="00335B59">
        <w:rPr>
          <w:lang w:val="hu-HU"/>
        </w:rPr>
        <w:t xml:space="preserve"> </w:t>
      </w:r>
      <w:proofErr w:type="spellStart"/>
      <w:r w:rsidRPr="00335B59">
        <w:rPr>
          <w:lang w:val="hu-HU"/>
        </w:rPr>
        <w:t>Kabi</w:t>
      </w:r>
      <w:proofErr w:type="spellEnd"/>
      <w:r w:rsidRPr="00335B59">
        <w:rPr>
          <w:lang w:val="hu-HU"/>
        </w:rPr>
        <w:t xml:space="preserve"> 10</w:t>
      </w:r>
      <w:r w:rsidR="00C13E0B" w:rsidRPr="00335B59">
        <w:rPr>
          <w:lang w:val="hu-HU"/>
        </w:rPr>
        <w:t> </w:t>
      </w:r>
      <w:r w:rsidRPr="00335B59">
        <w:rPr>
          <w:lang w:val="hu-HU"/>
        </w:rPr>
        <w:t xml:space="preserve">mg/ml </w:t>
      </w:r>
      <w:proofErr w:type="spellStart"/>
      <w:r w:rsidRPr="00335B59">
        <w:rPr>
          <w:lang w:val="hu-HU"/>
        </w:rPr>
        <w:t>oldatos</w:t>
      </w:r>
      <w:proofErr w:type="spellEnd"/>
      <w:r w:rsidRPr="00335B59">
        <w:rPr>
          <w:lang w:val="hu-HU"/>
        </w:rPr>
        <w:t xml:space="preserve"> injekció</w:t>
      </w:r>
    </w:p>
    <w:p w14:paraId="2E0B0D18" w14:textId="68198A94" w:rsidR="00EA1846" w:rsidRPr="00F83ED1" w:rsidRDefault="00132138" w:rsidP="00132138">
      <w:pPr>
        <w:widowControl w:val="0"/>
        <w:tabs>
          <w:tab w:val="clear" w:pos="567"/>
        </w:tabs>
        <w:spacing w:line="240" w:lineRule="auto"/>
        <w:rPr>
          <w:lang w:val="hu-HU"/>
        </w:rPr>
      </w:pPr>
      <w:proofErr w:type="spellStart"/>
      <w:r w:rsidRPr="00335B59">
        <w:rPr>
          <w:lang w:val="hu-HU"/>
        </w:rPr>
        <w:t>Ephedrine</w:t>
      </w:r>
      <w:proofErr w:type="spellEnd"/>
      <w:r w:rsidRPr="00335B59">
        <w:rPr>
          <w:lang w:val="hu-HU"/>
        </w:rPr>
        <w:t xml:space="preserve"> </w:t>
      </w:r>
      <w:proofErr w:type="spellStart"/>
      <w:r w:rsidRPr="00335B59">
        <w:rPr>
          <w:lang w:val="hu-HU"/>
        </w:rPr>
        <w:t>Kabi</w:t>
      </w:r>
      <w:proofErr w:type="spellEnd"/>
      <w:r w:rsidRPr="00335B59">
        <w:rPr>
          <w:lang w:val="hu-HU"/>
        </w:rPr>
        <w:t xml:space="preserve"> 30</w:t>
      </w:r>
      <w:r w:rsidR="00C13E0B" w:rsidRPr="00335B59">
        <w:rPr>
          <w:lang w:val="hu-HU"/>
        </w:rPr>
        <w:t> </w:t>
      </w:r>
      <w:r w:rsidRPr="00335B59">
        <w:rPr>
          <w:lang w:val="hu-HU"/>
        </w:rPr>
        <w:t xml:space="preserve">mg/ml </w:t>
      </w:r>
      <w:proofErr w:type="spellStart"/>
      <w:r w:rsidRPr="00335B59">
        <w:rPr>
          <w:lang w:val="hu-HU"/>
        </w:rPr>
        <w:t>oldatos</w:t>
      </w:r>
      <w:proofErr w:type="spellEnd"/>
      <w:r w:rsidRPr="00335B59">
        <w:rPr>
          <w:lang w:val="hu-HU"/>
        </w:rPr>
        <w:t xml:space="preserve"> injekció</w:t>
      </w:r>
    </w:p>
    <w:p w14:paraId="790227F5" w14:textId="2377E2AF" w:rsidR="00EA1846" w:rsidRDefault="00EA1846" w:rsidP="00130037">
      <w:pPr>
        <w:widowControl w:val="0"/>
        <w:spacing w:line="240" w:lineRule="auto"/>
        <w:rPr>
          <w:lang w:val="hu-HU"/>
        </w:rPr>
      </w:pPr>
    </w:p>
    <w:p w14:paraId="4940131D" w14:textId="77777777" w:rsidR="00443ECD" w:rsidRPr="00F83ED1" w:rsidRDefault="00443ECD" w:rsidP="00130037">
      <w:pPr>
        <w:widowControl w:val="0"/>
        <w:spacing w:line="240" w:lineRule="auto"/>
        <w:rPr>
          <w:lang w:val="hu-HU"/>
        </w:rPr>
      </w:pPr>
    </w:p>
    <w:p w14:paraId="62C3E4D4" w14:textId="77777777" w:rsidR="00EA1846" w:rsidRPr="00F83ED1" w:rsidRDefault="00F7162F" w:rsidP="00DB0BD1">
      <w:pPr>
        <w:keepNext/>
        <w:widowControl w:val="0"/>
        <w:spacing w:line="240" w:lineRule="auto"/>
        <w:outlineLvl w:val="0"/>
        <w:rPr>
          <w:b/>
          <w:bCs/>
          <w:lang w:val="hu-HU"/>
        </w:rPr>
      </w:pPr>
      <w:r w:rsidRPr="00F83ED1">
        <w:rPr>
          <w:b/>
          <w:bCs/>
          <w:lang w:val="hu-HU"/>
        </w:rPr>
        <w:t>2.</w:t>
      </w:r>
      <w:r w:rsidRPr="00F83ED1">
        <w:rPr>
          <w:b/>
          <w:bCs/>
          <w:lang w:val="hu-HU"/>
        </w:rPr>
        <w:tab/>
        <w:t>MINŐSÉGI ÉS MENNYISÉGI ÖSSZETÉTEL</w:t>
      </w:r>
    </w:p>
    <w:p w14:paraId="102E788D" w14:textId="77777777" w:rsidR="00EA1846" w:rsidRDefault="00EA1846" w:rsidP="00535EA7">
      <w:pPr>
        <w:keepNext/>
        <w:widowControl w:val="0"/>
        <w:spacing w:line="240" w:lineRule="auto"/>
        <w:rPr>
          <w:bCs/>
          <w:lang w:val="hu-HU"/>
        </w:rPr>
      </w:pPr>
    </w:p>
    <w:p w14:paraId="71458490" w14:textId="77777777" w:rsidR="000F69FC" w:rsidRPr="000F69FC" w:rsidRDefault="000F69FC" w:rsidP="000F69F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 mg/ml </w:t>
      </w:r>
      <w:proofErr w:type="spellStart"/>
      <w:r w:rsidRPr="000F69FC">
        <w:rPr>
          <w:u w:val="single"/>
          <w:lang w:val="hu-HU"/>
        </w:rPr>
        <w:t>oldatos</w:t>
      </w:r>
      <w:proofErr w:type="spellEnd"/>
      <w:r w:rsidRPr="000F69FC">
        <w:rPr>
          <w:u w:val="single"/>
          <w:lang w:val="hu-HU"/>
        </w:rPr>
        <w:t xml:space="preserve"> injekció</w:t>
      </w:r>
    </w:p>
    <w:p w14:paraId="2606399A" w14:textId="1BAA173E" w:rsidR="009C3ADE" w:rsidRPr="00F83ED1" w:rsidRDefault="009C3ADE" w:rsidP="00130037">
      <w:pPr>
        <w:pStyle w:val="EMEAEnBodyText"/>
        <w:autoSpaceDE w:val="0"/>
        <w:autoSpaceDN w:val="0"/>
        <w:adjustRightInd w:val="0"/>
        <w:spacing w:before="0" w:after="0"/>
        <w:rPr>
          <w:lang w:val="hu-HU"/>
        </w:rPr>
      </w:pPr>
      <w:r w:rsidRPr="00F83ED1">
        <w:rPr>
          <w:lang w:val="hu-HU"/>
        </w:rPr>
        <w:t>3</w:t>
      </w:r>
      <w:r w:rsidR="00C13E0B" w:rsidRPr="00F83ED1">
        <w:rPr>
          <w:lang w:val="hu-HU"/>
        </w:rPr>
        <w:t> </w:t>
      </w:r>
      <w:r w:rsidRPr="00F83ED1">
        <w:rPr>
          <w:lang w:val="hu-HU"/>
        </w:rPr>
        <w:t xml:space="preserve">mg </w:t>
      </w:r>
      <w:proofErr w:type="spellStart"/>
      <w:r w:rsidRPr="00F83ED1">
        <w:rPr>
          <w:lang w:val="hu-HU"/>
        </w:rPr>
        <w:t>efedrin-hidrokloridot</w:t>
      </w:r>
      <w:proofErr w:type="spellEnd"/>
      <w:r w:rsidRPr="00F83ED1">
        <w:rPr>
          <w:lang w:val="hu-HU"/>
        </w:rPr>
        <w:t xml:space="preserve"> tartalmaz</w:t>
      </w:r>
      <w:r w:rsidR="000F2FCC">
        <w:rPr>
          <w:lang w:val="hu-HU"/>
        </w:rPr>
        <w:t xml:space="preserve"> milliliterenként</w:t>
      </w:r>
      <w:r w:rsidRPr="00F83ED1">
        <w:rPr>
          <w:lang w:val="hu-HU"/>
        </w:rPr>
        <w:t>.</w:t>
      </w:r>
    </w:p>
    <w:p w14:paraId="432D6F6C" w14:textId="674A64B0" w:rsidR="009C3ADE" w:rsidRPr="00F83ED1" w:rsidRDefault="009C3ADE" w:rsidP="00130037">
      <w:pPr>
        <w:pStyle w:val="EMEAEnBodyText"/>
        <w:autoSpaceDE w:val="0"/>
        <w:autoSpaceDN w:val="0"/>
        <w:adjustRightInd w:val="0"/>
        <w:spacing w:before="0" w:after="0"/>
        <w:rPr>
          <w:lang w:val="hu-HU"/>
        </w:rPr>
      </w:pPr>
      <w:r w:rsidRPr="00F83ED1">
        <w:rPr>
          <w:lang w:val="hu-HU"/>
        </w:rPr>
        <w:t>30</w:t>
      </w:r>
      <w:r w:rsidR="00C13E0B" w:rsidRPr="00F83ED1">
        <w:rPr>
          <w:lang w:val="hu-HU"/>
        </w:rPr>
        <w:t> </w:t>
      </w:r>
      <w:r w:rsidRPr="00F83ED1">
        <w:rPr>
          <w:lang w:val="hu-HU"/>
        </w:rPr>
        <w:t xml:space="preserve">mg </w:t>
      </w:r>
      <w:proofErr w:type="spellStart"/>
      <w:r w:rsidRPr="00F83ED1">
        <w:rPr>
          <w:lang w:val="hu-HU"/>
        </w:rPr>
        <w:t>efedrin-hidrokloridot</w:t>
      </w:r>
      <w:proofErr w:type="spellEnd"/>
      <w:r w:rsidRPr="00F83ED1">
        <w:rPr>
          <w:lang w:val="hu-HU"/>
        </w:rPr>
        <w:t xml:space="preserve"> tartalmaz 10</w:t>
      </w:r>
      <w:r w:rsidR="00C13E0B" w:rsidRPr="00F83ED1">
        <w:rPr>
          <w:lang w:val="hu-HU"/>
        </w:rPr>
        <w:t> </w:t>
      </w:r>
      <w:r w:rsidRPr="00F83ED1">
        <w:rPr>
          <w:lang w:val="hu-HU"/>
        </w:rPr>
        <w:t>ml oldatot tartalmazó ampullánként.</w:t>
      </w:r>
    </w:p>
    <w:p w14:paraId="7793B57E" w14:textId="06CEF06A" w:rsidR="009C3ADE" w:rsidRPr="00F83ED1" w:rsidRDefault="009C3ADE" w:rsidP="00130037">
      <w:pPr>
        <w:pStyle w:val="EMEAEnBodyText"/>
        <w:autoSpaceDE w:val="0"/>
        <w:autoSpaceDN w:val="0"/>
        <w:adjustRightInd w:val="0"/>
        <w:spacing w:before="0" w:after="0"/>
        <w:rPr>
          <w:lang w:val="hu-HU"/>
        </w:rPr>
      </w:pPr>
    </w:p>
    <w:p w14:paraId="4BE9C35C" w14:textId="2C059280" w:rsidR="009C3ADE" w:rsidRPr="00F83ED1" w:rsidRDefault="009C3ADE" w:rsidP="0093068C">
      <w:pPr>
        <w:pStyle w:val="EMEAEnBodyText"/>
        <w:autoSpaceDE w:val="0"/>
        <w:autoSpaceDN w:val="0"/>
        <w:adjustRightInd w:val="0"/>
        <w:spacing w:before="0" w:after="0"/>
        <w:jc w:val="left"/>
        <w:rPr>
          <w:lang w:val="hu-HU"/>
        </w:rPr>
      </w:pPr>
      <w:r w:rsidRPr="0093068C">
        <w:rPr>
          <w:u w:val="single"/>
          <w:lang w:val="hu-HU"/>
        </w:rPr>
        <w:t>Ismert hatású segédanyagok</w:t>
      </w:r>
      <w:r w:rsidRPr="00F83ED1">
        <w:rPr>
          <w:lang w:val="hu-HU"/>
        </w:rPr>
        <w:t xml:space="preserve">: </w:t>
      </w:r>
      <w:r w:rsidR="0068634D" w:rsidRPr="00F83ED1">
        <w:rPr>
          <w:lang w:val="hu-HU"/>
        </w:rPr>
        <w:t>3,21</w:t>
      </w:r>
      <w:r w:rsidR="00C13E0B" w:rsidRPr="00F83ED1">
        <w:rPr>
          <w:lang w:val="hu-HU"/>
        </w:rPr>
        <w:t> </w:t>
      </w:r>
      <w:r w:rsidR="0068634D" w:rsidRPr="00F83ED1">
        <w:rPr>
          <w:lang w:val="hu-HU"/>
        </w:rPr>
        <w:t>mg (0,139</w:t>
      </w:r>
      <w:r w:rsidR="00C13E0B" w:rsidRPr="00F83ED1">
        <w:rPr>
          <w:lang w:val="hu-HU"/>
        </w:rPr>
        <w:t> </w:t>
      </w:r>
      <w:proofErr w:type="spellStart"/>
      <w:r w:rsidR="0068634D" w:rsidRPr="00F83ED1">
        <w:rPr>
          <w:lang w:val="hu-HU"/>
        </w:rPr>
        <w:t>mmol</w:t>
      </w:r>
      <w:proofErr w:type="spellEnd"/>
      <w:r w:rsidR="0068634D" w:rsidRPr="00F83ED1">
        <w:rPr>
          <w:lang w:val="hu-HU"/>
        </w:rPr>
        <w:t>) nátriumot tartalmaz milliliterenként</w:t>
      </w:r>
      <w:r w:rsidR="00314A7A" w:rsidRPr="00F83ED1">
        <w:rPr>
          <w:lang w:val="hu-HU"/>
        </w:rPr>
        <w:t>. 32,1</w:t>
      </w:r>
      <w:r w:rsidR="00C13E0B" w:rsidRPr="00F83ED1">
        <w:rPr>
          <w:lang w:val="hu-HU"/>
        </w:rPr>
        <w:t> </w:t>
      </w:r>
      <w:r w:rsidR="00314A7A" w:rsidRPr="00F83ED1">
        <w:rPr>
          <w:lang w:val="hu-HU"/>
        </w:rPr>
        <w:t>mg (1,39</w:t>
      </w:r>
      <w:r w:rsidR="00C13E0B" w:rsidRPr="00F83ED1">
        <w:rPr>
          <w:lang w:val="hu-HU"/>
        </w:rPr>
        <w:t> </w:t>
      </w:r>
      <w:proofErr w:type="spellStart"/>
      <w:r w:rsidR="00314A7A" w:rsidRPr="00F83ED1">
        <w:rPr>
          <w:lang w:val="hu-HU"/>
        </w:rPr>
        <w:t>mmol</w:t>
      </w:r>
      <w:proofErr w:type="spellEnd"/>
      <w:r w:rsidR="00314A7A" w:rsidRPr="00F83ED1">
        <w:rPr>
          <w:lang w:val="hu-HU"/>
        </w:rPr>
        <w:t>) nátriumot tartalmaz 10</w:t>
      </w:r>
      <w:r w:rsidR="00C13E0B" w:rsidRPr="00F83ED1">
        <w:rPr>
          <w:lang w:val="hu-HU"/>
        </w:rPr>
        <w:t> </w:t>
      </w:r>
      <w:r w:rsidR="00314A7A" w:rsidRPr="00F83ED1">
        <w:rPr>
          <w:lang w:val="hu-HU"/>
        </w:rPr>
        <w:t>ml-es ampullánként.</w:t>
      </w:r>
    </w:p>
    <w:p w14:paraId="16EF9190" w14:textId="5A5B2192" w:rsidR="009C3ADE" w:rsidRDefault="009C3ADE" w:rsidP="00130037">
      <w:pPr>
        <w:pStyle w:val="EMEAEnBodyText"/>
        <w:autoSpaceDE w:val="0"/>
        <w:autoSpaceDN w:val="0"/>
        <w:adjustRightInd w:val="0"/>
        <w:spacing w:before="0" w:after="0"/>
        <w:rPr>
          <w:lang w:val="hu-HU"/>
        </w:rPr>
      </w:pPr>
    </w:p>
    <w:p w14:paraId="49F653FF" w14:textId="77777777" w:rsidR="000F69FC" w:rsidRPr="000F69FC" w:rsidRDefault="000F69FC" w:rsidP="000F69F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10 mg/ml </w:t>
      </w:r>
      <w:proofErr w:type="spellStart"/>
      <w:r w:rsidRPr="000F69FC">
        <w:rPr>
          <w:u w:val="single"/>
          <w:lang w:val="hu-HU"/>
        </w:rPr>
        <w:t>oldatos</w:t>
      </w:r>
      <w:proofErr w:type="spellEnd"/>
      <w:r w:rsidRPr="000F69FC">
        <w:rPr>
          <w:u w:val="single"/>
          <w:lang w:val="hu-HU"/>
        </w:rPr>
        <w:t xml:space="preserve"> injekció</w:t>
      </w:r>
    </w:p>
    <w:p w14:paraId="2E634B2E" w14:textId="07D93544" w:rsidR="00631A2D" w:rsidRPr="000F69FC" w:rsidRDefault="00631A2D" w:rsidP="00631A2D">
      <w:pPr>
        <w:pStyle w:val="EMEAEnBodyText"/>
        <w:autoSpaceDE w:val="0"/>
        <w:autoSpaceDN w:val="0"/>
        <w:adjustRightInd w:val="0"/>
        <w:spacing w:before="0" w:after="0"/>
        <w:rPr>
          <w:lang w:val="hu-HU"/>
        </w:rPr>
      </w:pPr>
      <w:r w:rsidRPr="000F69FC">
        <w:rPr>
          <w:lang w:val="hu-HU"/>
        </w:rPr>
        <w:t>10</w:t>
      </w:r>
      <w:r w:rsidR="00C13E0B" w:rsidRPr="000F69FC">
        <w:rPr>
          <w:lang w:val="hu-HU"/>
        </w:rPr>
        <w:t> </w:t>
      </w:r>
      <w:r w:rsidRPr="000F69FC">
        <w:rPr>
          <w:lang w:val="hu-HU"/>
        </w:rPr>
        <w:t xml:space="preserve">mg </w:t>
      </w:r>
      <w:proofErr w:type="spellStart"/>
      <w:r w:rsidRPr="000F69FC">
        <w:rPr>
          <w:lang w:val="hu-HU"/>
        </w:rPr>
        <w:t>efedrin-hidrokloridot</w:t>
      </w:r>
      <w:proofErr w:type="spellEnd"/>
      <w:r w:rsidRPr="000F69FC">
        <w:rPr>
          <w:lang w:val="hu-HU"/>
        </w:rPr>
        <w:t xml:space="preserve"> tartalmaz</w:t>
      </w:r>
      <w:r w:rsidR="000F2FCC">
        <w:rPr>
          <w:lang w:val="hu-HU"/>
        </w:rPr>
        <w:t xml:space="preserve"> milliliterenként</w:t>
      </w:r>
      <w:r w:rsidRPr="000F69FC">
        <w:rPr>
          <w:lang w:val="hu-HU"/>
        </w:rPr>
        <w:t>.</w:t>
      </w:r>
    </w:p>
    <w:p w14:paraId="324801D2" w14:textId="32DD1F69" w:rsidR="00631A2D" w:rsidRPr="000F69FC" w:rsidRDefault="00631A2D" w:rsidP="00631A2D">
      <w:pPr>
        <w:pStyle w:val="EMEAEnBodyText"/>
        <w:autoSpaceDE w:val="0"/>
        <w:autoSpaceDN w:val="0"/>
        <w:adjustRightInd w:val="0"/>
        <w:spacing w:before="0" w:after="0"/>
        <w:rPr>
          <w:lang w:val="hu-HU"/>
        </w:rPr>
      </w:pPr>
      <w:r w:rsidRPr="000F69FC">
        <w:rPr>
          <w:lang w:val="hu-HU"/>
        </w:rPr>
        <w:t>50</w:t>
      </w:r>
      <w:r w:rsidR="00C13E0B" w:rsidRPr="000F69FC">
        <w:rPr>
          <w:lang w:val="hu-HU"/>
        </w:rPr>
        <w:t> </w:t>
      </w:r>
      <w:r w:rsidRPr="000F69FC">
        <w:rPr>
          <w:lang w:val="hu-HU"/>
        </w:rPr>
        <w:t xml:space="preserve">mg </w:t>
      </w:r>
      <w:proofErr w:type="spellStart"/>
      <w:r w:rsidRPr="000F69FC">
        <w:rPr>
          <w:lang w:val="hu-HU"/>
        </w:rPr>
        <w:t>efedrin-hidrokloridot</w:t>
      </w:r>
      <w:proofErr w:type="spellEnd"/>
      <w:r w:rsidRPr="000F69FC">
        <w:rPr>
          <w:lang w:val="hu-HU"/>
        </w:rPr>
        <w:t xml:space="preserve"> tartalmaz 5</w:t>
      </w:r>
      <w:r w:rsidR="00C13E0B" w:rsidRPr="000F69FC">
        <w:rPr>
          <w:lang w:val="hu-HU"/>
        </w:rPr>
        <w:t> </w:t>
      </w:r>
      <w:r w:rsidRPr="000F69FC">
        <w:rPr>
          <w:lang w:val="hu-HU"/>
        </w:rPr>
        <w:t>ml oldatot tartalmazó ampullánként.</w:t>
      </w:r>
    </w:p>
    <w:p w14:paraId="7523C3CA" w14:textId="781B0FD8" w:rsidR="00631A2D" w:rsidRPr="000F69FC" w:rsidRDefault="00631A2D" w:rsidP="00130037">
      <w:pPr>
        <w:pStyle w:val="EMEAEnBodyText"/>
        <w:autoSpaceDE w:val="0"/>
        <w:autoSpaceDN w:val="0"/>
        <w:adjustRightInd w:val="0"/>
        <w:spacing w:before="0" w:after="0"/>
        <w:rPr>
          <w:lang w:val="hu-HU"/>
        </w:rPr>
      </w:pPr>
    </w:p>
    <w:p w14:paraId="0C03C8F8" w14:textId="680AD157" w:rsidR="00631A2D" w:rsidRPr="00F83ED1" w:rsidRDefault="00631A2D" w:rsidP="0093068C">
      <w:pPr>
        <w:pStyle w:val="EMEAEnBodyText"/>
        <w:autoSpaceDE w:val="0"/>
        <w:autoSpaceDN w:val="0"/>
        <w:adjustRightInd w:val="0"/>
        <w:spacing w:before="0" w:after="0"/>
        <w:jc w:val="left"/>
        <w:rPr>
          <w:lang w:val="hu-HU"/>
        </w:rPr>
      </w:pPr>
      <w:r w:rsidRPr="0093068C">
        <w:rPr>
          <w:u w:val="single"/>
          <w:lang w:val="hu-HU"/>
        </w:rPr>
        <w:t>Ismert hatású segédanyagok</w:t>
      </w:r>
      <w:r w:rsidRPr="000F69FC">
        <w:rPr>
          <w:lang w:val="hu-HU"/>
        </w:rPr>
        <w:t>: 2,36</w:t>
      </w:r>
      <w:r w:rsidR="00C13E0B" w:rsidRPr="000F69FC">
        <w:rPr>
          <w:lang w:val="hu-HU"/>
        </w:rPr>
        <w:t> </w:t>
      </w:r>
      <w:r w:rsidRPr="000F69FC">
        <w:rPr>
          <w:lang w:val="hu-HU"/>
        </w:rPr>
        <w:t>mg (0,103</w:t>
      </w:r>
      <w:r w:rsidR="00C13E0B" w:rsidRPr="000F69FC">
        <w:rPr>
          <w:lang w:val="hu-HU"/>
        </w:rPr>
        <w:t> </w:t>
      </w:r>
      <w:proofErr w:type="spellStart"/>
      <w:r w:rsidRPr="000F69FC">
        <w:rPr>
          <w:lang w:val="hu-HU"/>
        </w:rPr>
        <w:t>mmol</w:t>
      </w:r>
      <w:proofErr w:type="spellEnd"/>
      <w:r w:rsidRPr="000F69FC">
        <w:rPr>
          <w:lang w:val="hu-HU"/>
        </w:rPr>
        <w:t>) nátriumot tartalmaz milliliterenként. 11,8</w:t>
      </w:r>
      <w:r w:rsidR="00C13E0B" w:rsidRPr="000F69FC">
        <w:rPr>
          <w:lang w:val="hu-HU"/>
        </w:rPr>
        <w:t> </w:t>
      </w:r>
      <w:r w:rsidRPr="000F69FC">
        <w:rPr>
          <w:lang w:val="hu-HU"/>
        </w:rPr>
        <w:t>mg (0,515</w:t>
      </w:r>
      <w:r w:rsidR="00C13E0B" w:rsidRPr="000F69FC">
        <w:rPr>
          <w:lang w:val="hu-HU"/>
        </w:rPr>
        <w:t> </w:t>
      </w:r>
      <w:proofErr w:type="spellStart"/>
      <w:r w:rsidRPr="000F69FC">
        <w:rPr>
          <w:lang w:val="hu-HU"/>
        </w:rPr>
        <w:t>mmol</w:t>
      </w:r>
      <w:proofErr w:type="spellEnd"/>
      <w:r w:rsidRPr="000F69FC">
        <w:rPr>
          <w:lang w:val="hu-HU"/>
        </w:rPr>
        <w:t>) nátriumot tartalmaz 5</w:t>
      </w:r>
      <w:r w:rsidR="00C13E0B" w:rsidRPr="000F69FC">
        <w:rPr>
          <w:lang w:val="hu-HU"/>
        </w:rPr>
        <w:t> </w:t>
      </w:r>
      <w:r w:rsidRPr="000F69FC">
        <w:rPr>
          <w:lang w:val="hu-HU"/>
        </w:rPr>
        <w:t>ml-es ampullánként.</w:t>
      </w:r>
    </w:p>
    <w:p w14:paraId="413BCE3A" w14:textId="2064CCB7" w:rsidR="00631A2D" w:rsidRDefault="00631A2D" w:rsidP="00130037">
      <w:pPr>
        <w:pStyle w:val="EMEAEnBodyText"/>
        <w:autoSpaceDE w:val="0"/>
        <w:autoSpaceDN w:val="0"/>
        <w:adjustRightInd w:val="0"/>
        <w:spacing w:before="0" w:after="0"/>
        <w:rPr>
          <w:lang w:val="hu-HU"/>
        </w:rPr>
      </w:pPr>
    </w:p>
    <w:p w14:paraId="05677C4E" w14:textId="77777777" w:rsidR="000F69FC" w:rsidRPr="000F69FC" w:rsidRDefault="000F69FC" w:rsidP="000F69F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30 mg/ml </w:t>
      </w:r>
      <w:proofErr w:type="spellStart"/>
      <w:r w:rsidRPr="000F69FC">
        <w:rPr>
          <w:u w:val="single"/>
          <w:lang w:val="hu-HU"/>
        </w:rPr>
        <w:t>oldatos</w:t>
      </w:r>
      <w:proofErr w:type="spellEnd"/>
      <w:r w:rsidRPr="000F69FC">
        <w:rPr>
          <w:u w:val="single"/>
          <w:lang w:val="hu-HU"/>
        </w:rPr>
        <w:t xml:space="preserve"> injekció</w:t>
      </w:r>
    </w:p>
    <w:p w14:paraId="7ADFBA85" w14:textId="6E64FA9C" w:rsidR="00E20A1D" w:rsidRPr="000F69FC" w:rsidRDefault="00E20A1D" w:rsidP="00E20A1D">
      <w:pPr>
        <w:pStyle w:val="EMEAEnBodyText"/>
        <w:autoSpaceDE w:val="0"/>
        <w:autoSpaceDN w:val="0"/>
        <w:adjustRightInd w:val="0"/>
        <w:spacing w:before="0" w:after="0"/>
        <w:rPr>
          <w:lang w:val="hu-HU"/>
        </w:rPr>
      </w:pPr>
      <w:r w:rsidRPr="000F69FC">
        <w:rPr>
          <w:lang w:val="hu-HU"/>
        </w:rPr>
        <w:t>1</w:t>
      </w:r>
      <w:r w:rsidR="00C13E0B" w:rsidRPr="000F69FC">
        <w:rPr>
          <w:lang w:val="hu-HU"/>
        </w:rPr>
        <w:t> </w:t>
      </w:r>
      <w:r w:rsidRPr="000F69FC">
        <w:rPr>
          <w:lang w:val="hu-HU"/>
        </w:rPr>
        <w:t xml:space="preserve">ml </w:t>
      </w:r>
      <w:proofErr w:type="spellStart"/>
      <w:r w:rsidRPr="000F69FC">
        <w:rPr>
          <w:lang w:val="hu-HU"/>
        </w:rPr>
        <w:t>oldatos</w:t>
      </w:r>
      <w:proofErr w:type="spellEnd"/>
      <w:r w:rsidRPr="000F69FC">
        <w:rPr>
          <w:lang w:val="hu-HU"/>
        </w:rPr>
        <w:t xml:space="preserve"> injekció 30</w:t>
      </w:r>
      <w:r w:rsidR="00C13E0B" w:rsidRPr="000F69FC">
        <w:rPr>
          <w:lang w:val="hu-HU"/>
        </w:rPr>
        <w:t> </w:t>
      </w:r>
      <w:r w:rsidRPr="000F69FC">
        <w:rPr>
          <w:lang w:val="hu-HU"/>
        </w:rPr>
        <w:t xml:space="preserve">mg </w:t>
      </w:r>
      <w:proofErr w:type="spellStart"/>
      <w:r w:rsidRPr="000F69FC">
        <w:rPr>
          <w:lang w:val="hu-HU"/>
        </w:rPr>
        <w:t>efedrin-hidrokloridot</w:t>
      </w:r>
      <w:proofErr w:type="spellEnd"/>
      <w:r w:rsidRPr="000F69FC">
        <w:rPr>
          <w:lang w:val="hu-HU"/>
        </w:rPr>
        <w:t xml:space="preserve"> tartalmaz</w:t>
      </w:r>
      <w:r w:rsidR="000F2FCC">
        <w:rPr>
          <w:lang w:val="hu-HU"/>
        </w:rPr>
        <w:t xml:space="preserve"> milliliterenként</w:t>
      </w:r>
      <w:r w:rsidRPr="000F69FC">
        <w:rPr>
          <w:lang w:val="hu-HU"/>
        </w:rPr>
        <w:t>.</w:t>
      </w:r>
    </w:p>
    <w:p w14:paraId="740367A4" w14:textId="020DDA6A" w:rsidR="00E20A1D" w:rsidRPr="00F83ED1" w:rsidRDefault="00E20A1D" w:rsidP="00E20A1D">
      <w:pPr>
        <w:pStyle w:val="EMEAEnBodyText"/>
        <w:autoSpaceDE w:val="0"/>
        <w:autoSpaceDN w:val="0"/>
        <w:adjustRightInd w:val="0"/>
        <w:spacing w:before="0" w:after="0"/>
        <w:rPr>
          <w:lang w:val="hu-HU"/>
        </w:rPr>
      </w:pPr>
      <w:r w:rsidRPr="000F69FC">
        <w:rPr>
          <w:lang w:val="hu-HU"/>
        </w:rPr>
        <w:t>30</w:t>
      </w:r>
      <w:r w:rsidR="00C13E0B" w:rsidRPr="000F69FC">
        <w:rPr>
          <w:lang w:val="hu-HU"/>
        </w:rPr>
        <w:t> </w:t>
      </w:r>
      <w:r w:rsidRPr="000F69FC">
        <w:rPr>
          <w:lang w:val="hu-HU"/>
        </w:rPr>
        <w:t xml:space="preserve">mg </w:t>
      </w:r>
      <w:proofErr w:type="spellStart"/>
      <w:r w:rsidRPr="000F69FC">
        <w:rPr>
          <w:lang w:val="hu-HU"/>
        </w:rPr>
        <w:t>efedrin-hidrokloridot</w:t>
      </w:r>
      <w:proofErr w:type="spellEnd"/>
      <w:r w:rsidRPr="000F69FC">
        <w:rPr>
          <w:lang w:val="hu-HU"/>
        </w:rPr>
        <w:t xml:space="preserve"> tartalmaz 1</w:t>
      </w:r>
      <w:r w:rsidR="00C13E0B" w:rsidRPr="000F69FC">
        <w:rPr>
          <w:lang w:val="hu-HU"/>
        </w:rPr>
        <w:t> </w:t>
      </w:r>
      <w:r w:rsidRPr="000F69FC">
        <w:rPr>
          <w:lang w:val="hu-HU"/>
        </w:rPr>
        <w:t>ml oldatot tartalmazó ampullánként.</w:t>
      </w:r>
    </w:p>
    <w:p w14:paraId="560E3A4F" w14:textId="77777777" w:rsidR="00E20A1D" w:rsidRPr="00F83ED1" w:rsidRDefault="00E20A1D" w:rsidP="00130037">
      <w:pPr>
        <w:pStyle w:val="EMEAEnBodyText"/>
        <w:autoSpaceDE w:val="0"/>
        <w:autoSpaceDN w:val="0"/>
        <w:adjustRightInd w:val="0"/>
        <w:spacing w:before="0" w:after="0"/>
        <w:rPr>
          <w:lang w:val="hu-HU"/>
        </w:rPr>
      </w:pPr>
    </w:p>
    <w:p w14:paraId="379E3B5F" w14:textId="26A94E59" w:rsidR="00EA1846" w:rsidRPr="00F83ED1" w:rsidRDefault="00F7162F" w:rsidP="00130037">
      <w:pPr>
        <w:pStyle w:val="EMEAEnBodyText"/>
        <w:autoSpaceDE w:val="0"/>
        <w:autoSpaceDN w:val="0"/>
        <w:adjustRightInd w:val="0"/>
        <w:spacing w:before="0" w:after="0"/>
        <w:rPr>
          <w:lang w:val="hu-HU"/>
        </w:rPr>
      </w:pPr>
      <w:r w:rsidRPr="00F83ED1">
        <w:rPr>
          <w:lang w:val="hu-HU"/>
        </w:rPr>
        <w:t>A segédanyagok teljes listáját lásd a 6.1</w:t>
      </w:r>
      <w:r w:rsidR="00566809" w:rsidRPr="00F83ED1">
        <w:rPr>
          <w:lang w:val="hu-HU"/>
        </w:rPr>
        <w:t> </w:t>
      </w:r>
      <w:r w:rsidRPr="00F83ED1">
        <w:rPr>
          <w:lang w:val="hu-HU"/>
        </w:rPr>
        <w:t>pontban.</w:t>
      </w:r>
    </w:p>
    <w:p w14:paraId="4C588487" w14:textId="77777777" w:rsidR="00EA1846" w:rsidRPr="00F83ED1" w:rsidRDefault="00EA1846" w:rsidP="00130037">
      <w:pPr>
        <w:widowControl w:val="0"/>
        <w:spacing w:line="240" w:lineRule="auto"/>
        <w:rPr>
          <w:b/>
          <w:bCs/>
          <w:lang w:val="hu-HU"/>
        </w:rPr>
      </w:pPr>
    </w:p>
    <w:p w14:paraId="7AE100C9" w14:textId="77777777" w:rsidR="00EA1846" w:rsidRPr="00F83ED1" w:rsidRDefault="00EA1846" w:rsidP="00130037">
      <w:pPr>
        <w:widowControl w:val="0"/>
        <w:spacing w:line="240" w:lineRule="auto"/>
        <w:rPr>
          <w:b/>
          <w:bCs/>
          <w:lang w:val="hu-HU"/>
        </w:rPr>
      </w:pPr>
    </w:p>
    <w:p w14:paraId="24E825BE" w14:textId="77777777" w:rsidR="00EA1846" w:rsidRPr="00F83ED1" w:rsidRDefault="00F7162F" w:rsidP="00DB0BD1">
      <w:pPr>
        <w:keepNext/>
        <w:spacing w:line="240" w:lineRule="auto"/>
        <w:ind w:left="567" w:hanging="567"/>
        <w:outlineLvl w:val="0"/>
        <w:rPr>
          <w:b/>
          <w:bCs/>
          <w:lang w:val="hu-HU"/>
        </w:rPr>
      </w:pPr>
      <w:r w:rsidRPr="00F83ED1">
        <w:rPr>
          <w:b/>
          <w:bCs/>
          <w:lang w:val="hu-HU"/>
        </w:rPr>
        <w:t>3.</w:t>
      </w:r>
      <w:r w:rsidRPr="00F83ED1">
        <w:rPr>
          <w:b/>
          <w:bCs/>
          <w:lang w:val="hu-HU"/>
        </w:rPr>
        <w:tab/>
        <w:t>GYÓGYSZERFORMA</w:t>
      </w:r>
    </w:p>
    <w:p w14:paraId="78FCB446" w14:textId="77777777" w:rsidR="00EA1846" w:rsidRPr="00F83ED1" w:rsidRDefault="00EA1846" w:rsidP="00535EA7">
      <w:pPr>
        <w:keepNext/>
        <w:spacing w:line="240" w:lineRule="auto"/>
        <w:ind w:left="567" w:hanging="567"/>
        <w:rPr>
          <w:b/>
          <w:bCs/>
          <w:lang w:val="hu-HU"/>
        </w:rPr>
      </w:pPr>
    </w:p>
    <w:p w14:paraId="40F9DDB3" w14:textId="4CB6A920" w:rsidR="00D86987" w:rsidRPr="00F83ED1" w:rsidRDefault="00D86987" w:rsidP="00D86987">
      <w:pPr>
        <w:tabs>
          <w:tab w:val="clear" w:pos="567"/>
        </w:tabs>
        <w:rPr>
          <w:lang w:val="hu-HU"/>
        </w:rPr>
      </w:pPr>
      <w:proofErr w:type="spellStart"/>
      <w:r w:rsidRPr="00F83ED1">
        <w:rPr>
          <w:lang w:val="hu-HU"/>
        </w:rPr>
        <w:t>Oldatos</w:t>
      </w:r>
      <w:proofErr w:type="spellEnd"/>
      <w:r w:rsidRPr="00F83ED1">
        <w:rPr>
          <w:lang w:val="hu-HU"/>
        </w:rPr>
        <w:t xml:space="preserve"> injekció.</w:t>
      </w:r>
    </w:p>
    <w:p w14:paraId="4CBB060D" w14:textId="6880C5E2" w:rsidR="00D86987" w:rsidRDefault="00D86987" w:rsidP="00D86987">
      <w:pPr>
        <w:tabs>
          <w:tab w:val="clear" w:pos="567"/>
        </w:tabs>
        <w:rPr>
          <w:lang w:val="hu-HU"/>
        </w:rPr>
      </w:pPr>
      <w:bookmarkStart w:id="1" w:name="_Hlk116041176"/>
      <w:r w:rsidRPr="00F83ED1">
        <w:rPr>
          <w:lang w:val="hu-HU"/>
        </w:rPr>
        <w:t>Tiszta, színtelen vagy halványsárga</w:t>
      </w:r>
      <w:r w:rsidR="00A67180">
        <w:rPr>
          <w:lang w:val="hu-HU"/>
        </w:rPr>
        <w:t xml:space="preserve"> színű</w:t>
      </w:r>
      <w:r w:rsidRPr="00F83ED1">
        <w:rPr>
          <w:lang w:val="hu-HU"/>
        </w:rPr>
        <w:t xml:space="preserve"> oldat.</w:t>
      </w:r>
    </w:p>
    <w:p w14:paraId="04A97402" w14:textId="77777777" w:rsidR="000F2FCC" w:rsidRDefault="000F2FCC" w:rsidP="00D86987">
      <w:pPr>
        <w:tabs>
          <w:tab w:val="clear" w:pos="567"/>
        </w:tabs>
        <w:rPr>
          <w:lang w:val="hu-HU"/>
        </w:rPr>
      </w:pPr>
    </w:p>
    <w:p w14:paraId="4179185E" w14:textId="77777777" w:rsidR="000F69FC" w:rsidRPr="000F69FC" w:rsidRDefault="000F69FC" w:rsidP="000F69F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 mg/ml </w:t>
      </w:r>
      <w:proofErr w:type="spellStart"/>
      <w:r w:rsidRPr="000F69FC">
        <w:rPr>
          <w:u w:val="single"/>
          <w:lang w:val="hu-HU"/>
        </w:rPr>
        <w:t>oldatos</w:t>
      </w:r>
      <w:proofErr w:type="spellEnd"/>
      <w:r w:rsidRPr="000F69FC">
        <w:rPr>
          <w:u w:val="single"/>
          <w:lang w:val="hu-HU"/>
        </w:rPr>
        <w:t xml:space="preserve"> injekció</w:t>
      </w:r>
    </w:p>
    <w:bookmarkEnd w:id="1"/>
    <w:p w14:paraId="3DE3FB63" w14:textId="220F062C" w:rsidR="00D86987" w:rsidRDefault="00D86987" w:rsidP="00D86987">
      <w:pPr>
        <w:tabs>
          <w:tab w:val="clear" w:pos="567"/>
        </w:tabs>
        <w:rPr>
          <w:lang w:val="hu-HU"/>
        </w:rPr>
      </w:pPr>
      <w:proofErr w:type="gramStart"/>
      <w:r w:rsidRPr="00F83ED1">
        <w:rPr>
          <w:lang w:val="hu-HU"/>
        </w:rPr>
        <w:t>pH</w:t>
      </w:r>
      <w:proofErr w:type="gramEnd"/>
      <w:r w:rsidRPr="00F83ED1">
        <w:rPr>
          <w:lang w:val="hu-HU"/>
        </w:rPr>
        <w:t>: 5</w:t>
      </w:r>
      <w:r w:rsidR="004F415B" w:rsidRPr="00F83ED1">
        <w:rPr>
          <w:lang w:val="hu-HU"/>
        </w:rPr>
        <w:t>,</w:t>
      </w:r>
      <w:r w:rsidRPr="00F83ED1">
        <w:rPr>
          <w:lang w:val="hu-HU"/>
        </w:rPr>
        <w:t>0</w:t>
      </w:r>
      <w:r w:rsidR="009777A0" w:rsidRPr="00F83ED1">
        <w:rPr>
          <w:lang w:val="hu-HU"/>
        </w:rPr>
        <w:t>–</w:t>
      </w:r>
      <w:r w:rsidRPr="00F83ED1">
        <w:rPr>
          <w:lang w:val="hu-HU"/>
        </w:rPr>
        <w:t>6</w:t>
      </w:r>
      <w:r w:rsidR="004F415B" w:rsidRPr="00F83ED1">
        <w:rPr>
          <w:lang w:val="hu-HU"/>
        </w:rPr>
        <w:t>,</w:t>
      </w:r>
      <w:r w:rsidRPr="00F83ED1">
        <w:rPr>
          <w:lang w:val="hu-HU"/>
        </w:rPr>
        <w:t>0</w:t>
      </w:r>
    </w:p>
    <w:p w14:paraId="475FA4B4" w14:textId="77777777" w:rsidR="000F69FC" w:rsidRDefault="000F69FC" w:rsidP="00D86987">
      <w:pPr>
        <w:tabs>
          <w:tab w:val="clear" w:pos="567"/>
        </w:tabs>
        <w:rPr>
          <w:lang w:val="hu-HU"/>
        </w:rPr>
      </w:pPr>
    </w:p>
    <w:p w14:paraId="42AB8666" w14:textId="77777777" w:rsidR="000F69FC" w:rsidRPr="000F69FC" w:rsidRDefault="000F69FC" w:rsidP="000F69F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10 mg/ml </w:t>
      </w:r>
      <w:proofErr w:type="spellStart"/>
      <w:r w:rsidRPr="000F69FC">
        <w:rPr>
          <w:u w:val="single"/>
          <w:lang w:val="hu-HU"/>
        </w:rPr>
        <w:t>oldatos</w:t>
      </w:r>
      <w:proofErr w:type="spellEnd"/>
      <w:r w:rsidRPr="000F69FC">
        <w:rPr>
          <w:u w:val="single"/>
          <w:lang w:val="hu-HU"/>
        </w:rPr>
        <w:t xml:space="preserve"> injekció</w:t>
      </w:r>
    </w:p>
    <w:p w14:paraId="6E2FD68F" w14:textId="4A1A76FD" w:rsidR="00D86987" w:rsidRDefault="000F69FC" w:rsidP="00D86987">
      <w:pPr>
        <w:tabs>
          <w:tab w:val="clear" w:pos="567"/>
        </w:tabs>
        <w:rPr>
          <w:shd w:val="clear" w:color="auto" w:fill="E7E6E6"/>
          <w:lang w:val="hu-HU"/>
        </w:rPr>
      </w:pPr>
      <w:proofErr w:type="gramStart"/>
      <w:r w:rsidRPr="00F83ED1">
        <w:rPr>
          <w:lang w:val="hu-HU"/>
        </w:rPr>
        <w:t>pH</w:t>
      </w:r>
      <w:proofErr w:type="gramEnd"/>
      <w:r w:rsidRPr="00F83ED1">
        <w:rPr>
          <w:lang w:val="hu-HU"/>
        </w:rPr>
        <w:t>:</w:t>
      </w:r>
      <w:r w:rsidRPr="000F69FC">
        <w:rPr>
          <w:lang w:val="hu-HU"/>
        </w:rPr>
        <w:t xml:space="preserve"> </w:t>
      </w:r>
      <w:r w:rsidRPr="00F83ED1">
        <w:rPr>
          <w:lang w:val="hu-HU"/>
        </w:rPr>
        <w:t>5,</w:t>
      </w:r>
      <w:r>
        <w:rPr>
          <w:lang w:val="hu-HU"/>
        </w:rPr>
        <w:t>4</w:t>
      </w:r>
      <w:r w:rsidRPr="00F83ED1">
        <w:rPr>
          <w:lang w:val="hu-HU"/>
        </w:rPr>
        <w:t>–6,</w:t>
      </w:r>
      <w:r>
        <w:rPr>
          <w:lang w:val="hu-HU"/>
        </w:rPr>
        <w:t>8</w:t>
      </w:r>
    </w:p>
    <w:p w14:paraId="0E05E7BA" w14:textId="77777777" w:rsidR="000F69FC" w:rsidRDefault="000F69FC" w:rsidP="00D86987">
      <w:pPr>
        <w:tabs>
          <w:tab w:val="clear" w:pos="567"/>
        </w:tabs>
        <w:rPr>
          <w:shd w:val="clear" w:color="auto" w:fill="E7E6E6"/>
          <w:lang w:val="hu-HU"/>
        </w:rPr>
      </w:pPr>
    </w:p>
    <w:p w14:paraId="56E9F5DC" w14:textId="77777777" w:rsidR="000F69FC" w:rsidRPr="000F69FC" w:rsidRDefault="000F69FC" w:rsidP="000F69F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30 mg/ml </w:t>
      </w:r>
      <w:proofErr w:type="spellStart"/>
      <w:r w:rsidRPr="000F69FC">
        <w:rPr>
          <w:u w:val="single"/>
          <w:lang w:val="hu-HU"/>
        </w:rPr>
        <w:t>oldatos</w:t>
      </w:r>
      <w:proofErr w:type="spellEnd"/>
      <w:r w:rsidRPr="000F69FC">
        <w:rPr>
          <w:u w:val="single"/>
          <w:lang w:val="hu-HU"/>
        </w:rPr>
        <w:t xml:space="preserve"> injekció</w:t>
      </w:r>
    </w:p>
    <w:p w14:paraId="3C4724BC" w14:textId="6A01FFD6" w:rsidR="00D86987" w:rsidRDefault="000F69FC" w:rsidP="00D86987">
      <w:pPr>
        <w:tabs>
          <w:tab w:val="clear" w:pos="567"/>
        </w:tabs>
        <w:rPr>
          <w:lang w:val="hu-HU"/>
        </w:rPr>
      </w:pPr>
      <w:proofErr w:type="gramStart"/>
      <w:r w:rsidRPr="00F83ED1">
        <w:rPr>
          <w:lang w:val="hu-HU"/>
        </w:rPr>
        <w:t>pH</w:t>
      </w:r>
      <w:proofErr w:type="gramEnd"/>
      <w:r w:rsidRPr="00F83ED1">
        <w:rPr>
          <w:lang w:val="hu-HU"/>
        </w:rPr>
        <w:t>:</w:t>
      </w:r>
      <w:r w:rsidR="00BA38A3" w:rsidRPr="00BA38A3">
        <w:rPr>
          <w:lang w:val="hu-HU"/>
        </w:rPr>
        <w:t xml:space="preserve"> </w:t>
      </w:r>
      <w:r w:rsidR="00BA38A3" w:rsidRPr="00F83ED1">
        <w:rPr>
          <w:lang w:val="hu-HU"/>
        </w:rPr>
        <w:t>5,</w:t>
      </w:r>
      <w:r w:rsidR="00BA38A3">
        <w:rPr>
          <w:lang w:val="hu-HU"/>
        </w:rPr>
        <w:t>4</w:t>
      </w:r>
      <w:r w:rsidR="00BA38A3" w:rsidRPr="00F83ED1">
        <w:rPr>
          <w:lang w:val="hu-HU"/>
        </w:rPr>
        <w:t>–</w:t>
      </w:r>
      <w:r w:rsidR="00BA38A3">
        <w:rPr>
          <w:lang w:val="hu-HU"/>
        </w:rPr>
        <w:t>7</w:t>
      </w:r>
      <w:r w:rsidR="00BA38A3" w:rsidRPr="00F83ED1">
        <w:rPr>
          <w:lang w:val="hu-HU"/>
        </w:rPr>
        <w:t>,0</w:t>
      </w:r>
    </w:p>
    <w:p w14:paraId="2EEE9C79" w14:textId="77777777" w:rsidR="005B1666" w:rsidRPr="00F83ED1" w:rsidRDefault="005B1666" w:rsidP="00D86987">
      <w:pPr>
        <w:tabs>
          <w:tab w:val="clear" w:pos="567"/>
        </w:tabs>
        <w:rPr>
          <w:shd w:val="clear" w:color="auto" w:fill="D0CECE"/>
          <w:lang w:val="hu-HU"/>
        </w:rPr>
      </w:pPr>
    </w:p>
    <w:p w14:paraId="105912A5" w14:textId="69C0B6F7" w:rsidR="00D86987" w:rsidRPr="00F83ED1" w:rsidRDefault="00D86987" w:rsidP="00D86987">
      <w:pPr>
        <w:tabs>
          <w:tab w:val="clear" w:pos="567"/>
        </w:tabs>
        <w:rPr>
          <w:lang w:val="hu-HU"/>
        </w:rPr>
      </w:pPr>
      <w:proofErr w:type="spellStart"/>
      <w:r w:rsidRPr="00F83ED1">
        <w:rPr>
          <w:lang w:val="hu-HU"/>
        </w:rPr>
        <w:t>Ozmolalitás</w:t>
      </w:r>
      <w:proofErr w:type="spellEnd"/>
      <w:r w:rsidRPr="00F83ED1">
        <w:rPr>
          <w:lang w:val="hu-HU"/>
        </w:rPr>
        <w:t>: 270–330</w:t>
      </w:r>
      <w:r w:rsidR="00566809" w:rsidRPr="00F83ED1">
        <w:rPr>
          <w:lang w:val="hu-HU"/>
        </w:rPr>
        <w:t> </w:t>
      </w:r>
      <w:proofErr w:type="spellStart"/>
      <w:r w:rsidRPr="00F83ED1">
        <w:rPr>
          <w:lang w:val="hu-HU"/>
        </w:rPr>
        <w:t>mOsm</w:t>
      </w:r>
      <w:proofErr w:type="spellEnd"/>
      <w:r w:rsidRPr="00F83ED1">
        <w:rPr>
          <w:lang w:val="hu-HU"/>
        </w:rPr>
        <w:t>/kg</w:t>
      </w:r>
    </w:p>
    <w:p w14:paraId="357BF828" w14:textId="77777777" w:rsidR="00EA1846" w:rsidRPr="00F83ED1" w:rsidRDefault="00EA1846" w:rsidP="00130037">
      <w:pPr>
        <w:autoSpaceDE w:val="0"/>
        <w:autoSpaceDN w:val="0"/>
        <w:adjustRightInd w:val="0"/>
        <w:spacing w:line="240" w:lineRule="auto"/>
        <w:jc w:val="both"/>
        <w:rPr>
          <w:lang w:val="hu-HU"/>
        </w:rPr>
      </w:pPr>
    </w:p>
    <w:p w14:paraId="6FEBD877" w14:textId="77777777" w:rsidR="00EA1846" w:rsidRPr="00F83ED1" w:rsidRDefault="00EA1846" w:rsidP="00130037">
      <w:pPr>
        <w:spacing w:line="240" w:lineRule="auto"/>
        <w:rPr>
          <w:lang w:val="hu-HU"/>
        </w:rPr>
      </w:pPr>
    </w:p>
    <w:p w14:paraId="45DC4770" w14:textId="77777777" w:rsidR="00EA1846" w:rsidRPr="00F83ED1" w:rsidRDefault="00F7162F" w:rsidP="00321B42">
      <w:pPr>
        <w:keepNext/>
        <w:spacing w:line="240" w:lineRule="auto"/>
        <w:ind w:left="567" w:hanging="567"/>
        <w:outlineLvl w:val="0"/>
        <w:rPr>
          <w:b/>
          <w:bCs/>
          <w:lang w:val="hu-HU"/>
        </w:rPr>
      </w:pPr>
      <w:r w:rsidRPr="00F83ED1">
        <w:rPr>
          <w:b/>
          <w:bCs/>
          <w:lang w:val="hu-HU"/>
        </w:rPr>
        <w:t>4.</w:t>
      </w:r>
      <w:r w:rsidRPr="00F83ED1">
        <w:rPr>
          <w:b/>
          <w:bCs/>
          <w:lang w:val="hu-HU"/>
        </w:rPr>
        <w:tab/>
        <w:t>KLINIKAI JELLEMZŐK</w:t>
      </w:r>
    </w:p>
    <w:p w14:paraId="2EAD776B" w14:textId="77777777" w:rsidR="00EA1846" w:rsidRPr="00F83ED1" w:rsidRDefault="00EA1846" w:rsidP="00DB0BD1">
      <w:pPr>
        <w:keepNext/>
        <w:spacing w:line="240" w:lineRule="auto"/>
        <w:ind w:left="567" w:hanging="567"/>
        <w:rPr>
          <w:b/>
          <w:bCs/>
          <w:lang w:val="hu-HU"/>
        </w:rPr>
      </w:pPr>
    </w:p>
    <w:p w14:paraId="4FCB14A5" w14:textId="77777777" w:rsidR="00EA1846" w:rsidRPr="00F83ED1" w:rsidRDefault="00F7162F" w:rsidP="00DB0BD1">
      <w:pPr>
        <w:keepNext/>
        <w:spacing w:line="240" w:lineRule="auto"/>
        <w:ind w:left="567" w:hanging="567"/>
        <w:outlineLvl w:val="1"/>
        <w:rPr>
          <w:b/>
          <w:bCs/>
          <w:lang w:val="hu-HU"/>
        </w:rPr>
      </w:pPr>
      <w:r w:rsidRPr="00F83ED1">
        <w:rPr>
          <w:b/>
          <w:bCs/>
          <w:lang w:val="hu-HU"/>
        </w:rPr>
        <w:t>4.1</w:t>
      </w:r>
      <w:r w:rsidRPr="00F83ED1">
        <w:rPr>
          <w:b/>
          <w:bCs/>
          <w:lang w:val="hu-HU"/>
        </w:rPr>
        <w:tab/>
        <w:t>Terápiás javallatok</w:t>
      </w:r>
    </w:p>
    <w:p w14:paraId="3CE3D070" w14:textId="77777777" w:rsidR="00EA1846" w:rsidRPr="00F83ED1" w:rsidRDefault="00EA1846" w:rsidP="00DB0BD1">
      <w:pPr>
        <w:keepNext/>
        <w:spacing w:line="240" w:lineRule="auto"/>
        <w:ind w:left="567" w:hanging="567"/>
        <w:rPr>
          <w:b/>
          <w:bCs/>
          <w:lang w:val="hu-HU"/>
        </w:rPr>
      </w:pPr>
    </w:p>
    <w:p w14:paraId="15967ED2" w14:textId="7181887E" w:rsidR="00EA1846" w:rsidRPr="00F83ED1" w:rsidRDefault="00991033" w:rsidP="00130037">
      <w:pPr>
        <w:spacing w:line="240" w:lineRule="auto"/>
        <w:rPr>
          <w:lang w:val="hu-HU"/>
        </w:rPr>
      </w:pPr>
      <w:proofErr w:type="spellStart"/>
      <w:r w:rsidRPr="00F83ED1">
        <w:rPr>
          <w:lang w:val="hu-HU"/>
        </w:rPr>
        <w:t>Spinalis</w:t>
      </w:r>
      <w:proofErr w:type="spellEnd"/>
      <w:r w:rsidRPr="00F83ED1">
        <w:rPr>
          <w:lang w:val="hu-HU"/>
        </w:rPr>
        <w:t xml:space="preserve">, </w:t>
      </w:r>
      <w:proofErr w:type="spellStart"/>
      <w:r w:rsidRPr="00F83ED1">
        <w:rPr>
          <w:lang w:val="hu-HU"/>
        </w:rPr>
        <w:t>epiduralis</w:t>
      </w:r>
      <w:proofErr w:type="spellEnd"/>
      <w:r w:rsidRPr="00F83ED1">
        <w:rPr>
          <w:lang w:val="hu-HU"/>
        </w:rPr>
        <w:t xml:space="preserve"> és általános érzéstelenítés alatt fellépő </w:t>
      </w:r>
      <w:proofErr w:type="spellStart"/>
      <w:r w:rsidRPr="00F83ED1">
        <w:rPr>
          <w:lang w:val="hu-HU"/>
        </w:rPr>
        <w:t>hypotonia</w:t>
      </w:r>
      <w:proofErr w:type="spellEnd"/>
      <w:r w:rsidRPr="00F83ED1">
        <w:rPr>
          <w:lang w:val="hu-HU"/>
        </w:rPr>
        <w:t xml:space="preserve"> kezelésére javallott felnőtteknél és 12</w:t>
      </w:r>
      <w:r w:rsidR="00566809" w:rsidRPr="00F83ED1">
        <w:rPr>
          <w:lang w:val="hu-HU"/>
        </w:rPr>
        <w:t> </w:t>
      </w:r>
      <w:proofErr w:type="gramStart"/>
      <w:r w:rsidRPr="00F83ED1">
        <w:rPr>
          <w:lang w:val="hu-HU"/>
        </w:rPr>
        <w:t>évesnél</w:t>
      </w:r>
      <w:proofErr w:type="gramEnd"/>
      <w:r w:rsidRPr="00F83ED1">
        <w:rPr>
          <w:lang w:val="hu-HU"/>
        </w:rPr>
        <w:t xml:space="preserve"> idősebb gyermekeknél és serdülőknél.</w:t>
      </w:r>
    </w:p>
    <w:p w14:paraId="5C1C1190" w14:textId="77777777" w:rsidR="00991033" w:rsidRPr="00F83ED1" w:rsidRDefault="00991033" w:rsidP="00130037">
      <w:pPr>
        <w:spacing w:line="240" w:lineRule="auto"/>
        <w:rPr>
          <w:lang w:val="hu-HU"/>
        </w:rPr>
      </w:pPr>
    </w:p>
    <w:p w14:paraId="498BFC68" w14:textId="77777777" w:rsidR="00EA1846" w:rsidRPr="00F83ED1" w:rsidRDefault="00F7162F" w:rsidP="00DB0BD1">
      <w:pPr>
        <w:keepNext/>
        <w:spacing w:line="240" w:lineRule="auto"/>
        <w:ind w:left="567" w:hanging="567"/>
        <w:outlineLvl w:val="1"/>
        <w:rPr>
          <w:b/>
          <w:bCs/>
          <w:lang w:val="hu-HU"/>
        </w:rPr>
      </w:pPr>
      <w:r w:rsidRPr="00F83ED1">
        <w:rPr>
          <w:b/>
          <w:bCs/>
          <w:lang w:val="hu-HU"/>
        </w:rPr>
        <w:lastRenderedPageBreak/>
        <w:t>4.2</w:t>
      </w:r>
      <w:r w:rsidRPr="00F83ED1">
        <w:rPr>
          <w:b/>
          <w:bCs/>
          <w:lang w:val="hu-HU"/>
        </w:rPr>
        <w:tab/>
        <w:t>Adagolás és alkalmazás</w:t>
      </w:r>
    </w:p>
    <w:p w14:paraId="1A5EEB83" w14:textId="77777777" w:rsidR="00EA1846" w:rsidRPr="00F83ED1" w:rsidRDefault="00EA1846" w:rsidP="00DB0BD1">
      <w:pPr>
        <w:keepNext/>
        <w:spacing w:line="240" w:lineRule="auto"/>
        <w:ind w:left="567" w:hanging="567"/>
        <w:rPr>
          <w:b/>
          <w:bCs/>
          <w:lang w:val="hu-HU"/>
        </w:rPr>
      </w:pPr>
    </w:p>
    <w:p w14:paraId="55C1697F" w14:textId="4FC515CC" w:rsidR="000F2FCC" w:rsidRDefault="000F2FCC" w:rsidP="000F2FC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 mg/ml </w:t>
      </w:r>
      <w:proofErr w:type="spellStart"/>
      <w:r w:rsidRPr="000F69FC">
        <w:rPr>
          <w:u w:val="single"/>
          <w:lang w:val="hu-HU"/>
        </w:rPr>
        <w:t>oldatos</w:t>
      </w:r>
      <w:proofErr w:type="spellEnd"/>
      <w:r w:rsidRPr="000F69FC">
        <w:rPr>
          <w:u w:val="single"/>
          <w:lang w:val="hu-HU"/>
        </w:rPr>
        <w:t xml:space="preserve"> injekció</w:t>
      </w:r>
    </w:p>
    <w:p w14:paraId="56E2230D" w14:textId="63D9D8B1" w:rsidR="000F2FCC" w:rsidRPr="000F69FC" w:rsidRDefault="000F2FCC" w:rsidP="000F2FCC">
      <w:pPr>
        <w:widowControl w:val="0"/>
        <w:tabs>
          <w:tab w:val="clear" w:pos="567"/>
        </w:tabs>
        <w:spacing w:line="240" w:lineRule="auto"/>
        <w:rPr>
          <w:u w:val="single"/>
          <w:lang w:val="hu-HU"/>
        </w:rPr>
      </w:pPr>
      <w:r>
        <w:rPr>
          <w:u w:val="single"/>
          <w:lang w:val="hu-HU"/>
        </w:rPr>
        <w:t>Adagolás</w:t>
      </w:r>
    </w:p>
    <w:p w14:paraId="2BB33DC6" w14:textId="77777777" w:rsidR="002C593D" w:rsidRPr="00F64B2D" w:rsidRDefault="002C593D" w:rsidP="00535EA7">
      <w:pPr>
        <w:keepNext/>
        <w:tabs>
          <w:tab w:val="clear" w:pos="567"/>
          <w:tab w:val="left" w:pos="1095"/>
        </w:tabs>
        <w:spacing w:line="240" w:lineRule="auto"/>
        <w:rPr>
          <w:lang w:val="hu-HU"/>
        </w:rPr>
      </w:pPr>
      <w:r w:rsidRPr="00F64B2D">
        <w:rPr>
          <w:lang w:val="hu-HU"/>
        </w:rPr>
        <w:t>Felnőttek</w:t>
      </w:r>
    </w:p>
    <w:p w14:paraId="1655A2B5" w14:textId="40E00A27" w:rsidR="002C593D" w:rsidRPr="00F83ED1" w:rsidRDefault="002C593D" w:rsidP="002C593D">
      <w:pPr>
        <w:spacing w:line="240" w:lineRule="auto"/>
        <w:ind w:right="-2"/>
        <w:rPr>
          <w:lang w:val="hu-HU"/>
        </w:rPr>
      </w:pPr>
      <w:r w:rsidRPr="00F83ED1">
        <w:rPr>
          <w:lang w:val="hu-HU"/>
        </w:rPr>
        <w:t>Lassú, intravénás injekcióban 3</w:t>
      </w:r>
      <w:r w:rsidR="00566809" w:rsidRPr="00F83ED1">
        <w:rPr>
          <w:lang w:val="hu-HU"/>
        </w:rPr>
        <w:t>–</w:t>
      </w:r>
      <w:r w:rsidRPr="00F83ED1">
        <w:rPr>
          <w:lang w:val="hu-HU"/>
        </w:rPr>
        <w:t>6</w:t>
      </w:r>
      <w:r w:rsidR="00566809" w:rsidRPr="00F83ED1">
        <w:rPr>
          <w:lang w:val="hu-HU"/>
        </w:rPr>
        <w:t> </w:t>
      </w:r>
      <w:r w:rsidRPr="00F83ED1">
        <w:rPr>
          <w:lang w:val="hu-HU"/>
        </w:rPr>
        <w:t>mg (legfeljebb 9</w:t>
      </w:r>
      <w:r w:rsidR="00566809" w:rsidRPr="00F83ED1">
        <w:rPr>
          <w:lang w:val="hu-HU"/>
        </w:rPr>
        <w:t> </w:t>
      </w:r>
      <w:r w:rsidRPr="00F83ED1">
        <w:rPr>
          <w:lang w:val="hu-HU"/>
        </w:rPr>
        <w:t>mg) adható, szükség szerint 3</w:t>
      </w:r>
      <w:r w:rsidR="00786E04" w:rsidRPr="00F83ED1">
        <w:rPr>
          <w:lang w:val="hu-HU"/>
        </w:rPr>
        <w:t>–</w:t>
      </w:r>
      <w:r w:rsidRPr="00F83ED1">
        <w:rPr>
          <w:lang w:val="hu-HU"/>
        </w:rPr>
        <w:t>4</w:t>
      </w:r>
      <w:r w:rsidR="00566809" w:rsidRPr="00F83ED1">
        <w:rPr>
          <w:lang w:val="hu-HU"/>
        </w:rPr>
        <w:t> </w:t>
      </w:r>
      <w:r w:rsidRPr="00F83ED1">
        <w:rPr>
          <w:lang w:val="hu-HU"/>
        </w:rPr>
        <w:t>percenként ismételve, legfeljebb 30</w:t>
      </w:r>
      <w:r w:rsidR="00566809" w:rsidRPr="00F83ED1">
        <w:rPr>
          <w:lang w:val="hu-HU"/>
        </w:rPr>
        <w:t> </w:t>
      </w:r>
      <w:r w:rsidRPr="00F83ED1">
        <w:rPr>
          <w:lang w:val="hu-HU"/>
        </w:rPr>
        <w:t xml:space="preserve">mg-ig. </w:t>
      </w:r>
      <w:r w:rsidR="00811D68" w:rsidRPr="00F83ED1">
        <w:rPr>
          <w:lang w:val="hu-HU"/>
        </w:rPr>
        <w:t xml:space="preserve">Amennyiben </w:t>
      </w:r>
      <w:r w:rsidRPr="00F83ED1">
        <w:rPr>
          <w:lang w:val="hu-HU"/>
        </w:rPr>
        <w:t>30</w:t>
      </w:r>
      <w:r w:rsidR="00566809" w:rsidRPr="00F83ED1">
        <w:rPr>
          <w:lang w:val="hu-HU"/>
        </w:rPr>
        <w:t> </w:t>
      </w:r>
      <w:r w:rsidRPr="00F83ED1">
        <w:rPr>
          <w:lang w:val="hu-HU"/>
        </w:rPr>
        <w:t>mg-</w:t>
      </w:r>
      <w:proofErr w:type="spellStart"/>
      <w:r w:rsidRPr="00F83ED1">
        <w:rPr>
          <w:lang w:val="hu-HU"/>
        </w:rPr>
        <w:t>o</w:t>
      </w:r>
      <w:r w:rsidR="000F2FCC">
        <w:rPr>
          <w:lang w:val="hu-HU"/>
        </w:rPr>
        <w:t>s</w:t>
      </w:r>
      <w:proofErr w:type="spellEnd"/>
      <w:r w:rsidR="000F2FCC">
        <w:rPr>
          <w:lang w:val="hu-HU"/>
        </w:rPr>
        <w:t xml:space="preserve"> </w:t>
      </w:r>
      <w:proofErr w:type="spellStart"/>
      <w:r w:rsidR="000F2FCC">
        <w:rPr>
          <w:lang w:val="hu-HU"/>
        </w:rPr>
        <w:t>összdózis</w:t>
      </w:r>
      <w:proofErr w:type="spellEnd"/>
      <w:r w:rsidR="000F2FCC">
        <w:rPr>
          <w:lang w:val="hu-HU"/>
        </w:rPr>
        <w:t xml:space="preserve"> beadása után</w:t>
      </w:r>
      <w:r w:rsidR="00811D68" w:rsidRPr="00F83ED1">
        <w:rPr>
          <w:lang w:val="hu-HU"/>
        </w:rPr>
        <w:t xml:space="preserve"> sem megfelelő</w:t>
      </w:r>
      <w:r w:rsidR="00607059">
        <w:rPr>
          <w:lang w:val="hu-HU"/>
        </w:rPr>
        <w:t xml:space="preserve"> a hatás</w:t>
      </w:r>
      <w:r w:rsidR="00811D68" w:rsidRPr="00F83ED1">
        <w:rPr>
          <w:lang w:val="hu-HU"/>
        </w:rPr>
        <w:t xml:space="preserve">, </w:t>
      </w:r>
      <w:r w:rsidRPr="00F83ED1">
        <w:rPr>
          <w:lang w:val="hu-HU"/>
        </w:rPr>
        <w:t>meg</w:t>
      </w:r>
      <w:r w:rsidR="000F2FCC">
        <w:rPr>
          <w:lang w:val="hu-HU"/>
        </w:rPr>
        <w:t xml:space="preserve"> kell </w:t>
      </w:r>
      <w:r w:rsidRPr="00F83ED1">
        <w:rPr>
          <w:lang w:val="hu-HU"/>
        </w:rPr>
        <w:t>fontoln</w:t>
      </w:r>
      <w:r w:rsidR="000F2FCC">
        <w:rPr>
          <w:lang w:val="hu-HU"/>
        </w:rPr>
        <w:t>i</w:t>
      </w:r>
      <w:r w:rsidRPr="00F83ED1">
        <w:rPr>
          <w:lang w:val="hu-HU"/>
        </w:rPr>
        <w:t xml:space="preserve"> másik szer alkalmazás</w:t>
      </w:r>
      <w:r w:rsidR="000F2FCC">
        <w:rPr>
          <w:lang w:val="hu-HU"/>
        </w:rPr>
        <w:t>át</w:t>
      </w:r>
      <w:r w:rsidRPr="00F83ED1">
        <w:rPr>
          <w:lang w:val="hu-HU"/>
        </w:rPr>
        <w:t>.</w:t>
      </w:r>
    </w:p>
    <w:p w14:paraId="6E4FC20F" w14:textId="30F04EBC" w:rsidR="002C593D" w:rsidRPr="00F83ED1" w:rsidRDefault="002C593D" w:rsidP="002C593D">
      <w:pPr>
        <w:spacing w:line="240" w:lineRule="auto"/>
        <w:ind w:right="-2"/>
        <w:rPr>
          <w:lang w:val="hu-HU"/>
        </w:rPr>
      </w:pPr>
      <w:r w:rsidRPr="00F83ED1">
        <w:rPr>
          <w:lang w:val="hu-HU"/>
        </w:rPr>
        <w:t>A 24</w:t>
      </w:r>
      <w:r w:rsidR="00566809" w:rsidRPr="00F83ED1">
        <w:rPr>
          <w:lang w:val="hu-HU"/>
        </w:rPr>
        <w:t> </w:t>
      </w:r>
      <w:r w:rsidRPr="00F83ED1">
        <w:rPr>
          <w:lang w:val="hu-HU"/>
        </w:rPr>
        <w:t xml:space="preserve">óra alatt beadott </w:t>
      </w:r>
      <w:proofErr w:type="spellStart"/>
      <w:r w:rsidRPr="00F83ED1">
        <w:rPr>
          <w:lang w:val="hu-HU"/>
        </w:rPr>
        <w:t>össz</w:t>
      </w:r>
      <w:r w:rsidR="006F7209" w:rsidRPr="00F83ED1">
        <w:rPr>
          <w:lang w:val="hu-HU"/>
        </w:rPr>
        <w:t>dózis</w:t>
      </w:r>
      <w:proofErr w:type="spellEnd"/>
      <w:r w:rsidRPr="00F83ED1">
        <w:rPr>
          <w:lang w:val="hu-HU"/>
        </w:rPr>
        <w:t xml:space="preserve"> nem haladhatja meg a 150</w:t>
      </w:r>
      <w:r w:rsidR="00566809" w:rsidRPr="00F83ED1">
        <w:rPr>
          <w:lang w:val="hu-HU"/>
        </w:rPr>
        <w:t> </w:t>
      </w:r>
      <w:r w:rsidRPr="00F83ED1">
        <w:rPr>
          <w:lang w:val="hu-HU"/>
        </w:rPr>
        <w:t>mg-</w:t>
      </w:r>
      <w:proofErr w:type="spellStart"/>
      <w:r w:rsidRPr="00F83ED1">
        <w:rPr>
          <w:lang w:val="hu-HU"/>
        </w:rPr>
        <w:t>ot</w:t>
      </w:r>
      <w:proofErr w:type="spellEnd"/>
      <w:r w:rsidRPr="00F83ED1">
        <w:rPr>
          <w:lang w:val="hu-HU"/>
        </w:rPr>
        <w:t>.</w:t>
      </w:r>
    </w:p>
    <w:p w14:paraId="0FB987DB" w14:textId="77777777" w:rsidR="00EA1846" w:rsidRPr="00F83ED1" w:rsidRDefault="00EA1846" w:rsidP="00130037">
      <w:pPr>
        <w:autoSpaceDE w:val="0"/>
        <w:autoSpaceDN w:val="0"/>
        <w:adjustRightInd w:val="0"/>
        <w:spacing w:line="240" w:lineRule="auto"/>
        <w:jc w:val="both"/>
        <w:rPr>
          <w:lang w:val="hu-HU"/>
        </w:rPr>
      </w:pPr>
    </w:p>
    <w:p w14:paraId="28271BCC" w14:textId="024F6529" w:rsidR="000F2FCC" w:rsidRDefault="000F2FCC" w:rsidP="000F2FCC">
      <w:pPr>
        <w:widowControl w:val="0"/>
        <w:tabs>
          <w:tab w:val="clear" w:pos="567"/>
        </w:tabs>
        <w:spacing w:line="240" w:lineRule="auto"/>
        <w:rPr>
          <w:u w:val="single"/>
          <w:lang w:val="hu-HU"/>
        </w:rPr>
      </w:pPr>
      <w:proofErr w:type="spellStart"/>
      <w:r>
        <w:rPr>
          <w:u w:val="single"/>
          <w:lang w:val="hu-HU"/>
        </w:rPr>
        <w:t>Ephedrine</w:t>
      </w:r>
      <w:proofErr w:type="spellEnd"/>
      <w:r>
        <w:rPr>
          <w:u w:val="single"/>
          <w:lang w:val="hu-HU"/>
        </w:rPr>
        <w:t xml:space="preserve"> </w:t>
      </w:r>
      <w:proofErr w:type="spellStart"/>
      <w:r>
        <w:rPr>
          <w:u w:val="single"/>
          <w:lang w:val="hu-HU"/>
        </w:rPr>
        <w:t>Kabi</w:t>
      </w:r>
      <w:proofErr w:type="spellEnd"/>
      <w:r>
        <w:rPr>
          <w:u w:val="single"/>
          <w:lang w:val="hu-HU"/>
        </w:rPr>
        <w:t xml:space="preserve"> 10</w:t>
      </w:r>
      <w:r w:rsidRPr="000F69FC">
        <w:rPr>
          <w:u w:val="single"/>
          <w:lang w:val="hu-HU"/>
        </w:rPr>
        <w:t xml:space="preserve"> mg/ml </w:t>
      </w:r>
      <w:proofErr w:type="spellStart"/>
      <w:r w:rsidRPr="000F69FC">
        <w:rPr>
          <w:u w:val="single"/>
          <w:lang w:val="hu-HU"/>
        </w:rPr>
        <w:t>oldatos</w:t>
      </w:r>
      <w:proofErr w:type="spellEnd"/>
      <w:r w:rsidRPr="000F69FC">
        <w:rPr>
          <w:u w:val="single"/>
          <w:lang w:val="hu-HU"/>
        </w:rPr>
        <w:t xml:space="preserve"> injekció</w:t>
      </w:r>
    </w:p>
    <w:p w14:paraId="4A9D2866" w14:textId="6A7B8E22" w:rsidR="00286752" w:rsidRPr="00CE7994" w:rsidRDefault="000F2FCC" w:rsidP="00535EA7">
      <w:pPr>
        <w:keepNext/>
        <w:spacing w:line="240" w:lineRule="auto"/>
        <w:rPr>
          <w:u w:val="single"/>
          <w:lang w:val="hu-HU"/>
        </w:rPr>
      </w:pPr>
      <w:r>
        <w:rPr>
          <w:u w:val="single"/>
          <w:lang w:val="hu-HU"/>
        </w:rPr>
        <w:t>A</w:t>
      </w:r>
      <w:r w:rsidR="00600B90">
        <w:rPr>
          <w:u w:val="single"/>
          <w:lang w:val="hu-HU"/>
        </w:rPr>
        <w:t>dagolás</w:t>
      </w:r>
    </w:p>
    <w:p w14:paraId="181D454F" w14:textId="77777777" w:rsidR="00286752" w:rsidRPr="00F64B2D" w:rsidRDefault="00286752" w:rsidP="00535EA7">
      <w:pPr>
        <w:keepNext/>
        <w:tabs>
          <w:tab w:val="clear" w:pos="567"/>
          <w:tab w:val="left" w:pos="1095"/>
        </w:tabs>
        <w:spacing w:line="240" w:lineRule="auto"/>
        <w:rPr>
          <w:lang w:val="hu-HU"/>
        </w:rPr>
      </w:pPr>
      <w:r w:rsidRPr="00F64B2D">
        <w:rPr>
          <w:lang w:val="hu-HU"/>
        </w:rPr>
        <w:t>Felnőttek</w:t>
      </w:r>
    </w:p>
    <w:p w14:paraId="35F8B8FF" w14:textId="3E57B6AC" w:rsidR="00286752" w:rsidRPr="00CE7994" w:rsidRDefault="00286752" w:rsidP="00286752">
      <w:pPr>
        <w:spacing w:line="240" w:lineRule="auto"/>
        <w:ind w:right="-2"/>
        <w:rPr>
          <w:lang w:val="hu-HU"/>
        </w:rPr>
      </w:pPr>
      <w:r w:rsidRPr="00CE7994">
        <w:rPr>
          <w:lang w:val="hu-HU"/>
        </w:rPr>
        <w:t>Lassú, intravénás injekcióban 5</w:t>
      </w:r>
      <w:r w:rsidR="00593276" w:rsidRPr="00CE7994">
        <w:rPr>
          <w:lang w:val="hu-HU"/>
        </w:rPr>
        <w:t> </w:t>
      </w:r>
      <w:r w:rsidRPr="00CE7994">
        <w:rPr>
          <w:lang w:val="hu-HU"/>
        </w:rPr>
        <w:t>mg (legfeljebb 10</w:t>
      </w:r>
      <w:r w:rsidR="00593276" w:rsidRPr="00CE7994">
        <w:rPr>
          <w:lang w:val="hu-HU"/>
        </w:rPr>
        <w:t> </w:t>
      </w:r>
      <w:r w:rsidRPr="00CE7994">
        <w:rPr>
          <w:lang w:val="hu-HU"/>
        </w:rPr>
        <w:t>mg) adható, szükség szerint 3</w:t>
      </w:r>
      <w:r w:rsidR="00786E04" w:rsidRPr="00CE7994">
        <w:rPr>
          <w:lang w:val="hu-HU"/>
        </w:rPr>
        <w:t>–</w:t>
      </w:r>
      <w:r w:rsidRPr="00CE7994">
        <w:rPr>
          <w:lang w:val="hu-HU"/>
        </w:rPr>
        <w:t>4</w:t>
      </w:r>
      <w:r w:rsidR="00593276" w:rsidRPr="00CE7994">
        <w:rPr>
          <w:lang w:val="hu-HU"/>
        </w:rPr>
        <w:t> </w:t>
      </w:r>
      <w:r w:rsidRPr="00CE7994">
        <w:rPr>
          <w:lang w:val="hu-HU"/>
        </w:rPr>
        <w:t>percenként ismételve, legfeljebb 30</w:t>
      </w:r>
      <w:r w:rsidR="00593276" w:rsidRPr="00CE7994">
        <w:rPr>
          <w:lang w:val="hu-HU"/>
        </w:rPr>
        <w:t> </w:t>
      </w:r>
      <w:r w:rsidRPr="00CE7994">
        <w:rPr>
          <w:lang w:val="hu-HU"/>
        </w:rPr>
        <w:t>mg-ig. Amennyiben 30</w:t>
      </w:r>
      <w:r w:rsidR="00593276" w:rsidRPr="00CE7994">
        <w:rPr>
          <w:lang w:val="hu-HU"/>
        </w:rPr>
        <w:t> </w:t>
      </w:r>
      <w:r w:rsidRPr="00CE7994">
        <w:rPr>
          <w:lang w:val="hu-HU"/>
        </w:rPr>
        <w:t>mg-</w:t>
      </w:r>
      <w:proofErr w:type="spellStart"/>
      <w:r w:rsidRPr="00CE7994">
        <w:rPr>
          <w:lang w:val="hu-HU"/>
        </w:rPr>
        <w:t>o</w:t>
      </w:r>
      <w:r w:rsidR="000F2FCC">
        <w:rPr>
          <w:lang w:val="hu-HU"/>
        </w:rPr>
        <w:t>s</w:t>
      </w:r>
      <w:proofErr w:type="spellEnd"/>
      <w:r w:rsidR="000F2FCC">
        <w:rPr>
          <w:lang w:val="hu-HU"/>
        </w:rPr>
        <w:t xml:space="preserve"> </w:t>
      </w:r>
      <w:proofErr w:type="spellStart"/>
      <w:r w:rsidR="000F2FCC">
        <w:rPr>
          <w:lang w:val="hu-HU"/>
        </w:rPr>
        <w:t>összdózis</w:t>
      </w:r>
      <w:proofErr w:type="spellEnd"/>
      <w:r w:rsidR="000F2FCC">
        <w:rPr>
          <w:lang w:val="hu-HU"/>
        </w:rPr>
        <w:t xml:space="preserve"> beadása után </w:t>
      </w:r>
      <w:r w:rsidRPr="00CE7994">
        <w:rPr>
          <w:lang w:val="hu-HU"/>
        </w:rPr>
        <w:t>sem megfelelő</w:t>
      </w:r>
      <w:r w:rsidR="00607059">
        <w:rPr>
          <w:lang w:val="hu-HU"/>
        </w:rPr>
        <w:t xml:space="preserve"> a hatás</w:t>
      </w:r>
      <w:r w:rsidRPr="00CE7994">
        <w:rPr>
          <w:lang w:val="hu-HU"/>
        </w:rPr>
        <w:t>, meg</w:t>
      </w:r>
      <w:r w:rsidR="000F2FCC">
        <w:rPr>
          <w:lang w:val="hu-HU"/>
        </w:rPr>
        <w:t xml:space="preserve"> kell </w:t>
      </w:r>
      <w:r w:rsidRPr="00CE7994">
        <w:rPr>
          <w:lang w:val="hu-HU"/>
        </w:rPr>
        <w:t>fontoln</w:t>
      </w:r>
      <w:r w:rsidR="000F2FCC">
        <w:rPr>
          <w:lang w:val="hu-HU"/>
        </w:rPr>
        <w:t>i</w:t>
      </w:r>
      <w:r w:rsidRPr="00CE7994">
        <w:rPr>
          <w:lang w:val="hu-HU"/>
        </w:rPr>
        <w:t xml:space="preserve"> másik szer alkalmazás</w:t>
      </w:r>
      <w:r w:rsidR="000F2FCC">
        <w:rPr>
          <w:lang w:val="hu-HU"/>
        </w:rPr>
        <w:t>át</w:t>
      </w:r>
      <w:r w:rsidRPr="00CE7994">
        <w:rPr>
          <w:lang w:val="hu-HU"/>
        </w:rPr>
        <w:t>.</w:t>
      </w:r>
    </w:p>
    <w:p w14:paraId="21DDEB8D" w14:textId="2321421E" w:rsidR="00286752" w:rsidRPr="00F83ED1" w:rsidRDefault="00286752" w:rsidP="00286752">
      <w:pPr>
        <w:spacing w:line="240" w:lineRule="auto"/>
        <w:ind w:right="-2"/>
        <w:rPr>
          <w:lang w:val="hu-HU"/>
        </w:rPr>
      </w:pPr>
      <w:r w:rsidRPr="00CE7994">
        <w:rPr>
          <w:lang w:val="hu-HU"/>
        </w:rPr>
        <w:t>A 24</w:t>
      </w:r>
      <w:r w:rsidR="00593276" w:rsidRPr="00CE7994">
        <w:rPr>
          <w:lang w:val="hu-HU"/>
        </w:rPr>
        <w:t> </w:t>
      </w:r>
      <w:r w:rsidRPr="00CE7994">
        <w:rPr>
          <w:lang w:val="hu-HU"/>
        </w:rPr>
        <w:t xml:space="preserve">óra alatt beadott </w:t>
      </w:r>
      <w:proofErr w:type="spellStart"/>
      <w:r w:rsidRPr="00CE7994">
        <w:rPr>
          <w:lang w:val="hu-HU"/>
        </w:rPr>
        <w:t>össz</w:t>
      </w:r>
      <w:r w:rsidR="006F7209" w:rsidRPr="00CE7994">
        <w:rPr>
          <w:lang w:val="hu-HU"/>
        </w:rPr>
        <w:t>dózis</w:t>
      </w:r>
      <w:proofErr w:type="spellEnd"/>
      <w:r w:rsidRPr="00CE7994">
        <w:rPr>
          <w:lang w:val="hu-HU"/>
        </w:rPr>
        <w:t xml:space="preserve"> nem haladhatja meg a 150</w:t>
      </w:r>
      <w:r w:rsidR="00593276" w:rsidRPr="00CE7994">
        <w:rPr>
          <w:lang w:val="hu-HU"/>
        </w:rPr>
        <w:t> </w:t>
      </w:r>
      <w:r w:rsidRPr="00CE7994">
        <w:rPr>
          <w:lang w:val="hu-HU"/>
        </w:rPr>
        <w:t>mg-</w:t>
      </w:r>
      <w:proofErr w:type="spellStart"/>
      <w:r w:rsidRPr="00CE7994">
        <w:rPr>
          <w:lang w:val="hu-HU"/>
        </w:rPr>
        <w:t>ot</w:t>
      </w:r>
      <w:proofErr w:type="spellEnd"/>
      <w:r w:rsidRPr="00CE7994">
        <w:rPr>
          <w:lang w:val="hu-HU"/>
        </w:rPr>
        <w:t>.</w:t>
      </w:r>
    </w:p>
    <w:p w14:paraId="0B9FE66F" w14:textId="5A93765D" w:rsidR="00EA1846" w:rsidRPr="00F83ED1" w:rsidRDefault="00EA1846" w:rsidP="00130037">
      <w:pPr>
        <w:autoSpaceDE w:val="0"/>
        <w:autoSpaceDN w:val="0"/>
        <w:adjustRightInd w:val="0"/>
        <w:spacing w:line="240" w:lineRule="auto"/>
        <w:rPr>
          <w:lang w:val="hu-HU"/>
        </w:rPr>
      </w:pPr>
    </w:p>
    <w:p w14:paraId="3A7556C6" w14:textId="1D5061AF" w:rsidR="000F2FCC" w:rsidRDefault="000F2FCC" w:rsidP="000F2FCC">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w:t>
      </w:r>
      <w:r>
        <w:rPr>
          <w:u w:val="single"/>
          <w:lang w:val="hu-HU"/>
        </w:rPr>
        <w:t>0</w:t>
      </w:r>
      <w:r w:rsidRPr="000F69FC">
        <w:rPr>
          <w:u w:val="single"/>
          <w:lang w:val="hu-HU"/>
        </w:rPr>
        <w:t xml:space="preserve"> mg/ml </w:t>
      </w:r>
      <w:proofErr w:type="spellStart"/>
      <w:r w:rsidRPr="000F69FC">
        <w:rPr>
          <w:u w:val="single"/>
          <w:lang w:val="hu-HU"/>
        </w:rPr>
        <w:t>oldatos</w:t>
      </w:r>
      <w:proofErr w:type="spellEnd"/>
      <w:r w:rsidRPr="000F69FC">
        <w:rPr>
          <w:u w:val="single"/>
          <w:lang w:val="hu-HU"/>
        </w:rPr>
        <w:t xml:space="preserve"> injekció</w:t>
      </w:r>
    </w:p>
    <w:p w14:paraId="77220E2F" w14:textId="59FFB9E6" w:rsidR="00286752" w:rsidRPr="00CE7994" w:rsidRDefault="000F2FCC" w:rsidP="00535EA7">
      <w:pPr>
        <w:keepNext/>
        <w:spacing w:line="240" w:lineRule="auto"/>
        <w:rPr>
          <w:u w:val="single"/>
          <w:lang w:val="hu-HU"/>
        </w:rPr>
      </w:pPr>
      <w:r>
        <w:rPr>
          <w:u w:val="single"/>
          <w:lang w:val="hu-HU"/>
        </w:rPr>
        <w:t>A</w:t>
      </w:r>
      <w:r w:rsidR="00600B90">
        <w:rPr>
          <w:u w:val="single"/>
          <w:lang w:val="hu-HU"/>
        </w:rPr>
        <w:t>dagolás</w:t>
      </w:r>
    </w:p>
    <w:p w14:paraId="0C8FE179" w14:textId="77777777" w:rsidR="00286752" w:rsidRPr="00F64B2D" w:rsidRDefault="00286752" w:rsidP="00535EA7">
      <w:pPr>
        <w:keepNext/>
        <w:tabs>
          <w:tab w:val="clear" w:pos="567"/>
          <w:tab w:val="left" w:pos="1095"/>
        </w:tabs>
        <w:spacing w:line="240" w:lineRule="auto"/>
        <w:rPr>
          <w:lang w:val="hu-HU"/>
        </w:rPr>
      </w:pPr>
      <w:r w:rsidRPr="00F64B2D">
        <w:rPr>
          <w:lang w:val="hu-HU"/>
        </w:rPr>
        <w:t>Felnőttek</w:t>
      </w:r>
    </w:p>
    <w:p w14:paraId="06C99223" w14:textId="07DB6D9B" w:rsidR="00286752" w:rsidRPr="00CE7994" w:rsidRDefault="00286752" w:rsidP="00286752">
      <w:pPr>
        <w:spacing w:line="240" w:lineRule="auto"/>
        <w:ind w:right="-2"/>
        <w:rPr>
          <w:lang w:val="hu-HU"/>
        </w:rPr>
      </w:pPr>
      <w:r w:rsidRPr="00CE7994">
        <w:rPr>
          <w:lang w:val="hu-HU"/>
        </w:rPr>
        <w:t>Lassú, intravénás injekcióban 3</w:t>
      </w:r>
      <w:r w:rsidR="006D2058" w:rsidRPr="00CE7994">
        <w:rPr>
          <w:lang w:val="hu-HU"/>
        </w:rPr>
        <w:t>–</w:t>
      </w:r>
      <w:r w:rsidRPr="00CE7994">
        <w:rPr>
          <w:lang w:val="hu-HU"/>
        </w:rPr>
        <w:t>6</w:t>
      </w:r>
      <w:r w:rsidR="00A8685B" w:rsidRPr="00CE7994">
        <w:rPr>
          <w:lang w:val="hu-HU"/>
        </w:rPr>
        <w:t> </w:t>
      </w:r>
      <w:r w:rsidRPr="00CE7994">
        <w:rPr>
          <w:lang w:val="hu-HU"/>
        </w:rPr>
        <w:t>mg (legfeljebb 9</w:t>
      </w:r>
      <w:r w:rsidR="006D2058" w:rsidRPr="00CE7994">
        <w:rPr>
          <w:lang w:val="hu-HU"/>
        </w:rPr>
        <w:t> </w:t>
      </w:r>
      <w:r w:rsidRPr="00CE7994">
        <w:rPr>
          <w:lang w:val="hu-HU"/>
        </w:rPr>
        <w:t>mg-</w:t>
      </w:r>
      <w:proofErr w:type="spellStart"/>
      <w:r w:rsidRPr="00CE7994">
        <w:rPr>
          <w:lang w:val="hu-HU"/>
        </w:rPr>
        <w:t>ot</w:t>
      </w:r>
      <w:proofErr w:type="spellEnd"/>
      <w:r w:rsidRPr="00CE7994">
        <w:rPr>
          <w:lang w:val="hu-HU"/>
        </w:rPr>
        <w:t>) adható, szükség szerint 3</w:t>
      </w:r>
      <w:r w:rsidR="000F0524" w:rsidRPr="00CE7994">
        <w:rPr>
          <w:lang w:val="hu-HU"/>
        </w:rPr>
        <w:t>–</w:t>
      </w:r>
      <w:r w:rsidRPr="00CE7994">
        <w:rPr>
          <w:lang w:val="hu-HU"/>
        </w:rPr>
        <w:t>4</w:t>
      </w:r>
      <w:r w:rsidR="006D2058" w:rsidRPr="00CE7994">
        <w:rPr>
          <w:lang w:val="hu-HU"/>
        </w:rPr>
        <w:t> </w:t>
      </w:r>
      <w:r w:rsidRPr="00CE7994">
        <w:rPr>
          <w:lang w:val="hu-HU"/>
        </w:rPr>
        <w:t>percenként ismételve, legfeljebb 30</w:t>
      </w:r>
      <w:r w:rsidR="006D2058" w:rsidRPr="00CE7994">
        <w:rPr>
          <w:lang w:val="hu-HU"/>
        </w:rPr>
        <w:t> </w:t>
      </w:r>
      <w:r w:rsidRPr="00CE7994">
        <w:rPr>
          <w:lang w:val="hu-HU"/>
        </w:rPr>
        <w:t>mg-ig. Amennyiben 30</w:t>
      </w:r>
      <w:r w:rsidR="006D2058" w:rsidRPr="00CE7994">
        <w:rPr>
          <w:lang w:val="hu-HU"/>
        </w:rPr>
        <w:t> </w:t>
      </w:r>
      <w:r w:rsidRPr="00CE7994">
        <w:rPr>
          <w:lang w:val="hu-HU"/>
        </w:rPr>
        <w:t>mg-</w:t>
      </w:r>
      <w:proofErr w:type="spellStart"/>
      <w:r w:rsidRPr="00CE7994">
        <w:rPr>
          <w:lang w:val="hu-HU"/>
        </w:rPr>
        <w:t>o</w:t>
      </w:r>
      <w:r w:rsidR="000F2FCC">
        <w:rPr>
          <w:lang w:val="hu-HU"/>
        </w:rPr>
        <w:t>s</w:t>
      </w:r>
      <w:proofErr w:type="spellEnd"/>
      <w:r w:rsidRPr="00CE7994">
        <w:rPr>
          <w:lang w:val="hu-HU"/>
        </w:rPr>
        <w:t xml:space="preserve"> </w:t>
      </w:r>
      <w:proofErr w:type="spellStart"/>
      <w:r w:rsidR="000F2FCC">
        <w:rPr>
          <w:lang w:val="hu-HU"/>
        </w:rPr>
        <w:t>összdózis</w:t>
      </w:r>
      <w:proofErr w:type="spellEnd"/>
      <w:r w:rsidR="000F2FCC">
        <w:rPr>
          <w:lang w:val="hu-HU"/>
        </w:rPr>
        <w:t xml:space="preserve"> beadása után </w:t>
      </w:r>
      <w:r w:rsidRPr="00CE7994">
        <w:rPr>
          <w:lang w:val="hu-HU"/>
        </w:rPr>
        <w:t>sem megfelelő</w:t>
      </w:r>
      <w:r w:rsidR="00607059">
        <w:rPr>
          <w:lang w:val="hu-HU"/>
        </w:rPr>
        <w:t xml:space="preserve"> a hatás</w:t>
      </w:r>
      <w:r w:rsidRPr="00CE7994">
        <w:rPr>
          <w:lang w:val="hu-HU"/>
        </w:rPr>
        <w:t>, meg</w:t>
      </w:r>
      <w:r w:rsidR="000F2FCC">
        <w:rPr>
          <w:lang w:val="hu-HU"/>
        </w:rPr>
        <w:t xml:space="preserve"> kell </w:t>
      </w:r>
      <w:r w:rsidRPr="00CE7994">
        <w:rPr>
          <w:lang w:val="hu-HU"/>
        </w:rPr>
        <w:t>fontoln</w:t>
      </w:r>
      <w:r w:rsidR="000F2FCC">
        <w:rPr>
          <w:lang w:val="hu-HU"/>
        </w:rPr>
        <w:t>i</w:t>
      </w:r>
      <w:r w:rsidRPr="00CE7994">
        <w:rPr>
          <w:lang w:val="hu-HU"/>
        </w:rPr>
        <w:t xml:space="preserve"> másik szer alkalmazás</w:t>
      </w:r>
      <w:r w:rsidR="000F2FCC">
        <w:rPr>
          <w:lang w:val="hu-HU"/>
        </w:rPr>
        <w:t>át</w:t>
      </w:r>
      <w:r w:rsidRPr="00CE7994">
        <w:rPr>
          <w:lang w:val="hu-HU"/>
        </w:rPr>
        <w:t>.</w:t>
      </w:r>
    </w:p>
    <w:p w14:paraId="7DF7FE83" w14:textId="3F789327" w:rsidR="00286752" w:rsidRPr="00F83ED1" w:rsidRDefault="00286752" w:rsidP="00286752">
      <w:pPr>
        <w:spacing w:line="240" w:lineRule="auto"/>
        <w:ind w:right="-2"/>
        <w:rPr>
          <w:lang w:val="hu-HU"/>
        </w:rPr>
      </w:pPr>
      <w:r w:rsidRPr="00CE7994">
        <w:rPr>
          <w:lang w:val="hu-HU"/>
        </w:rPr>
        <w:t>A 24</w:t>
      </w:r>
      <w:r w:rsidR="006D2058" w:rsidRPr="00CE7994">
        <w:rPr>
          <w:lang w:val="hu-HU"/>
        </w:rPr>
        <w:t> </w:t>
      </w:r>
      <w:r w:rsidRPr="00CE7994">
        <w:rPr>
          <w:lang w:val="hu-HU"/>
        </w:rPr>
        <w:t xml:space="preserve">óra alatt beadott </w:t>
      </w:r>
      <w:proofErr w:type="spellStart"/>
      <w:r w:rsidRPr="00CE7994">
        <w:rPr>
          <w:lang w:val="hu-HU"/>
        </w:rPr>
        <w:t>össz</w:t>
      </w:r>
      <w:r w:rsidR="006F7209" w:rsidRPr="00CE7994">
        <w:rPr>
          <w:lang w:val="hu-HU"/>
        </w:rPr>
        <w:t>dózis</w:t>
      </w:r>
      <w:proofErr w:type="spellEnd"/>
      <w:r w:rsidRPr="00CE7994">
        <w:rPr>
          <w:lang w:val="hu-HU"/>
        </w:rPr>
        <w:t xml:space="preserve"> nem haladhatja meg a 150</w:t>
      </w:r>
      <w:r w:rsidR="006D2058" w:rsidRPr="00CE7994">
        <w:rPr>
          <w:lang w:val="hu-HU"/>
        </w:rPr>
        <w:t> </w:t>
      </w:r>
      <w:r w:rsidRPr="00CE7994">
        <w:rPr>
          <w:lang w:val="hu-HU"/>
        </w:rPr>
        <w:t>mg-</w:t>
      </w:r>
      <w:proofErr w:type="spellStart"/>
      <w:r w:rsidRPr="00CE7994">
        <w:rPr>
          <w:lang w:val="hu-HU"/>
        </w:rPr>
        <w:t>ot</w:t>
      </w:r>
      <w:proofErr w:type="spellEnd"/>
      <w:r w:rsidRPr="00CE7994">
        <w:rPr>
          <w:lang w:val="hu-HU"/>
        </w:rPr>
        <w:t>.</w:t>
      </w:r>
    </w:p>
    <w:p w14:paraId="6630BF26" w14:textId="1943B72B" w:rsidR="00286752" w:rsidRPr="00F83ED1" w:rsidRDefault="00286752" w:rsidP="00130037">
      <w:pPr>
        <w:autoSpaceDE w:val="0"/>
        <w:autoSpaceDN w:val="0"/>
        <w:adjustRightInd w:val="0"/>
        <w:spacing w:line="240" w:lineRule="auto"/>
        <w:rPr>
          <w:lang w:val="hu-HU"/>
        </w:rPr>
      </w:pPr>
    </w:p>
    <w:p w14:paraId="55D699A7" w14:textId="0951F83A" w:rsidR="00286752" w:rsidRPr="00F83ED1" w:rsidRDefault="00961234" w:rsidP="00535EA7">
      <w:pPr>
        <w:keepNext/>
        <w:autoSpaceDE w:val="0"/>
        <w:autoSpaceDN w:val="0"/>
        <w:adjustRightInd w:val="0"/>
        <w:spacing w:line="240" w:lineRule="auto"/>
        <w:rPr>
          <w:i/>
          <w:iCs/>
          <w:lang w:val="hu-HU"/>
        </w:rPr>
      </w:pPr>
      <w:r w:rsidRPr="00F83ED1">
        <w:rPr>
          <w:i/>
          <w:iCs/>
          <w:lang w:val="hu-HU"/>
        </w:rPr>
        <w:t>Gyermekek</w:t>
      </w:r>
      <w:r w:rsidR="000F2FCC">
        <w:rPr>
          <w:i/>
          <w:iCs/>
          <w:lang w:val="hu-HU"/>
        </w:rPr>
        <w:t xml:space="preserve"> és serdülők</w:t>
      </w:r>
    </w:p>
    <w:p w14:paraId="1D5166C0" w14:textId="77777777" w:rsidR="00961234" w:rsidRPr="00F83ED1" w:rsidRDefault="00961234" w:rsidP="00961234">
      <w:pPr>
        <w:tabs>
          <w:tab w:val="clear" w:pos="567"/>
          <w:tab w:val="left" w:pos="1095"/>
        </w:tabs>
        <w:spacing w:line="240" w:lineRule="auto"/>
        <w:rPr>
          <w:lang w:val="hu-HU"/>
        </w:rPr>
      </w:pPr>
      <w:r w:rsidRPr="00F83ED1">
        <w:rPr>
          <w:lang w:val="hu-HU"/>
        </w:rPr>
        <w:t xml:space="preserve">Az </w:t>
      </w:r>
      <w:proofErr w:type="spellStart"/>
      <w:r w:rsidRPr="00F83ED1">
        <w:rPr>
          <w:lang w:val="hu-HU"/>
        </w:rPr>
        <w:t>Ephedrine</w:t>
      </w:r>
      <w:proofErr w:type="spellEnd"/>
      <w:r w:rsidRPr="00F83ED1">
        <w:rPr>
          <w:lang w:val="hu-HU"/>
        </w:rPr>
        <w:t xml:space="preserve"> </w:t>
      </w:r>
      <w:proofErr w:type="spellStart"/>
      <w:r w:rsidRPr="00F83ED1">
        <w:rPr>
          <w:lang w:val="hu-HU"/>
        </w:rPr>
        <w:t>Kabi</w:t>
      </w:r>
      <w:proofErr w:type="spellEnd"/>
      <w:r w:rsidRPr="00F83ED1">
        <w:rPr>
          <w:lang w:val="hu-HU"/>
        </w:rPr>
        <w:t xml:space="preserve"> alkalmazása gyermekek esetében általánosságban nem javasolt, a hatásosságra, biztonságosságra és az adagolásra vonatkozó adatok hiánya miatt.</w:t>
      </w:r>
    </w:p>
    <w:p w14:paraId="272CA715" w14:textId="7474F0B6" w:rsidR="00961234" w:rsidRPr="00F83ED1" w:rsidRDefault="00961234" w:rsidP="00130037">
      <w:pPr>
        <w:autoSpaceDE w:val="0"/>
        <w:autoSpaceDN w:val="0"/>
        <w:adjustRightInd w:val="0"/>
        <w:spacing w:line="240" w:lineRule="auto"/>
        <w:rPr>
          <w:lang w:val="hu-HU"/>
        </w:rPr>
      </w:pPr>
    </w:p>
    <w:p w14:paraId="4492A267" w14:textId="4B29CE36" w:rsidR="0024475D" w:rsidRPr="00F83ED1" w:rsidRDefault="0024475D" w:rsidP="00DB0BD1">
      <w:pPr>
        <w:pStyle w:val="Listaszerbekezds"/>
        <w:keepNext/>
        <w:numPr>
          <w:ilvl w:val="0"/>
          <w:numId w:val="19"/>
        </w:numPr>
        <w:tabs>
          <w:tab w:val="clear" w:pos="567"/>
        </w:tabs>
        <w:spacing w:line="240" w:lineRule="auto"/>
        <w:ind w:left="567" w:hanging="283"/>
        <w:rPr>
          <w:u w:val="single"/>
          <w:lang w:val="hu-HU"/>
        </w:rPr>
      </w:pPr>
      <w:r w:rsidRPr="00F83ED1">
        <w:rPr>
          <w:u w:val="single"/>
          <w:lang w:val="hu-HU"/>
        </w:rPr>
        <w:t>12</w:t>
      </w:r>
      <w:r w:rsidR="003910A6" w:rsidRPr="00F83ED1">
        <w:rPr>
          <w:u w:val="single"/>
          <w:lang w:val="hu-HU"/>
        </w:rPr>
        <w:t> </w:t>
      </w:r>
      <w:r w:rsidRPr="00F83ED1">
        <w:rPr>
          <w:u w:val="single"/>
          <w:lang w:val="hu-HU"/>
        </w:rPr>
        <w:t>év alatti gyermekek</w:t>
      </w:r>
    </w:p>
    <w:p w14:paraId="486D27AD" w14:textId="530A74E1" w:rsidR="0024475D" w:rsidRPr="00F83ED1" w:rsidRDefault="0024475D" w:rsidP="0024475D">
      <w:pPr>
        <w:numPr>
          <w:ilvl w:val="12"/>
          <w:numId w:val="0"/>
        </w:numPr>
        <w:tabs>
          <w:tab w:val="clear" w:pos="567"/>
          <w:tab w:val="left" w:pos="720"/>
        </w:tabs>
        <w:spacing w:line="240" w:lineRule="auto"/>
        <w:rPr>
          <w:lang w:val="hu-HU"/>
        </w:rPr>
      </w:pPr>
      <w:r w:rsidRPr="00F83ED1">
        <w:rPr>
          <w:lang w:val="hu-HU"/>
        </w:rPr>
        <w:t xml:space="preserve">Az </w:t>
      </w:r>
      <w:proofErr w:type="spellStart"/>
      <w:r w:rsidR="00F136CD">
        <w:rPr>
          <w:lang w:val="hu-HU"/>
        </w:rPr>
        <w:t>efedrin</w:t>
      </w:r>
      <w:proofErr w:type="spellEnd"/>
      <w:r w:rsidR="00F136CD">
        <w:rPr>
          <w:lang w:val="hu-HU"/>
        </w:rPr>
        <w:t xml:space="preserve"> </w:t>
      </w:r>
      <w:r w:rsidR="00F136CD" w:rsidRPr="00F83ED1">
        <w:rPr>
          <w:lang w:val="hu-HU"/>
        </w:rPr>
        <w:t>hatásosság</w:t>
      </w:r>
      <w:r w:rsidR="00F136CD">
        <w:rPr>
          <w:lang w:val="hu-HU"/>
        </w:rPr>
        <w:t>át és</w:t>
      </w:r>
      <w:r w:rsidR="00F136CD" w:rsidRPr="00F83ED1">
        <w:rPr>
          <w:lang w:val="hu-HU"/>
        </w:rPr>
        <w:t xml:space="preserve"> biztonságosság</w:t>
      </w:r>
      <w:r w:rsidR="00F136CD">
        <w:rPr>
          <w:lang w:val="hu-HU"/>
        </w:rPr>
        <w:t>át</w:t>
      </w:r>
      <w:r w:rsidRPr="00F83ED1">
        <w:rPr>
          <w:lang w:val="hu-HU"/>
        </w:rPr>
        <w:t xml:space="preserve"> 12</w:t>
      </w:r>
      <w:r w:rsidR="003910A6" w:rsidRPr="00F83ED1">
        <w:rPr>
          <w:lang w:val="hu-HU"/>
        </w:rPr>
        <w:t> </w:t>
      </w:r>
      <w:r w:rsidRPr="00F83ED1">
        <w:rPr>
          <w:lang w:val="hu-HU"/>
        </w:rPr>
        <w:t xml:space="preserve">év alatti gyermekek esetében nem </w:t>
      </w:r>
      <w:r w:rsidR="00F136CD">
        <w:rPr>
          <w:lang w:val="hu-HU"/>
        </w:rPr>
        <w:t>állapították meg. Nem állnak rendelkezésre adatok</w:t>
      </w:r>
      <w:r w:rsidRPr="00F83ED1">
        <w:rPr>
          <w:lang w:val="hu-HU"/>
        </w:rPr>
        <w:t>.</w:t>
      </w:r>
    </w:p>
    <w:p w14:paraId="1E980505" w14:textId="77777777" w:rsidR="0024475D" w:rsidRPr="00F83ED1" w:rsidRDefault="0024475D" w:rsidP="0024475D">
      <w:pPr>
        <w:numPr>
          <w:ilvl w:val="12"/>
          <w:numId w:val="0"/>
        </w:numPr>
        <w:tabs>
          <w:tab w:val="clear" w:pos="567"/>
          <w:tab w:val="left" w:pos="720"/>
        </w:tabs>
        <w:spacing w:line="240" w:lineRule="auto"/>
        <w:rPr>
          <w:lang w:val="hu-HU"/>
        </w:rPr>
      </w:pPr>
    </w:p>
    <w:p w14:paraId="49055D3E" w14:textId="396E2852" w:rsidR="0024475D" w:rsidRPr="00F83ED1" w:rsidRDefault="0024475D" w:rsidP="00DB0BD1">
      <w:pPr>
        <w:pStyle w:val="Listaszerbekezds"/>
        <w:keepNext/>
        <w:numPr>
          <w:ilvl w:val="0"/>
          <w:numId w:val="19"/>
        </w:numPr>
        <w:tabs>
          <w:tab w:val="clear" w:pos="567"/>
        </w:tabs>
        <w:spacing w:line="240" w:lineRule="auto"/>
        <w:ind w:left="567" w:hanging="283"/>
        <w:rPr>
          <w:u w:val="single"/>
          <w:lang w:val="hu-HU"/>
        </w:rPr>
      </w:pPr>
      <w:r w:rsidRPr="00F83ED1">
        <w:rPr>
          <w:u w:val="single"/>
          <w:lang w:val="hu-HU"/>
        </w:rPr>
        <w:t>12.</w:t>
      </w:r>
      <w:r w:rsidR="003910A6" w:rsidRPr="00F83ED1">
        <w:rPr>
          <w:u w:val="single"/>
          <w:lang w:val="hu-HU"/>
        </w:rPr>
        <w:t> </w:t>
      </w:r>
      <w:r w:rsidRPr="00F83ED1">
        <w:rPr>
          <w:u w:val="single"/>
          <w:lang w:val="hu-HU"/>
        </w:rPr>
        <w:t xml:space="preserve">életévet betöltött </w:t>
      </w:r>
      <w:r w:rsidR="00F136CD">
        <w:rPr>
          <w:u w:val="single"/>
          <w:lang w:val="hu-HU"/>
        </w:rPr>
        <w:t xml:space="preserve">gyermekek és </w:t>
      </w:r>
      <w:r w:rsidRPr="00F83ED1">
        <w:rPr>
          <w:u w:val="single"/>
          <w:lang w:val="hu-HU"/>
        </w:rPr>
        <w:t>serdülők</w:t>
      </w:r>
    </w:p>
    <w:p w14:paraId="6DD6F7DA" w14:textId="77777777" w:rsidR="0024475D" w:rsidRPr="00F83ED1" w:rsidRDefault="0024475D" w:rsidP="0024475D">
      <w:pPr>
        <w:numPr>
          <w:ilvl w:val="12"/>
          <w:numId w:val="0"/>
        </w:numPr>
        <w:tabs>
          <w:tab w:val="clear" w:pos="567"/>
          <w:tab w:val="left" w:pos="720"/>
        </w:tabs>
        <w:spacing w:line="240" w:lineRule="auto"/>
        <w:rPr>
          <w:lang w:val="hu-HU"/>
        </w:rPr>
      </w:pPr>
      <w:r w:rsidRPr="00F83ED1">
        <w:rPr>
          <w:lang w:val="hu-HU"/>
        </w:rPr>
        <w:t>Az adagolás és a beadás módja a felnőttekével azonos.</w:t>
      </w:r>
    </w:p>
    <w:p w14:paraId="6AEF4859" w14:textId="77777777" w:rsidR="0024475D" w:rsidRPr="00F83ED1" w:rsidRDefault="0024475D" w:rsidP="0024475D">
      <w:pPr>
        <w:tabs>
          <w:tab w:val="clear" w:pos="567"/>
          <w:tab w:val="left" w:pos="1095"/>
        </w:tabs>
        <w:spacing w:line="240" w:lineRule="auto"/>
        <w:rPr>
          <w:lang w:val="hu-HU"/>
        </w:rPr>
      </w:pPr>
    </w:p>
    <w:p w14:paraId="78B77CBC" w14:textId="5332C3E3" w:rsidR="0024475D" w:rsidRPr="00F83ED1" w:rsidRDefault="0024475D" w:rsidP="00535EA7">
      <w:pPr>
        <w:keepNext/>
        <w:tabs>
          <w:tab w:val="clear" w:pos="567"/>
          <w:tab w:val="left" w:pos="1095"/>
        </w:tabs>
        <w:spacing w:line="240" w:lineRule="auto"/>
        <w:rPr>
          <w:lang w:val="hu-HU"/>
        </w:rPr>
      </w:pPr>
      <w:r w:rsidRPr="00F83ED1">
        <w:rPr>
          <w:i/>
          <w:iCs/>
          <w:lang w:val="hu-HU"/>
        </w:rPr>
        <w:t xml:space="preserve">Vese- </w:t>
      </w:r>
      <w:r w:rsidR="00F136CD">
        <w:rPr>
          <w:i/>
          <w:iCs/>
          <w:lang w:val="hu-HU"/>
        </w:rPr>
        <w:t>vagy</w:t>
      </w:r>
      <w:r w:rsidRPr="00F83ED1">
        <w:rPr>
          <w:i/>
          <w:iCs/>
          <w:lang w:val="hu-HU"/>
        </w:rPr>
        <w:t xml:space="preserve"> májkárosodásban szenvedő betegek</w:t>
      </w:r>
    </w:p>
    <w:p w14:paraId="3239229F" w14:textId="22F23E39" w:rsidR="0024475D" w:rsidRPr="00F83ED1" w:rsidRDefault="0024475D" w:rsidP="0024475D">
      <w:pPr>
        <w:tabs>
          <w:tab w:val="clear" w:pos="567"/>
          <w:tab w:val="left" w:pos="1095"/>
        </w:tabs>
        <w:spacing w:line="240" w:lineRule="auto"/>
        <w:rPr>
          <w:lang w:val="hu-HU"/>
        </w:rPr>
      </w:pPr>
      <w:r w:rsidRPr="00F83ED1">
        <w:rPr>
          <w:lang w:val="hu-HU"/>
        </w:rPr>
        <w:t xml:space="preserve">A </w:t>
      </w:r>
      <w:r w:rsidR="00F136CD">
        <w:rPr>
          <w:lang w:val="hu-HU"/>
        </w:rPr>
        <w:t>dózi</w:t>
      </w:r>
      <w:r w:rsidRPr="00F83ED1">
        <w:rPr>
          <w:lang w:val="hu-HU"/>
        </w:rPr>
        <w:t xml:space="preserve">s módosítása nem szükséges vese- </w:t>
      </w:r>
      <w:r w:rsidR="00F136CD">
        <w:rPr>
          <w:lang w:val="hu-HU"/>
        </w:rPr>
        <w:t>vagy</w:t>
      </w:r>
      <w:r w:rsidRPr="00F83ED1">
        <w:rPr>
          <w:lang w:val="hu-HU"/>
        </w:rPr>
        <w:t xml:space="preserve"> májkárosodásban szenvedő betegek esetében.</w:t>
      </w:r>
    </w:p>
    <w:p w14:paraId="54F1FE02" w14:textId="77777777" w:rsidR="0024475D" w:rsidRPr="00F83ED1" w:rsidRDefault="0024475D" w:rsidP="0024475D">
      <w:pPr>
        <w:tabs>
          <w:tab w:val="clear" w:pos="567"/>
          <w:tab w:val="left" w:pos="1095"/>
        </w:tabs>
        <w:spacing w:line="240" w:lineRule="auto"/>
        <w:rPr>
          <w:lang w:val="hu-HU"/>
        </w:rPr>
      </w:pPr>
    </w:p>
    <w:p w14:paraId="62AA812B" w14:textId="77777777" w:rsidR="0024475D" w:rsidRPr="00F83ED1" w:rsidRDefault="0024475D" w:rsidP="00535EA7">
      <w:pPr>
        <w:keepNext/>
        <w:tabs>
          <w:tab w:val="clear" w:pos="567"/>
          <w:tab w:val="left" w:pos="1095"/>
        </w:tabs>
        <w:spacing w:line="240" w:lineRule="auto"/>
        <w:rPr>
          <w:u w:val="single"/>
          <w:lang w:val="hu-HU"/>
        </w:rPr>
      </w:pPr>
      <w:r w:rsidRPr="00F83ED1">
        <w:rPr>
          <w:u w:val="single"/>
          <w:lang w:val="hu-HU"/>
        </w:rPr>
        <w:t>Idősek</w:t>
      </w:r>
    </w:p>
    <w:p w14:paraId="422A44C8" w14:textId="77777777" w:rsidR="0024475D" w:rsidRPr="00F83ED1" w:rsidRDefault="0024475D" w:rsidP="0024475D">
      <w:pPr>
        <w:tabs>
          <w:tab w:val="clear" w:pos="567"/>
          <w:tab w:val="left" w:pos="1095"/>
        </w:tabs>
        <w:spacing w:line="240" w:lineRule="auto"/>
        <w:rPr>
          <w:lang w:val="hu-HU"/>
        </w:rPr>
      </w:pPr>
      <w:r w:rsidRPr="00F83ED1">
        <w:rPr>
          <w:lang w:val="hu-HU"/>
        </w:rPr>
        <w:t>A felnőttekével azonos.</w:t>
      </w:r>
    </w:p>
    <w:p w14:paraId="17DEF4BB" w14:textId="77777777" w:rsidR="00EA1846" w:rsidRPr="00F83ED1" w:rsidRDefault="00EA1846" w:rsidP="00836C13">
      <w:pPr>
        <w:spacing w:line="240" w:lineRule="auto"/>
        <w:rPr>
          <w:lang w:val="hu-HU"/>
        </w:rPr>
      </w:pPr>
    </w:p>
    <w:p w14:paraId="5F5F7755" w14:textId="77777777" w:rsidR="00EA1846" w:rsidRPr="00F83ED1" w:rsidRDefault="00F7162F" w:rsidP="00535EA7">
      <w:pPr>
        <w:keepNext/>
        <w:spacing w:line="240" w:lineRule="auto"/>
        <w:rPr>
          <w:u w:val="single"/>
          <w:lang w:val="hu-HU"/>
        </w:rPr>
      </w:pPr>
      <w:r w:rsidRPr="00F83ED1">
        <w:rPr>
          <w:u w:val="single"/>
          <w:lang w:val="hu-HU"/>
        </w:rPr>
        <w:t>Az alkalmazás módja</w:t>
      </w:r>
    </w:p>
    <w:p w14:paraId="1D9D979C" w14:textId="1B0A6CBF" w:rsidR="00CB59E9" w:rsidRPr="00F83ED1" w:rsidRDefault="00CB59E9" w:rsidP="00CB59E9">
      <w:pPr>
        <w:pStyle w:val="Default"/>
        <w:rPr>
          <w:sz w:val="22"/>
          <w:szCs w:val="22"/>
          <w:lang w:val="hu-HU"/>
        </w:rPr>
      </w:pPr>
      <w:r w:rsidRPr="00F83ED1">
        <w:rPr>
          <w:sz w:val="22"/>
          <w:szCs w:val="22"/>
          <w:lang w:val="hu-HU"/>
        </w:rPr>
        <w:t xml:space="preserve">Az </w:t>
      </w:r>
      <w:proofErr w:type="spellStart"/>
      <w:r w:rsidRPr="00F83ED1">
        <w:rPr>
          <w:sz w:val="22"/>
          <w:szCs w:val="22"/>
          <w:lang w:val="hu-HU"/>
        </w:rPr>
        <w:t>efedrint</w:t>
      </w:r>
      <w:proofErr w:type="spellEnd"/>
      <w:r w:rsidRPr="00F83ED1">
        <w:rPr>
          <w:sz w:val="22"/>
          <w:szCs w:val="22"/>
          <w:lang w:val="hu-HU"/>
        </w:rPr>
        <w:t xml:space="preserve"> kizárólag aneszteziológus adhatja be, vagy aneszteziológus felügyelete mellett alkalmazható</w:t>
      </w:r>
      <w:r w:rsidR="0099475B">
        <w:rPr>
          <w:sz w:val="22"/>
          <w:szCs w:val="22"/>
          <w:lang w:val="hu-HU"/>
        </w:rPr>
        <w:t xml:space="preserve">, </w:t>
      </w:r>
      <w:r w:rsidR="0099475B" w:rsidRPr="00F83ED1">
        <w:rPr>
          <w:sz w:val="22"/>
          <w:szCs w:val="22"/>
          <w:lang w:val="hu-HU"/>
        </w:rPr>
        <w:t>intravénás</w:t>
      </w:r>
      <w:r w:rsidR="0099475B">
        <w:rPr>
          <w:sz w:val="22"/>
          <w:szCs w:val="22"/>
          <w:lang w:val="hu-HU"/>
        </w:rPr>
        <w:t>an.</w:t>
      </w:r>
    </w:p>
    <w:p w14:paraId="41CDF824" w14:textId="20273958" w:rsidR="00CB59E9" w:rsidRPr="00F83ED1" w:rsidRDefault="00CB59E9" w:rsidP="00CB59E9">
      <w:pPr>
        <w:pStyle w:val="Default"/>
        <w:rPr>
          <w:sz w:val="22"/>
          <w:szCs w:val="22"/>
          <w:lang w:val="hu-HU"/>
        </w:rPr>
      </w:pPr>
      <w:r w:rsidRPr="00F83ED1">
        <w:rPr>
          <w:sz w:val="22"/>
          <w:szCs w:val="22"/>
          <w:lang w:val="hu-HU"/>
        </w:rPr>
        <w:t>A készítményt felhasználás előtt hígítani kell</w:t>
      </w:r>
      <w:r w:rsidR="00F136CD">
        <w:rPr>
          <w:sz w:val="22"/>
          <w:szCs w:val="22"/>
          <w:lang w:val="hu-HU"/>
        </w:rPr>
        <w:t>, ha szükséges</w:t>
      </w:r>
      <w:r w:rsidRPr="00F83ED1">
        <w:rPr>
          <w:sz w:val="22"/>
          <w:szCs w:val="22"/>
          <w:lang w:val="hu-HU"/>
        </w:rPr>
        <w:t xml:space="preserve"> (lásd 6.6</w:t>
      </w:r>
      <w:r w:rsidR="003910A6" w:rsidRPr="00F83ED1">
        <w:rPr>
          <w:sz w:val="22"/>
          <w:szCs w:val="22"/>
          <w:lang w:val="hu-HU"/>
        </w:rPr>
        <w:t> </w:t>
      </w:r>
      <w:r w:rsidRPr="00F83ED1">
        <w:rPr>
          <w:sz w:val="22"/>
          <w:szCs w:val="22"/>
          <w:lang w:val="hu-HU"/>
        </w:rPr>
        <w:t>pont).</w:t>
      </w:r>
    </w:p>
    <w:p w14:paraId="15B546F6" w14:textId="77777777" w:rsidR="00CB59E9" w:rsidRPr="00F83ED1" w:rsidRDefault="00CB59E9" w:rsidP="00CB59E9">
      <w:pPr>
        <w:tabs>
          <w:tab w:val="clear" w:pos="567"/>
          <w:tab w:val="left" w:pos="1095"/>
        </w:tabs>
        <w:spacing w:line="240" w:lineRule="auto"/>
        <w:rPr>
          <w:lang w:val="hu-HU"/>
        </w:rPr>
      </w:pPr>
      <w:r w:rsidRPr="00F83ED1">
        <w:rPr>
          <w:lang w:val="hu-HU"/>
        </w:rPr>
        <w:t>Intravénás alkalmazásra.</w:t>
      </w:r>
    </w:p>
    <w:p w14:paraId="201962BC" w14:textId="77777777" w:rsidR="00EA1846" w:rsidRPr="00F83ED1" w:rsidRDefault="00EA1846" w:rsidP="00535EA7">
      <w:pPr>
        <w:keepNext/>
        <w:spacing w:line="240" w:lineRule="auto"/>
        <w:rPr>
          <w:lang w:val="hu-HU"/>
        </w:rPr>
      </w:pPr>
    </w:p>
    <w:p w14:paraId="08ED7D26" w14:textId="77777777" w:rsidR="00EA1846" w:rsidRPr="00F83ED1" w:rsidRDefault="00F7162F" w:rsidP="00DB0BD1">
      <w:pPr>
        <w:keepNext/>
        <w:spacing w:line="240" w:lineRule="auto"/>
        <w:ind w:left="567" w:hanging="567"/>
        <w:outlineLvl w:val="1"/>
        <w:rPr>
          <w:b/>
          <w:bCs/>
          <w:lang w:val="hu-HU"/>
        </w:rPr>
      </w:pPr>
      <w:r w:rsidRPr="00F83ED1">
        <w:rPr>
          <w:b/>
          <w:bCs/>
          <w:lang w:val="hu-HU"/>
        </w:rPr>
        <w:t>4.3</w:t>
      </w:r>
      <w:r w:rsidRPr="00F83ED1">
        <w:rPr>
          <w:b/>
          <w:bCs/>
          <w:lang w:val="hu-HU"/>
        </w:rPr>
        <w:tab/>
        <w:t>Ellenjavallatok</w:t>
      </w:r>
    </w:p>
    <w:p w14:paraId="19E6CCC9" w14:textId="77777777" w:rsidR="00EA1846" w:rsidRPr="00F83ED1" w:rsidRDefault="00EA1846" w:rsidP="00535EA7">
      <w:pPr>
        <w:keepNext/>
        <w:spacing w:line="240" w:lineRule="auto"/>
        <w:rPr>
          <w:lang w:val="hu-HU"/>
        </w:rPr>
      </w:pPr>
    </w:p>
    <w:p w14:paraId="448F6598" w14:textId="669E8FA1" w:rsidR="00EA1846" w:rsidRPr="00F83ED1" w:rsidRDefault="008F2650" w:rsidP="00130037">
      <w:pPr>
        <w:spacing w:line="240" w:lineRule="auto"/>
        <w:rPr>
          <w:lang w:val="hu-HU"/>
        </w:rPr>
      </w:pPr>
      <w:r w:rsidRPr="00F83ED1">
        <w:rPr>
          <w:lang w:val="hu-HU"/>
        </w:rPr>
        <w:t xml:space="preserve">Az </w:t>
      </w:r>
      <w:proofErr w:type="spellStart"/>
      <w:r w:rsidRPr="00F83ED1">
        <w:rPr>
          <w:lang w:val="hu-HU"/>
        </w:rPr>
        <w:t>Ephedrine</w:t>
      </w:r>
      <w:proofErr w:type="spellEnd"/>
      <w:r w:rsidRPr="00F83ED1">
        <w:rPr>
          <w:lang w:val="hu-HU"/>
        </w:rPr>
        <w:t xml:space="preserve"> </w:t>
      </w:r>
      <w:proofErr w:type="spellStart"/>
      <w:r w:rsidRPr="00F83ED1">
        <w:rPr>
          <w:lang w:val="hu-HU"/>
        </w:rPr>
        <w:t>Kabi</w:t>
      </w:r>
      <w:proofErr w:type="spellEnd"/>
      <w:r w:rsidRPr="00F83ED1">
        <w:rPr>
          <w:lang w:val="hu-HU"/>
        </w:rPr>
        <w:t xml:space="preserve"> alkalmazása ellenjavallt az alábbi esetekben:</w:t>
      </w:r>
    </w:p>
    <w:p w14:paraId="4EAAB88D" w14:textId="1BCF95C0" w:rsidR="008467D5" w:rsidRPr="00F83ED1" w:rsidRDefault="0099475B" w:rsidP="00A44885">
      <w:pPr>
        <w:pStyle w:val="Default"/>
        <w:numPr>
          <w:ilvl w:val="0"/>
          <w:numId w:val="20"/>
        </w:numPr>
        <w:spacing w:after="40"/>
        <w:ind w:left="426" w:hanging="284"/>
        <w:rPr>
          <w:sz w:val="22"/>
          <w:szCs w:val="22"/>
          <w:lang w:val="hu-HU"/>
        </w:rPr>
      </w:pPr>
      <w:r>
        <w:rPr>
          <w:sz w:val="22"/>
          <w:szCs w:val="22"/>
          <w:lang w:val="hu-HU"/>
        </w:rPr>
        <w:t>a</w:t>
      </w:r>
      <w:r w:rsidR="008467D5" w:rsidRPr="00F83ED1">
        <w:rPr>
          <w:sz w:val="22"/>
          <w:szCs w:val="22"/>
          <w:lang w:val="hu-HU"/>
        </w:rPr>
        <w:t xml:space="preserve"> hatóanyaggal vagy a készítmény, 6.1</w:t>
      </w:r>
      <w:r w:rsidR="0021407C" w:rsidRPr="00F83ED1">
        <w:rPr>
          <w:sz w:val="22"/>
          <w:szCs w:val="22"/>
          <w:lang w:val="hu-HU"/>
        </w:rPr>
        <w:t> </w:t>
      </w:r>
      <w:r w:rsidR="008467D5" w:rsidRPr="00F83ED1">
        <w:rPr>
          <w:sz w:val="22"/>
          <w:szCs w:val="22"/>
          <w:lang w:val="hu-HU"/>
        </w:rPr>
        <w:t>pontban felsorolt, bármely segédanyagával szembeni túlérzékenység;</w:t>
      </w:r>
    </w:p>
    <w:p w14:paraId="5BDCD646" w14:textId="178EFE88" w:rsidR="00A44885" w:rsidRPr="00443ECD" w:rsidRDefault="0099475B" w:rsidP="00A44885">
      <w:pPr>
        <w:pStyle w:val="Default"/>
        <w:numPr>
          <w:ilvl w:val="0"/>
          <w:numId w:val="20"/>
        </w:numPr>
        <w:spacing w:after="40"/>
        <w:ind w:left="426" w:hanging="284"/>
        <w:rPr>
          <w:sz w:val="22"/>
          <w:szCs w:val="22"/>
          <w:lang w:val="hu-HU"/>
        </w:rPr>
      </w:pPr>
      <w:r>
        <w:rPr>
          <w:sz w:val="22"/>
          <w:szCs w:val="22"/>
          <w:lang w:val="hu-HU"/>
        </w:rPr>
        <w:t>e</w:t>
      </w:r>
      <w:r w:rsidR="00336EC7" w:rsidRPr="00F83ED1">
        <w:rPr>
          <w:sz w:val="22"/>
          <w:szCs w:val="22"/>
          <w:lang w:val="hu-HU"/>
        </w:rPr>
        <w:t xml:space="preserve">gyéb indirekt </w:t>
      </w:r>
      <w:proofErr w:type="spellStart"/>
      <w:r w:rsidR="00336EC7" w:rsidRPr="00F83ED1">
        <w:rPr>
          <w:sz w:val="22"/>
          <w:szCs w:val="22"/>
          <w:lang w:val="hu-HU"/>
        </w:rPr>
        <w:t>szimpatomimetikus</w:t>
      </w:r>
      <w:proofErr w:type="spellEnd"/>
      <w:r w:rsidR="00336EC7" w:rsidRPr="00F83ED1">
        <w:rPr>
          <w:sz w:val="22"/>
          <w:szCs w:val="22"/>
          <w:lang w:val="hu-HU"/>
        </w:rPr>
        <w:t xml:space="preserve"> szerekkel együtt adva, mint a </w:t>
      </w:r>
      <w:proofErr w:type="spellStart"/>
      <w:r w:rsidR="008467D5" w:rsidRPr="00F83ED1">
        <w:rPr>
          <w:sz w:val="22"/>
          <w:szCs w:val="22"/>
          <w:lang w:val="hu-HU"/>
        </w:rPr>
        <w:t>fenilpropanolamin</w:t>
      </w:r>
      <w:proofErr w:type="spellEnd"/>
      <w:r w:rsidR="008467D5" w:rsidRPr="00F83ED1">
        <w:rPr>
          <w:sz w:val="22"/>
          <w:szCs w:val="22"/>
          <w:lang w:val="hu-HU"/>
        </w:rPr>
        <w:t xml:space="preserve">, </w:t>
      </w:r>
      <w:proofErr w:type="spellStart"/>
      <w:r w:rsidR="008467D5" w:rsidRPr="00F83ED1">
        <w:rPr>
          <w:sz w:val="22"/>
          <w:szCs w:val="22"/>
          <w:lang w:val="hu-HU"/>
        </w:rPr>
        <w:t>fenilefrin</w:t>
      </w:r>
      <w:proofErr w:type="spellEnd"/>
      <w:r w:rsidR="008467D5" w:rsidRPr="00F83ED1">
        <w:rPr>
          <w:sz w:val="22"/>
          <w:szCs w:val="22"/>
          <w:lang w:val="hu-HU"/>
        </w:rPr>
        <w:t xml:space="preserve">, </w:t>
      </w:r>
      <w:proofErr w:type="spellStart"/>
      <w:r w:rsidR="008467D5" w:rsidRPr="00F83ED1">
        <w:rPr>
          <w:sz w:val="22"/>
          <w:szCs w:val="22"/>
          <w:lang w:val="hu-HU"/>
        </w:rPr>
        <w:t>pszeudoefedrin</w:t>
      </w:r>
      <w:proofErr w:type="spellEnd"/>
      <w:r w:rsidR="008467D5" w:rsidRPr="00F83ED1">
        <w:rPr>
          <w:sz w:val="22"/>
          <w:szCs w:val="22"/>
          <w:lang w:val="hu-HU"/>
        </w:rPr>
        <w:t xml:space="preserve"> és </w:t>
      </w:r>
      <w:proofErr w:type="spellStart"/>
      <w:r w:rsidR="008467D5" w:rsidRPr="00F83ED1">
        <w:rPr>
          <w:sz w:val="22"/>
          <w:szCs w:val="22"/>
          <w:lang w:val="hu-HU"/>
        </w:rPr>
        <w:t>metilfenid</w:t>
      </w:r>
      <w:r>
        <w:rPr>
          <w:sz w:val="22"/>
          <w:szCs w:val="22"/>
          <w:lang w:val="hu-HU"/>
        </w:rPr>
        <w:t>át</w:t>
      </w:r>
      <w:proofErr w:type="spellEnd"/>
      <w:r w:rsidR="008467D5" w:rsidRPr="00F83ED1">
        <w:rPr>
          <w:sz w:val="22"/>
          <w:szCs w:val="22"/>
          <w:lang w:val="hu-HU"/>
        </w:rPr>
        <w:t xml:space="preserve"> </w:t>
      </w:r>
      <w:r w:rsidR="00A44885" w:rsidRPr="0093068C">
        <w:rPr>
          <w:sz w:val="22"/>
          <w:szCs w:val="22"/>
          <w:lang w:val="hu-HU"/>
        </w:rPr>
        <w:t>(</w:t>
      </w:r>
      <w:r w:rsidR="008467D5" w:rsidRPr="0093068C">
        <w:rPr>
          <w:sz w:val="22"/>
          <w:szCs w:val="22"/>
          <w:lang w:val="hu-HU"/>
        </w:rPr>
        <w:t>lásd</w:t>
      </w:r>
      <w:r w:rsidR="00A44885" w:rsidRPr="0093068C">
        <w:rPr>
          <w:sz w:val="22"/>
          <w:szCs w:val="22"/>
          <w:lang w:val="hu-HU"/>
        </w:rPr>
        <w:t xml:space="preserve"> 4.5</w:t>
      </w:r>
      <w:r w:rsidR="0021407C" w:rsidRPr="0093068C">
        <w:rPr>
          <w:sz w:val="22"/>
          <w:szCs w:val="22"/>
          <w:lang w:val="hu-HU"/>
        </w:rPr>
        <w:t> </w:t>
      </w:r>
      <w:r w:rsidR="008467D5" w:rsidRPr="0093068C">
        <w:rPr>
          <w:sz w:val="22"/>
          <w:szCs w:val="22"/>
          <w:lang w:val="hu-HU"/>
        </w:rPr>
        <w:t>pont</w:t>
      </w:r>
      <w:r w:rsidR="00A44885" w:rsidRPr="0093068C">
        <w:rPr>
          <w:sz w:val="22"/>
          <w:szCs w:val="22"/>
          <w:lang w:val="hu-HU"/>
        </w:rPr>
        <w:t>)</w:t>
      </w:r>
      <w:r>
        <w:rPr>
          <w:sz w:val="22"/>
          <w:szCs w:val="22"/>
          <w:lang w:val="hu-HU"/>
        </w:rPr>
        <w:t>;</w:t>
      </w:r>
    </w:p>
    <w:p w14:paraId="4215295A" w14:textId="4B4485D1" w:rsidR="00A44885" w:rsidRPr="00443ECD" w:rsidRDefault="0099475B" w:rsidP="00A44885">
      <w:pPr>
        <w:pStyle w:val="Default"/>
        <w:numPr>
          <w:ilvl w:val="0"/>
          <w:numId w:val="20"/>
        </w:numPr>
        <w:spacing w:after="40"/>
        <w:ind w:left="426" w:hanging="284"/>
        <w:rPr>
          <w:sz w:val="22"/>
          <w:szCs w:val="22"/>
          <w:lang w:val="hu-HU"/>
        </w:rPr>
      </w:pPr>
      <w:r>
        <w:rPr>
          <w:sz w:val="22"/>
          <w:szCs w:val="22"/>
          <w:lang w:val="hu-HU"/>
        </w:rPr>
        <w:lastRenderedPageBreak/>
        <w:t>a</w:t>
      </w:r>
      <w:r w:rsidR="00CA0E0D" w:rsidRPr="00443ECD">
        <w:rPr>
          <w:sz w:val="22"/>
          <w:szCs w:val="22"/>
          <w:lang w:val="hu-HU"/>
        </w:rPr>
        <w:t>lfa</w:t>
      </w:r>
      <w:r>
        <w:rPr>
          <w:sz w:val="22"/>
          <w:szCs w:val="22"/>
          <w:lang w:val="hu-HU"/>
        </w:rPr>
        <w:t>-</w:t>
      </w:r>
      <w:proofErr w:type="spellStart"/>
      <w:r w:rsidR="00CA0E0D" w:rsidRPr="00443ECD">
        <w:rPr>
          <w:sz w:val="22"/>
          <w:szCs w:val="22"/>
          <w:lang w:val="hu-HU"/>
        </w:rPr>
        <w:t>szimpatomimetikus</w:t>
      </w:r>
      <w:proofErr w:type="spellEnd"/>
      <w:r w:rsidR="00CA0E0D" w:rsidRPr="00443ECD">
        <w:rPr>
          <w:sz w:val="22"/>
          <w:szCs w:val="22"/>
          <w:lang w:val="hu-HU"/>
        </w:rPr>
        <w:t xml:space="preserve"> szerekkel </w:t>
      </w:r>
      <w:r w:rsidR="00336EC7" w:rsidRPr="00443ECD">
        <w:rPr>
          <w:sz w:val="22"/>
          <w:szCs w:val="22"/>
          <w:lang w:val="hu-HU"/>
        </w:rPr>
        <w:t>együtt adva</w:t>
      </w:r>
      <w:r w:rsidR="00391E5D" w:rsidRPr="00443ECD">
        <w:rPr>
          <w:sz w:val="22"/>
          <w:szCs w:val="22"/>
          <w:lang w:val="hu-HU"/>
        </w:rPr>
        <w:t xml:space="preserve"> </w:t>
      </w:r>
      <w:r w:rsidR="00A44885" w:rsidRPr="0093068C">
        <w:rPr>
          <w:sz w:val="22"/>
          <w:szCs w:val="22"/>
          <w:lang w:val="hu-HU"/>
        </w:rPr>
        <w:t>(</w:t>
      </w:r>
      <w:r w:rsidR="008467D5" w:rsidRPr="0093068C">
        <w:rPr>
          <w:sz w:val="22"/>
          <w:szCs w:val="22"/>
          <w:lang w:val="hu-HU"/>
        </w:rPr>
        <w:t>lásd</w:t>
      </w:r>
      <w:r w:rsidR="00A44885" w:rsidRPr="0093068C">
        <w:rPr>
          <w:sz w:val="22"/>
          <w:szCs w:val="22"/>
          <w:lang w:val="hu-HU"/>
        </w:rPr>
        <w:t xml:space="preserve"> 4.5</w:t>
      </w:r>
      <w:r w:rsidR="0021407C" w:rsidRPr="0093068C">
        <w:rPr>
          <w:sz w:val="22"/>
          <w:szCs w:val="22"/>
          <w:lang w:val="hu-HU"/>
        </w:rPr>
        <w:t> </w:t>
      </w:r>
      <w:r w:rsidR="008467D5" w:rsidRPr="0093068C">
        <w:rPr>
          <w:sz w:val="22"/>
          <w:szCs w:val="22"/>
          <w:lang w:val="hu-HU"/>
        </w:rPr>
        <w:t>pont</w:t>
      </w:r>
      <w:r w:rsidR="00A44885" w:rsidRPr="0093068C">
        <w:rPr>
          <w:sz w:val="22"/>
          <w:szCs w:val="22"/>
          <w:lang w:val="hu-HU"/>
        </w:rPr>
        <w:t>)</w:t>
      </w:r>
      <w:r>
        <w:rPr>
          <w:sz w:val="22"/>
          <w:szCs w:val="22"/>
          <w:lang w:val="hu-HU"/>
        </w:rPr>
        <w:t>;</w:t>
      </w:r>
    </w:p>
    <w:p w14:paraId="40E02714" w14:textId="2CC31D1E" w:rsidR="00A44885" w:rsidRPr="00443ECD" w:rsidRDefault="0099475B" w:rsidP="00A44885">
      <w:pPr>
        <w:pStyle w:val="Default"/>
        <w:numPr>
          <w:ilvl w:val="0"/>
          <w:numId w:val="20"/>
        </w:numPr>
        <w:ind w:left="426" w:hanging="284"/>
        <w:rPr>
          <w:sz w:val="22"/>
          <w:szCs w:val="22"/>
          <w:lang w:val="hu-HU"/>
        </w:rPr>
      </w:pPr>
      <w:r>
        <w:rPr>
          <w:sz w:val="22"/>
          <w:szCs w:val="22"/>
          <w:lang w:val="hu-HU"/>
        </w:rPr>
        <w:t>n</w:t>
      </w:r>
      <w:r w:rsidR="00446331" w:rsidRPr="00443ECD">
        <w:rPr>
          <w:sz w:val="22"/>
          <w:szCs w:val="22"/>
          <w:lang w:val="hu-HU"/>
        </w:rPr>
        <w:t>em</w:t>
      </w:r>
      <w:r>
        <w:rPr>
          <w:sz w:val="22"/>
          <w:szCs w:val="22"/>
          <w:lang w:val="hu-HU"/>
        </w:rPr>
        <w:t xml:space="preserve"> </w:t>
      </w:r>
      <w:r w:rsidR="00446331" w:rsidRPr="00443ECD">
        <w:rPr>
          <w:sz w:val="22"/>
          <w:szCs w:val="22"/>
          <w:lang w:val="hu-HU"/>
        </w:rPr>
        <w:t xml:space="preserve">szelektív MAO-gátlókkal együtt </w:t>
      </w:r>
      <w:r w:rsidR="00336EC7" w:rsidRPr="00443ECD">
        <w:rPr>
          <w:sz w:val="22"/>
          <w:szCs w:val="22"/>
          <w:lang w:val="hu-HU"/>
        </w:rPr>
        <w:t>adva,</w:t>
      </w:r>
      <w:r w:rsidR="00446331" w:rsidRPr="00443ECD">
        <w:rPr>
          <w:sz w:val="22"/>
          <w:szCs w:val="22"/>
          <w:lang w:val="hu-HU"/>
        </w:rPr>
        <w:t xml:space="preserve"> illetve a kezelés leállítását követő 14</w:t>
      </w:r>
      <w:r w:rsidR="0021407C" w:rsidRPr="00443ECD">
        <w:rPr>
          <w:sz w:val="22"/>
          <w:szCs w:val="22"/>
          <w:lang w:val="hu-HU"/>
        </w:rPr>
        <w:t> </w:t>
      </w:r>
      <w:r w:rsidR="00446331" w:rsidRPr="00443ECD">
        <w:rPr>
          <w:sz w:val="22"/>
          <w:szCs w:val="22"/>
          <w:lang w:val="hu-HU"/>
        </w:rPr>
        <w:t xml:space="preserve">napon belül. </w:t>
      </w:r>
      <w:r w:rsidR="00A44885" w:rsidRPr="0093068C">
        <w:rPr>
          <w:sz w:val="22"/>
          <w:szCs w:val="22"/>
          <w:lang w:val="hu-HU"/>
        </w:rPr>
        <w:t>(</w:t>
      </w:r>
      <w:r w:rsidR="0074319F" w:rsidRPr="0093068C">
        <w:rPr>
          <w:sz w:val="22"/>
          <w:szCs w:val="22"/>
          <w:lang w:val="hu-HU"/>
        </w:rPr>
        <w:t>lásd</w:t>
      </w:r>
      <w:r w:rsidR="00A44885" w:rsidRPr="0093068C">
        <w:rPr>
          <w:sz w:val="22"/>
          <w:szCs w:val="22"/>
          <w:lang w:val="hu-HU"/>
        </w:rPr>
        <w:t xml:space="preserve"> 4.5</w:t>
      </w:r>
      <w:r w:rsidR="0021407C" w:rsidRPr="0093068C">
        <w:rPr>
          <w:sz w:val="22"/>
          <w:szCs w:val="22"/>
          <w:lang w:val="hu-HU"/>
        </w:rPr>
        <w:t> </w:t>
      </w:r>
      <w:r w:rsidR="0074319F" w:rsidRPr="0093068C">
        <w:rPr>
          <w:sz w:val="22"/>
          <w:szCs w:val="22"/>
          <w:lang w:val="hu-HU"/>
        </w:rPr>
        <w:t>pont</w:t>
      </w:r>
      <w:r w:rsidR="00A44885" w:rsidRPr="0093068C">
        <w:rPr>
          <w:sz w:val="22"/>
          <w:szCs w:val="22"/>
          <w:lang w:val="hu-HU"/>
        </w:rPr>
        <w:t>)</w:t>
      </w:r>
      <w:r w:rsidR="00A44885" w:rsidRPr="00443ECD">
        <w:rPr>
          <w:sz w:val="22"/>
          <w:szCs w:val="22"/>
          <w:lang w:val="hu-HU"/>
        </w:rPr>
        <w:t>.</w:t>
      </w:r>
    </w:p>
    <w:p w14:paraId="287862A1" w14:textId="77777777" w:rsidR="008F2650" w:rsidRPr="00F83ED1" w:rsidRDefault="008F2650" w:rsidP="00130037">
      <w:pPr>
        <w:spacing w:line="240" w:lineRule="auto"/>
        <w:rPr>
          <w:lang w:val="hu-HU"/>
        </w:rPr>
      </w:pPr>
    </w:p>
    <w:p w14:paraId="4C393EF3" w14:textId="77777777" w:rsidR="00EA1846" w:rsidRPr="00F83ED1" w:rsidRDefault="00F7162F" w:rsidP="00DB0BD1">
      <w:pPr>
        <w:keepNext/>
        <w:spacing w:line="240" w:lineRule="auto"/>
        <w:ind w:left="567" w:hanging="567"/>
        <w:outlineLvl w:val="1"/>
        <w:rPr>
          <w:b/>
          <w:bCs/>
          <w:lang w:val="hu-HU"/>
        </w:rPr>
      </w:pPr>
      <w:r w:rsidRPr="00F83ED1">
        <w:rPr>
          <w:b/>
          <w:bCs/>
          <w:lang w:val="hu-HU"/>
        </w:rPr>
        <w:t>4.4</w:t>
      </w:r>
      <w:r w:rsidRPr="00F83ED1">
        <w:rPr>
          <w:b/>
          <w:bCs/>
          <w:lang w:val="hu-HU"/>
        </w:rPr>
        <w:tab/>
        <w:t>Különleges figyelmeztetések és az alkalmazással kapcsolatos óvintézkedések</w:t>
      </w:r>
    </w:p>
    <w:p w14:paraId="4B30DC19" w14:textId="77777777" w:rsidR="00EA1846" w:rsidRPr="00F83ED1" w:rsidRDefault="00EA1846" w:rsidP="00535EA7">
      <w:pPr>
        <w:keepNext/>
        <w:spacing w:line="240" w:lineRule="auto"/>
        <w:rPr>
          <w:lang w:val="hu-HU"/>
        </w:rPr>
      </w:pPr>
    </w:p>
    <w:p w14:paraId="2C37D454" w14:textId="5A45BCC5" w:rsidR="00EA1846" w:rsidRPr="0093068C" w:rsidRDefault="008F7618" w:rsidP="00130037">
      <w:pPr>
        <w:spacing w:line="240" w:lineRule="auto"/>
        <w:rPr>
          <w:noProof/>
          <w:u w:val="single"/>
          <w:lang w:val="hu-HU"/>
        </w:rPr>
      </w:pPr>
      <w:r w:rsidRPr="0093068C">
        <w:rPr>
          <w:noProof/>
          <w:u w:val="single"/>
          <w:lang w:val="hu-HU"/>
        </w:rPr>
        <w:t>Különleges figyelmeztetések</w:t>
      </w:r>
    </w:p>
    <w:p w14:paraId="4067B6F2" w14:textId="070B6864" w:rsidR="008F7618" w:rsidRPr="00F83ED1" w:rsidRDefault="008F7618" w:rsidP="00130037">
      <w:pPr>
        <w:spacing w:line="240" w:lineRule="auto"/>
        <w:rPr>
          <w:noProof/>
          <w:u w:val="single"/>
          <w:lang w:val="hu-HU"/>
        </w:rPr>
      </w:pPr>
    </w:p>
    <w:p w14:paraId="5BB06D16" w14:textId="560479A5" w:rsidR="008F7618" w:rsidRPr="00F83ED1" w:rsidRDefault="008F7618" w:rsidP="00130037">
      <w:pPr>
        <w:spacing w:line="240" w:lineRule="auto"/>
        <w:rPr>
          <w:noProof/>
          <w:lang w:val="hu-HU"/>
        </w:rPr>
      </w:pPr>
      <w:r w:rsidRPr="0099475B">
        <w:rPr>
          <w:noProof/>
          <w:lang w:val="hu-HU"/>
        </w:rPr>
        <w:t>Az efedrint óvatossággal kell alkalmazni</w:t>
      </w:r>
      <w:r w:rsidRPr="0099475B">
        <w:rPr>
          <w:lang w:val="hu-HU"/>
        </w:rPr>
        <w:t xml:space="preserve"> </w:t>
      </w:r>
      <w:r w:rsidR="0099475B">
        <w:rPr>
          <w:lang w:val="hu-HU"/>
        </w:rPr>
        <w:t xml:space="preserve">olyan betegeknél, akik különösen </w:t>
      </w:r>
      <w:r w:rsidR="0099475B" w:rsidRPr="00F83ED1">
        <w:rPr>
          <w:noProof/>
          <w:lang w:val="hu-HU"/>
        </w:rPr>
        <w:t>érzékenyek lehetnek a gyógyszer hatásaira</w:t>
      </w:r>
      <w:r w:rsidR="0099475B">
        <w:rPr>
          <w:noProof/>
          <w:lang w:val="hu-HU"/>
        </w:rPr>
        <w:t>, főleg a</w:t>
      </w:r>
      <w:r w:rsidR="0099475B" w:rsidRPr="0099475B">
        <w:rPr>
          <w:noProof/>
          <w:lang w:val="hu-HU"/>
        </w:rPr>
        <w:t xml:space="preserve"> </w:t>
      </w:r>
      <w:r w:rsidR="00391E5D" w:rsidRPr="0099475B">
        <w:rPr>
          <w:noProof/>
          <w:lang w:val="hu-HU"/>
        </w:rPr>
        <w:t xml:space="preserve">hipertireózisban </w:t>
      </w:r>
      <w:r w:rsidRPr="0099475B">
        <w:rPr>
          <w:noProof/>
          <w:lang w:val="hu-HU"/>
        </w:rPr>
        <w:t>szenvedők</w:t>
      </w:r>
      <w:r w:rsidR="0099475B">
        <w:rPr>
          <w:noProof/>
          <w:lang w:val="hu-HU"/>
        </w:rPr>
        <w:t>nél</w:t>
      </w:r>
      <w:r w:rsidRPr="00F83ED1">
        <w:rPr>
          <w:noProof/>
          <w:lang w:val="hu-HU"/>
        </w:rPr>
        <w:t>.</w:t>
      </w:r>
    </w:p>
    <w:p w14:paraId="3EE78DB2" w14:textId="43909A91" w:rsidR="008F7618" w:rsidRPr="00F83ED1" w:rsidRDefault="008F7618" w:rsidP="00130037">
      <w:pPr>
        <w:spacing w:line="240" w:lineRule="auto"/>
        <w:rPr>
          <w:noProof/>
          <w:lang w:val="hu-HU"/>
        </w:rPr>
      </w:pPr>
      <w:r w:rsidRPr="00F83ED1">
        <w:rPr>
          <w:noProof/>
          <w:lang w:val="hu-HU"/>
        </w:rPr>
        <w:t xml:space="preserve">Fokozott óvatosság </w:t>
      </w:r>
      <w:r w:rsidR="0099475B">
        <w:rPr>
          <w:noProof/>
          <w:lang w:val="hu-HU"/>
        </w:rPr>
        <w:t>szükséges</w:t>
      </w:r>
      <w:r w:rsidR="0099475B" w:rsidRPr="00F83ED1">
        <w:rPr>
          <w:noProof/>
          <w:lang w:val="hu-HU"/>
        </w:rPr>
        <w:t xml:space="preserve"> </w:t>
      </w:r>
      <w:r w:rsidRPr="00F83ED1">
        <w:rPr>
          <w:noProof/>
          <w:lang w:val="hu-HU"/>
        </w:rPr>
        <w:t xml:space="preserve">cardiovascularis betegség, pl. ischaemiás szívbetegség, arrhythmia vagy tachycardia, occlusiv érbetegségek, köztük atherosclerosis, </w:t>
      </w:r>
      <w:r w:rsidR="00391E5D" w:rsidRPr="00F83ED1">
        <w:rPr>
          <w:noProof/>
          <w:lang w:val="hu-HU"/>
        </w:rPr>
        <w:t>hypert</w:t>
      </w:r>
      <w:r w:rsidR="0099475B">
        <w:rPr>
          <w:noProof/>
          <w:lang w:val="hu-HU"/>
        </w:rPr>
        <w:t>o</w:t>
      </w:r>
      <w:r w:rsidR="00391E5D" w:rsidRPr="00F83ED1">
        <w:rPr>
          <w:noProof/>
          <w:lang w:val="hu-HU"/>
        </w:rPr>
        <w:t>ni</w:t>
      </w:r>
      <w:r w:rsidR="0099475B">
        <w:rPr>
          <w:noProof/>
          <w:lang w:val="hu-HU"/>
        </w:rPr>
        <w:t>a</w:t>
      </w:r>
      <w:r w:rsidR="00391E5D" w:rsidRPr="00F83ED1">
        <w:rPr>
          <w:noProof/>
          <w:lang w:val="hu-HU"/>
        </w:rPr>
        <w:t xml:space="preserve"> vagy</w:t>
      </w:r>
      <w:r w:rsidRPr="00F83ED1">
        <w:rPr>
          <w:noProof/>
          <w:lang w:val="hu-HU"/>
        </w:rPr>
        <w:t xml:space="preserve"> aneurysma esetén. Anginás fájdalmak kialakulhatnak angina pectorisban szenvedő betegeknél.</w:t>
      </w:r>
    </w:p>
    <w:p w14:paraId="657979B3" w14:textId="003EBD4B" w:rsidR="00560BEB" w:rsidRPr="00F83ED1" w:rsidRDefault="00560BEB" w:rsidP="00130037">
      <w:pPr>
        <w:spacing w:line="240" w:lineRule="auto"/>
        <w:rPr>
          <w:noProof/>
          <w:lang w:val="hu-HU"/>
        </w:rPr>
      </w:pPr>
    </w:p>
    <w:p w14:paraId="01F0A3FE" w14:textId="1D8686D1" w:rsidR="00560BEB" w:rsidRPr="00F83ED1" w:rsidRDefault="00560BEB" w:rsidP="00130037">
      <w:pPr>
        <w:spacing w:line="240" w:lineRule="auto"/>
        <w:rPr>
          <w:noProof/>
          <w:lang w:val="hu-HU"/>
        </w:rPr>
      </w:pPr>
      <w:r w:rsidRPr="00F83ED1">
        <w:rPr>
          <w:noProof/>
          <w:lang w:val="hu-HU"/>
        </w:rPr>
        <w:t xml:space="preserve">Az efedrin szintén óvatossággal </w:t>
      </w:r>
      <w:r w:rsidR="00076E82" w:rsidRPr="00F83ED1">
        <w:rPr>
          <w:noProof/>
          <w:lang w:val="hu-HU"/>
        </w:rPr>
        <w:t>alkalmazandó</w:t>
      </w:r>
      <w:r w:rsidRPr="00F83ED1">
        <w:rPr>
          <w:noProof/>
          <w:lang w:val="hu-HU"/>
        </w:rPr>
        <w:t xml:space="preserve"> diabetes mellitus, zárt zugú glaucoma vagy prosztata</w:t>
      </w:r>
      <w:r w:rsidR="00607059">
        <w:rPr>
          <w:noProof/>
          <w:lang w:val="hu-HU"/>
        </w:rPr>
        <w:t>-</w:t>
      </w:r>
      <w:r w:rsidRPr="00F83ED1">
        <w:rPr>
          <w:noProof/>
          <w:lang w:val="hu-HU"/>
        </w:rPr>
        <w:t>hypertrophia esetén.</w:t>
      </w:r>
    </w:p>
    <w:p w14:paraId="0CD06DD0" w14:textId="33118441" w:rsidR="00B07A2E" w:rsidRPr="00F83ED1" w:rsidRDefault="00B07A2E" w:rsidP="00130037">
      <w:pPr>
        <w:spacing w:line="240" w:lineRule="auto"/>
        <w:rPr>
          <w:noProof/>
          <w:lang w:val="hu-HU"/>
        </w:rPr>
      </w:pPr>
    </w:p>
    <w:p w14:paraId="420B743A" w14:textId="1EE23CFE" w:rsidR="00B07A2E" w:rsidRPr="00443ECD" w:rsidRDefault="00B07A2E" w:rsidP="00130037">
      <w:pPr>
        <w:spacing w:line="240" w:lineRule="auto"/>
        <w:rPr>
          <w:noProof/>
          <w:lang w:val="hu-HU"/>
        </w:rPr>
      </w:pPr>
      <w:r w:rsidRPr="00F83ED1">
        <w:rPr>
          <w:noProof/>
          <w:lang w:val="hu-HU"/>
        </w:rPr>
        <w:t xml:space="preserve">Az efedrin </w:t>
      </w:r>
      <w:r w:rsidR="0099475B">
        <w:rPr>
          <w:noProof/>
          <w:lang w:val="hu-HU"/>
        </w:rPr>
        <w:t>alkalmazása kerülendő</w:t>
      </w:r>
      <w:r w:rsidR="0099475B" w:rsidRPr="00F83ED1">
        <w:rPr>
          <w:noProof/>
          <w:lang w:val="hu-HU"/>
        </w:rPr>
        <w:t xml:space="preserve"> </w:t>
      </w:r>
      <w:r w:rsidRPr="00F83ED1">
        <w:rPr>
          <w:noProof/>
          <w:lang w:val="hu-HU"/>
        </w:rPr>
        <w:t xml:space="preserve">vagy körültekintéssel alkalmazandó </w:t>
      </w:r>
      <w:r w:rsidR="00AD5C4A" w:rsidRPr="00F83ED1">
        <w:rPr>
          <w:noProof/>
          <w:lang w:val="hu-HU"/>
        </w:rPr>
        <w:t>ciklopropánnal, halotánnal vagy egyéb halogénezett anesztetikumokkal végzett anaesthesia esetén, mivel kamrai arrhythmia alakulhat ki.</w:t>
      </w:r>
      <w:r w:rsidR="00B125A0" w:rsidRPr="00F83ED1">
        <w:rPr>
          <w:noProof/>
          <w:lang w:val="hu-HU"/>
        </w:rPr>
        <w:t xml:space="preserve"> Fokozott arrhythmia kockázat alakulhat ki egyidejű szívglikozid-, kinidin- vagy triciklusos antidepresszáns-kezelés esetén</w:t>
      </w:r>
      <w:r w:rsidR="00B207C9">
        <w:rPr>
          <w:noProof/>
          <w:lang w:val="hu-HU"/>
        </w:rPr>
        <w:t xml:space="preserve"> is</w:t>
      </w:r>
      <w:r w:rsidR="00B125A0" w:rsidRPr="00F83ED1">
        <w:rPr>
          <w:noProof/>
          <w:lang w:val="hu-HU"/>
        </w:rPr>
        <w:t xml:space="preserve"> (</w:t>
      </w:r>
      <w:r w:rsidR="00B125A0" w:rsidRPr="0093068C">
        <w:rPr>
          <w:noProof/>
          <w:lang w:val="hu-HU"/>
        </w:rPr>
        <w:t>lásd 4.5</w:t>
      </w:r>
      <w:r w:rsidR="0021407C" w:rsidRPr="0093068C">
        <w:rPr>
          <w:noProof/>
          <w:lang w:val="hu-HU"/>
        </w:rPr>
        <w:t> </w:t>
      </w:r>
      <w:r w:rsidR="00B125A0" w:rsidRPr="0093068C">
        <w:rPr>
          <w:noProof/>
          <w:lang w:val="hu-HU"/>
        </w:rPr>
        <w:t>pont</w:t>
      </w:r>
      <w:r w:rsidR="00B125A0" w:rsidRPr="00443ECD">
        <w:rPr>
          <w:noProof/>
          <w:lang w:val="hu-HU"/>
        </w:rPr>
        <w:t>).</w:t>
      </w:r>
    </w:p>
    <w:p w14:paraId="27073CE8" w14:textId="5BB8548A" w:rsidR="005B0854" w:rsidRPr="00443ECD" w:rsidRDefault="005B0854" w:rsidP="00130037">
      <w:pPr>
        <w:spacing w:line="240" w:lineRule="auto"/>
        <w:rPr>
          <w:noProof/>
          <w:lang w:val="hu-HU"/>
        </w:rPr>
      </w:pPr>
    </w:p>
    <w:p w14:paraId="49901E2E" w14:textId="769E90E5" w:rsidR="005B0854" w:rsidRPr="00443ECD" w:rsidRDefault="00AE7D8C" w:rsidP="00130037">
      <w:pPr>
        <w:spacing w:line="240" w:lineRule="auto"/>
        <w:rPr>
          <w:noProof/>
          <w:lang w:val="hu-HU"/>
        </w:rPr>
      </w:pPr>
      <w:r w:rsidRPr="00443ECD">
        <w:rPr>
          <w:noProof/>
          <w:lang w:val="hu-HU"/>
        </w:rPr>
        <w:t>Számos szimpatomimetikum kölcsönhatásba lép a monoamino-oxidáz-gátlókkal</w:t>
      </w:r>
      <w:r w:rsidR="00B207C9">
        <w:rPr>
          <w:noProof/>
          <w:lang w:val="hu-HU"/>
        </w:rPr>
        <w:t xml:space="preserve"> (MAOI)</w:t>
      </w:r>
      <w:r w:rsidRPr="00443ECD">
        <w:rPr>
          <w:noProof/>
          <w:lang w:val="hu-HU"/>
        </w:rPr>
        <w:t>, és nem adható ilyen kezelésben részesülő betegeknek, illetve a kezelés befejezését követő 14</w:t>
      </w:r>
      <w:r w:rsidR="0021407C" w:rsidRPr="00443ECD">
        <w:rPr>
          <w:noProof/>
          <w:lang w:val="hu-HU"/>
        </w:rPr>
        <w:t> </w:t>
      </w:r>
      <w:r w:rsidRPr="00443ECD">
        <w:rPr>
          <w:noProof/>
          <w:lang w:val="hu-HU"/>
        </w:rPr>
        <w:t>napon belül.</w:t>
      </w:r>
      <w:r w:rsidR="009C406F" w:rsidRPr="00443ECD">
        <w:rPr>
          <w:noProof/>
          <w:lang w:val="hu-HU"/>
        </w:rPr>
        <w:t xml:space="preserve"> Reverzibilis MAOI-kezelés alatt javasolt kerülni a szimpatomimetikumok alkalmazását (</w:t>
      </w:r>
      <w:r w:rsidR="009C406F" w:rsidRPr="0093068C">
        <w:rPr>
          <w:noProof/>
          <w:lang w:val="hu-HU"/>
        </w:rPr>
        <w:t>lásd 4.5</w:t>
      </w:r>
      <w:r w:rsidR="0021407C" w:rsidRPr="0093068C">
        <w:rPr>
          <w:noProof/>
          <w:lang w:val="hu-HU"/>
        </w:rPr>
        <w:t> </w:t>
      </w:r>
      <w:r w:rsidR="009C406F" w:rsidRPr="0093068C">
        <w:rPr>
          <w:noProof/>
          <w:lang w:val="hu-HU"/>
        </w:rPr>
        <w:t>pont</w:t>
      </w:r>
      <w:r w:rsidR="009C406F" w:rsidRPr="00443ECD">
        <w:rPr>
          <w:noProof/>
          <w:lang w:val="hu-HU"/>
        </w:rPr>
        <w:t>)</w:t>
      </w:r>
      <w:r w:rsidR="00B207C9">
        <w:rPr>
          <w:noProof/>
          <w:lang w:val="hu-HU"/>
        </w:rPr>
        <w:t>.</w:t>
      </w:r>
    </w:p>
    <w:p w14:paraId="31B99CB2" w14:textId="38BD13DC" w:rsidR="008F7618" w:rsidRPr="0093068C" w:rsidRDefault="008F7618" w:rsidP="00130037">
      <w:pPr>
        <w:spacing w:line="240" w:lineRule="auto"/>
        <w:rPr>
          <w:noProof/>
          <w:lang w:val="hu-HU"/>
        </w:rPr>
      </w:pPr>
    </w:p>
    <w:p w14:paraId="48AFA56E" w14:textId="684A99F0" w:rsidR="008F7618" w:rsidRPr="00443ECD" w:rsidRDefault="00B9120E" w:rsidP="00130037">
      <w:pPr>
        <w:spacing w:line="240" w:lineRule="auto"/>
        <w:rPr>
          <w:lang w:val="hu-HU"/>
        </w:rPr>
      </w:pPr>
      <w:r w:rsidRPr="00443ECD">
        <w:rPr>
          <w:lang w:val="hu-HU"/>
        </w:rPr>
        <w:t xml:space="preserve">Az </w:t>
      </w:r>
      <w:proofErr w:type="spellStart"/>
      <w:r w:rsidRPr="00443ECD">
        <w:rPr>
          <w:lang w:val="hu-HU"/>
        </w:rPr>
        <w:t>efedrin</w:t>
      </w:r>
      <w:proofErr w:type="spellEnd"/>
      <w:r w:rsidRPr="00443ECD">
        <w:rPr>
          <w:lang w:val="hu-HU"/>
        </w:rPr>
        <w:t xml:space="preserve"> növeli a vérnyomást, ezért különleges óvatosság szükséges vérnyomáscsökkentő-kezelés alatt álló betegeknél. Az </w:t>
      </w:r>
      <w:proofErr w:type="spellStart"/>
      <w:r w:rsidRPr="00443ECD">
        <w:rPr>
          <w:lang w:val="hu-HU"/>
        </w:rPr>
        <w:t>efedrin</w:t>
      </w:r>
      <w:proofErr w:type="spellEnd"/>
      <w:r w:rsidRPr="00443ECD">
        <w:rPr>
          <w:lang w:val="hu-HU"/>
        </w:rPr>
        <w:t xml:space="preserve"> és az alfa- illetve béta</w:t>
      </w:r>
      <w:r w:rsidR="00B207C9">
        <w:rPr>
          <w:lang w:val="hu-HU"/>
        </w:rPr>
        <w:t>-</w:t>
      </w:r>
      <w:r w:rsidRPr="00443ECD">
        <w:rPr>
          <w:lang w:val="hu-HU"/>
        </w:rPr>
        <w:t xml:space="preserve">blokkoló gyógyszerek kölcsönhatása összetett lehet. </w:t>
      </w:r>
      <w:r w:rsidR="00E36694" w:rsidRPr="00443ECD">
        <w:rPr>
          <w:lang w:val="hu-HU"/>
        </w:rPr>
        <w:t xml:space="preserve">A </w:t>
      </w:r>
      <w:proofErr w:type="spellStart"/>
      <w:r w:rsidR="00E36694" w:rsidRPr="00443ECD">
        <w:rPr>
          <w:lang w:val="hu-HU"/>
        </w:rPr>
        <w:t>propranolol</w:t>
      </w:r>
      <w:proofErr w:type="spellEnd"/>
      <w:r w:rsidR="00E36694" w:rsidRPr="00443ECD">
        <w:rPr>
          <w:lang w:val="hu-HU"/>
        </w:rPr>
        <w:t xml:space="preserve"> és más béta-</w:t>
      </w:r>
      <w:proofErr w:type="spellStart"/>
      <w:r w:rsidR="00E36694" w:rsidRPr="00443ECD">
        <w:rPr>
          <w:lang w:val="hu-HU"/>
        </w:rPr>
        <w:t>adrenoceptor</w:t>
      </w:r>
      <w:proofErr w:type="spellEnd"/>
      <w:r w:rsidR="00E36694" w:rsidRPr="00443ECD">
        <w:rPr>
          <w:lang w:val="hu-HU"/>
        </w:rPr>
        <w:t xml:space="preserve">-blokkolók </w:t>
      </w:r>
      <w:proofErr w:type="spellStart"/>
      <w:r w:rsidR="00E36694" w:rsidRPr="00443ECD">
        <w:rPr>
          <w:lang w:val="hu-HU"/>
        </w:rPr>
        <w:t>antagonizálják</w:t>
      </w:r>
      <w:proofErr w:type="spellEnd"/>
      <w:r w:rsidR="0065060F" w:rsidRPr="00443ECD">
        <w:rPr>
          <w:lang w:val="hu-HU"/>
        </w:rPr>
        <w:t xml:space="preserve"> a béta</w:t>
      </w:r>
      <w:r w:rsidR="0065060F" w:rsidRPr="0093068C">
        <w:rPr>
          <w:vertAlign w:val="subscript"/>
          <w:lang w:val="hu-HU"/>
        </w:rPr>
        <w:t>2</w:t>
      </w:r>
      <w:r w:rsidR="0065060F" w:rsidRPr="00443ECD">
        <w:rPr>
          <w:lang w:val="hu-HU"/>
        </w:rPr>
        <w:t>-adrenoceptor stimulánsok</w:t>
      </w:r>
      <w:r w:rsidR="00E36694" w:rsidRPr="00443ECD">
        <w:rPr>
          <w:lang w:val="hu-HU"/>
        </w:rPr>
        <w:t xml:space="preserve"> </w:t>
      </w:r>
      <w:r w:rsidR="000134DA" w:rsidRPr="00443ECD">
        <w:rPr>
          <w:lang w:val="hu-HU"/>
        </w:rPr>
        <w:t>(béta</w:t>
      </w:r>
      <w:r w:rsidR="000134DA" w:rsidRPr="0093068C">
        <w:rPr>
          <w:vertAlign w:val="subscript"/>
          <w:lang w:val="hu-HU"/>
        </w:rPr>
        <w:t>2</w:t>
      </w:r>
      <w:r w:rsidR="000134DA" w:rsidRPr="00443ECD">
        <w:rPr>
          <w:lang w:val="hu-HU"/>
        </w:rPr>
        <w:t>-agonisták)</w:t>
      </w:r>
      <w:r w:rsidR="0065060F" w:rsidRPr="00443ECD">
        <w:rPr>
          <w:lang w:val="hu-HU"/>
        </w:rPr>
        <w:t xml:space="preserve">, például a </w:t>
      </w:r>
      <w:proofErr w:type="spellStart"/>
      <w:r w:rsidR="0065060F" w:rsidRPr="00443ECD">
        <w:rPr>
          <w:lang w:val="hu-HU"/>
        </w:rPr>
        <w:t>szalbutamol</w:t>
      </w:r>
      <w:proofErr w:type="spellEnd"/>
      <w:r w:rsidR="00B207C9">
        <w:rPr>
          <w:lang w:val="hu-HU"/>
        </w:rPr>
        <w:t>,</w:t>
      </w:r>
      <w:r w:rsidR="0065060F" w:rsidRPr="00443ECD">
        <w:rPr>
          <w:lang w:val="hu-HU"/>
        </w:rPr>
        <w:t xml:space="preserve"> hatását (</w:t>
      </w:r>
      <w:r w:rsidR="0065060F" w:rsidRPr="0093068C">
        <w:rPr>
          <w:lang w:val="hu-HU"/>
        </w:rPr>
        <w:t>lásd 4.5</w:t>
      </w:r>
      <w:r w:rsidR="0021407C" w:rsidRPr="0093068C">
        <w:rPr>
          <w:lang w:val="hu-HU"/>
        </w:rPr>
        <w:t> </w:t>
      </w:r>
      <w:r w:rsidR="0065060F" w:rsidRPr="0093068C">
        <w:rPr>
          <w:lang w:val="hu-HU"/>
        </w:rPr>
        <w:t>pont</w:t>
      </w:r>
      <w:r w:rsidR="0065060F" w:rsidRPr="00443ECD">
        <w:rPr>
          <w:lang w:val="hu-HU"/>
        </w:rPr>
        <w:t>).</w:t>
      </w:r>
    </w:p>
    <w:p w14:paraId="694A578E" w14:textId="640DCA96" w:rsidR="005766F6" w:rsidRPr="00443ECD" w:rsidRDefault="005766F6" w:rsidP="00130037">
      <w:pPr>
        <w:spacing w:line="240" w:lineRule="auto"/>
        <w:rPr>
          <w:lang w:val="hu-HU"/>
        </w:rPr>
      </w:pPr>
    </w:p>
    <w:p w14:paraId="0021BAD5" w14:textId="195340AF" w:rsidR="005766F6" w:rsidRPr="00443ECD" w:rsidRDefault="005766F6" w:rsidP="00130037">
      <w:pPr>
        <w:spacing w:line="240" w:lineRule="auto"/>
        <w:rPr>
          <w:lang w:val="hu-HU"/>
        </w:rPr>
      </w:pPr>
      <w:r w:rsidRPr="00443ECD">
        <w:rPr>
          <w:lang w:val="hu-HU"/>
        </w:rPr>
        <w:t>A nagy dózisú béta</w:t>
      </w:r>
      <w:r w:rsidRPr="0093068C">
        <w:rPr>
          <w:vertAlign w:val="subscript"/>
          <w:lang w:val="hu-HU"/>
        </w:rPr>
        <w:t>2</w:t>
      </w:r>
      <w:r w:rsidRPr="00443ECD">
        <w:rPr>
          <w:lang w:val="hu-HU"/>
        </w:rPr>
        <w:t xml:space="preserve">-agonisták kedvezőtlen metabolikus hatásait súlyosbíthatja a nagy dózisú </w:t>
      </w:r>
      <w:proofErr w:type="spellStart"/>
      <w:r w:rsidRPr="00443ECD">
        <w:rPr>
          <w:lang w:val="hu-HU"/>
        </w:rPr>
        <w:t>kortikoszteroidok</w:t>
      </w:r>
      <w:proofErr w:type="spellEnd"/>
      <w:r w:rsidRPr="00443ECD">
        <w:rPr>
          <w:lang w:val="hu-HU"/>
        </w:rPr>
        <w:t xml:space="preserve"> egyidejű adása; ezért a </w:t>
      </w:r>
      <w:r w:rsidR="00B207C9">
        <w:rPr>
          <w:lang w:val="hu-HU"/>
        </w:rPr>
        <w:t>betegeket</w:t>
      </w:r>
      <w:r w:rsidR="00B207C9" w:rsidRPr="00443ECD">
        <w:rPr>
          <w:lang w:val="hu-HU"/>
        </w:rPr>
        <w:t xml:space="preserve"> </w:t>
      </w:r>
      <w:r w:rsidRPr="00443ECD">
        <w:rPr>
          <w:lang w:val="hu-HU"/>
        </w:rPr>
        <w:t>szoros megfigyelés alatt kell tartani, amennyiben</w:t>
      </w:r>
      <w:r w:rsidR="006C718E" w:rsidRPr="00443ECD">
        <w:rPr>
          <w:lang w:val="hu-HU"/>
        </w:rPr>
        <w:t xml:space="preserve"> a két terápiá</w:t>
      </w:r>
      <w:r w:rsidR="00B207C9">
        <w:rPr>
          <w:lang w:val="hu-HU"/>
        </w:rPr>
        <w:t>t együtt</w:t>
      </w:r>
      <w:r w:rsidR="006C718E" w:rsidRPr="00443ECD">
        <w:rPr>
          <w:lang w:val="hu-HU"/>
        </w:rPr>
        <w:t xml:space="preserve"> alkalmaz</w:t>
      </w:r>
      <w:r w:rsidR="00B207C9">
        <w:rPr>
          <w:lang w:val="hu-HU"/>
        </w:rPr>
        <w:t>z</w:t>
      </w:r>
      <w:r w:rsidR="006C718E" w:rsidRPr="00443ECD">
        <w:rPr>
          <w:lang w:val="hu-HU"/>
        </w:rPr>
        <w:t>á</w:t>
      </w:r>
      <w:r w:rsidR="00B207C9">
        <w:rPr>
          <w:lang w:val="hu-HU"/>
        </w:rPr>
        <w:t>k</w:t>
      </w:r>
      <w:r w:rsidR="006C718E" w:rsidRPr="00443ECD">
        <w:rPr>
          <w:lang w:val="hu-HU"/>
        </w:rPr>
        <w:t xml:space="preserve">, bár ez az óvintézkedés nem érvényes inhalációs </w:t>
      </w:r>
      <w:proofErr w:type="spellStart"/>
      <w:r w:rsidR="006C718E" w:rsidRPr="00443ECD">
        <w:rPr>
          <w:lang w:val="hu-HU"/>
        </w:rPr>
        <w:t>kortiko</w:t>
      </w:r>
      <w:r w:rsidR="002F4109">
        <w:rPr>
          <w:lang w:val="hu-HU"/>
        </w:rPr>
        <w:t>szteroid</w:t>
      </w:r>
      <w:proofErr w:type="spellEnd"/>
      <w:r w:rsidR="002F4109">
        <w:rPr>
          <w:lang w:val="hu-HU"/>
        </w:rPr>
        <w:t>-</w:t>
      </w:r>
      <w:r w:rsidR="006C718E" w:rsidRPr="00443ECD">
        <w:rPr>
          <w:lang w:val="hu-HU"/>
        </w:rPr>
        <w:t>terápia esetében.</w:t>
      </w:r>
      <w:r w:rsidR="00FB2576" w:rsidRPr="00443ECD">
        <w:rPr>
          <w:lang w:val="hu-HU"/>
        </w:rPr>
        <w:t xml:space="preserve"> A nagy dózisú béta</w:t>
      </w:r>
      <w:r w:rsidR="00FB2576" w:rsidRPr="0093068C">
        <w:rPr>
          <w:vertAlign w:val="subscript"/>
          <w:lang w:val="hu-HU"/>
        </w:rPr>
        <w:t>2</w:t>
      </w:r>
      <w:r w:rsidR="00FB2576" w:rsidRPr="00443ECD">
        <w:rPr>
          <w:lang w:val="hu-HU"/>
        </w:rPr>
        <w:t>-agonisták alkalmazás</w:t>
      </w:r>
      <w:r w:rsidR="00B207C9">
        <w:rPr>
          <w:lang w:val="hu-HU"/>
        </w:rPr>
        <w:t>akor kialakuló</w:t>
      </w:r>
      <w:r w:rsidR="00FB2576" w:rsidRPr="00443ECD">
        <w:rPr>
          <w:lang w:val="hu-HU"/>
        </w:rPr>
        <w:t xml:space="preserve"> </w:t>
      </w:r>
      <w:proofErr w:type="spellStart"/>
      <w:r w:rsidR="00FB2576" w:rsidRPr="00443ECD">
        <w:rPr>
          <w:lang w:val="hu-HU"/>
        </w:rPr>
        <w:t>hypokalaemia</w:t>
      </w:r>
      <w:proofErr w:type="spellEnd"/>
      <w:r w:rsidR="00FB2576" w:rsidRPr="00443ECD">
        <w:rPr>
          <w:lang w:val="hu-HU"/>
        </w:rPr>
        <w:t xml:space="preserve"> fokozhatja a </w:t>
      </w:r>
      <w:r w:rsidR="00C3126E" w:rsidRPr="00443ECD">
        <w:rPr>
          <w:lang w:val="hu-HU"/>
        </w:rPr>
        <w:t>digitálisz-</w:t>
      </w:r>
      <w:r w:rsidR="00377E2A" w:rsidRPr="00443ECD">
        <w:rPr>
          <w:lang w:val="hu-HU"/>
        </w:rPr>
        <w:t>indukált</w:t>
      </w:r>
      <w:r w:rsidR="00FB2576" w:rsidRPr="00443ECD">
        <w:rPr>
          <w:lang w:val="hu-HU"/>
        </w:rPr>
        <w:t xml:space="preserve"> </w:t>
      </w:r>
      <w:proofErr w:type="spellStart"/>
      <w:r w:rsidR="00FB2576" w:rsidRPr="00443ECD">
        <w:rPr>
          <w:lang w:val="hu-HU"/>
        </w:rPr>
        <w:t>arrhythmia</w:t>
      </w:r>
      <w:proofErr w:type="spellEnd"/>
      <w:r w:rsidR="00FB2576" w:rsidRPr="00443ECD">
        <w:rPr>
          <w:lang w:val="hu-HU"/>
        </w:rPr>
        <w:t xml:space="preserve"> </w:t>
      </w:r>
      <w:r w:rsidR="002F4109">
        <w:rPr>
          <w:lang w:val="hu-HU"/>
        </w:rPr>
        <w:t>hajlamát</w:t>
      </w:r>
      <w:r w:rsidR="009D621C" w:rsidRPr="00443ECD">
        <w:rPr>
          <w:lang w:val="hu-HU"/>
        </w:rPr>
        <w:t>.</w:t>
      </w:r>
      <w:r w:rsidR="007733F0" w:rsidRPr="00443ECD">
        <w:rPr>
          <w:lang w:val="hu-HU"/>
        </w:rPr>
        <w:t xml:space="preserve"> A </w:t>
      </w:r>
      <w:proofErr w:type="spellStart"/>
      <w:r w:rsidR="007733F0" w:rsidRPr="00443ECD">
        <w:rPr>
          <w:lang w:val="hu-HU"/>
        </w:rPr>
        <w:t>hypokalaemiát</w:t>
      </w:r>
      <w:proofErr w:type="spellEnd"/>
      <w:r w:rsidR="007733F0" w:rsidRPr="00443ECD">
        <w:rPr>
          <w:lang w:val="hu-HU"/>
        </w:rPr>
        <w:t xml:space="preserve"> súlyosbíthatja az </w:t>
      </w:r>
      <w:proofErr w:type="spellStart"/>
      <w:r w:rsidR="007733F0" w:rsidRPr="00443ECD">
        <w:rPr>
          <w:lang w:val="hu-HU"/>
        </w:rPr>
        <w:t>aminofillin</w:t>
      </w:r>
      <w:proofErr w:type="spellEnd"/>
      <w:r w:rsidR="007733F0" w:rsidRPr="00443ECD">
        <w:rPr>
          <w:lang w:val="hu-HU"/>
        </w:rPr>
        <w:t xml:space="preserve"> vagy egyéb </w:t>
      </w:r>
      <w:proofErr w:type="spellStart"/>
      <w:r w:rsidR="007733F0" w:rsidRPr="00443ECD">
        <w:rPr>
          <w:lang w:val="hu-HU"/>
        </w:rPr>
        <w:t>xantinszármazékok</w:t>
      </w:r>
      <w:proofErr w:type="spellEnd"/>
      <w:r w:rsidR="007733F0" w:rsidRPr="00443ECD">
        <w:rPr>
          <w:lang w:val="hu-HU"/>
        </w:rPr>
        <w:t xml:space="preserve">, </w:t>
      </w:r>
      <w:proofErr w:type="spellStart"/>
      <w:r w:rsidR="007733F0" w:rsidRPr="00443ECD">
        <w:rPr>
          <w:lang w:val="hu-HU"/>
        </w:rPr>
        <w:t>kortikoszteroidok</w:t>
      </w:r>
      <w:proofErr w:type="spellEnd"/>
      <w:r w:rsidR="007733F0" w:rsidRPr="00443ECD">
        <w:rPr>
          <w:lang w:val="hu-HU"/>
        </w:rPr>
        <w:t xml:space="preserve">, illetve </w:t>
      </w:r>
      <w:proofErr w:type="spellStart"/>
      <w:r w:rsidR="00B207C9">
        <w:rPr>
          <w:lang w:val="hu-HU"/>
        </w:rPr>
        <w:t>diuretikumok</w:t>
      </w:r>
      <w:proofErr w:type="spellEnd"/>
      <w:r w:rsidR="00B207C9" w:rsidRPr="00443ECD">
        <w:rPr>
          <w:lang w:val="hu-HU"/>
        </w:rPr>
        <w:t xml:space="preserve"> </w:t>
      </w:r>
      <w:r w:rsidR="007733F0" w:rsidRPr="00443ECD">
        <w:rPr>
          <w:lang w:val="hu-HU"/>
        </w:rPr>
        <w:t>egyidejű alkalmazása (</w:t>
      </w:r>
      <w:r w:rsidR="007733F0" w:rsidRPr="0093068C">
        <w:rPr>
          <w:lang w:val="hu-HU"/>
        </w:rPr>
        <w:t>lásd 4.5</w:t>
      </w:r>
      <w:r w:rsidR="0021407C" w:rsidRPr="0093068C">
        <w:rPr>
          <w:lang w:val="hu-HU"/>
        </w:rPr>
        <w:t> </w:t>
      </w:r>
      <w:r w:rsidR="007733F0" w:rsidRPr="0093068C">
        <w:rPr>
          <w:lang w:val="hu-HU"/>
        </w:rPr>
        <w:t>pont</w:t>
      </w:r>
      <w:r w:rsidR="007733F0" w:rsidRPr="00443ECD">
        <w:rPr>
          <w:lang w:val="hu-HU"/>
        </w:rPr>
        <w:t>).</w:t>
      </w:r>
    </w:p>
    <w:p w14:paraId="3D88AB9E" w14:textId="3F2CABEF" w:rsidR="00B9120E" w:rsidRPr="00443ECD" w:rsidRDefault="00B9120E" w:rsidP="00130037">
      <w:pPr>
        <w:spacing w:line="240" w:lineRule="auto"/>
        <w:rPr>
          <w:lang w:val="hu-HU"/>
        </w:rPr>
      </w:pPr>
    </w:p>
    <w:p w14:paraId="2FCCBA01" w14:textId="218B214B" w:rsidR="00B9120E" w:rsidRPr="0093068C" w:rsidRDefault="00B36303" w:rsidP="00535EA7">
      <w:pPr>
        <w:keepNext/>
        <w:spacing w:line="240" w:lineRule="auto"/>
        <w:rPr>
          <w:bCs/>
          <w:u w:val="single"/>
          <w:lang w:val="hu-HU"/>
        </w:rPr>
      </w:pPr>
      <w:r w:rsidRPr="0093068C">
        <w:rPr>
          <w:bCs/>
          <w:u w:val="single"/>
          <w:lang w:val="hu-HU"/>
        </w:rPr>
        <w:t>Alkalmazással kapcsolatos óvintézkedések</w:t>
      </w:r>
    </w:p>
    <w:p w14:paraId="7188F464" w14:textId="6E19A795" w:rsidR="00B36303" w:rsidRPr="00F83ED1" w:rsidRDefault="00B36303" w:rsidP="00130037">
      <w:pPr>
        <w:spacing w:line="240" w:lineRule="auto"/>
        <w:rPr>
          <w:lang w:val="hu-HU"/>
        </w:rPr>
      </w:pPr>
      <w:r w:rsidRPr="00F83ED1">
        <w:rPr>
          <w:lang w:val="hu-HU"/>
        </w:rPr>
        <w:t xml:space="preserve">Az </w:t>
      </w:r>
      <w:proofErr w:type="spellStart"/>
      <w:r w:rsidRPr="00F83ED1">
        <w:rPr>
          <w:lang w:val="hu-HU"/>
        </w:rPr>
        <w:t>efedrint</w:t>
      </w:r>
      <w:proofErr w:type="spellEnd"/>
      <w:r w:rsidRPr="00F83ED1">
        <w:rPr>
          <w:lang w:val="hu-HU"/>
        </w:rPr>
        <w:t xml:space="preserve"> óvatosan kell alkalmazni olyan betegeknél, akiknek </w:t>
      </w:r>
      <w:r w:rsidR="00C73B3C" w:rsidRPr="00F83ED1">
        <w:rPr>
          <w:lang w:val="hu-HU"/>
        </w:rPr>
        <w:t>anamnézisében</w:t>
      </w:r>
      <w:r w:rsidRPr="00F83ED1">
        <w:rPr>
          <w:lang w:val="hu-HU"/>
        </w:rPr>
        <w:t xml:space="preserve"> szívbetegség szerepel.</w:t>
      </w:r>
    </w:p>
    <w:p w14:paraId="38C48B06" w14:textId="671624CB" w:rsidR="008947C0" w:rsidRPr="00F83ED1" w:rsidRDefault="008947C0" w:rsidP="00130037">
      <w:pPr>
        <w:spacing w:line="240" w:lineRule="auto"/>
        <w:rPr>
          <w:lang w:val="hu-HU"/>
        </w:rPr>
      </w:pPr>
    </w:p>
    <w:p w14:paraId="022AEEEC" w14:textId="5A6541B8" w:rsidR="00221299" w:rsidRPr="00F83ED1" w:rsidRDefault="00221299" w:rsidP="00130037">
      <w:pPr>
        <w:spacing w:line="240" w:lineRule="auto"/>
        <w:rPr>
          <w:lang w:val="hu-HU"/>
        </w:rPr>
      </w:pPr>
      <w:r w:rsidRPr="00F83ED1">
        <w:rPr>
          <w:lang w:val="hu-HU"/>
        </w:rPr>
        <w:t xml:space="preserve">Az </w:t>
      </w:r>
      <w:r w:rsidR="00B207C9">
        <w:rPr>
          <w:lang w:val="hu-HU"/>
        </w:rPr>
        <w:t>készítmény</w:t>
      </w:r>
      <w:r w:rsidR="00B207C9" w:rsidRPr="00F83ED1">
        <w:rPr>
          <w:lang w:val="hu-HU"/>
        </w:rPr>
        <w:t xml:space="preserve"> </w:t>
      </w:r>
      <w:r w:rsidRPr="00F83ED1">
        <w:rPr>
          <w:lang w:val="hu-HU"/>
        </w:rPr>
        <w:t>beadása előtt ellenőrizze, hogy az oldat tiszta és látható részecskéktől mentes.</w:t>
      </w:r>
    </w:p>
    <w:p w14:paraId="653F1E0B" w14:textId="05DC78A4" w:rsidR="00221299" w:rsidRPr="00F83ED1" w:rsidRDefault="00221299" w:rsidP="00130037">
      <w:pPr>
        <w:spacing w:line="240" w:lineRule="auto"/>
        <w:rPr>
          <w:lang w:val="hu-HU"/>
        </w:rPr>
      </w:pPr>
    </w:p>
    <w:p w14:paraId="760CDA8E" w14:textId="0454199E" w:rsidR="0056610A" w:rsidRPr="00F83ED1" w:rsidRDefault="0056610A" w:rsidP="00535EA7">
      <w:pPr>
        <w:keepNext/>
        <w:spacing w:line="240" w:lineRule="auto"/>
        <w:rPr>
          <w:b/>
          <w:bCs/>
          <w:u w:val="single"/>
          <w:lang w:val="hu-HU"/>
        </w:rPr>
      </w:pPr>
      <w:r w:rsidRPr="00F83ED1">
        <w:rPr>
          <w:b/>
          <w:bCs/>
          <w:u w:val="single"/>
          <w:lang w:val="hu-HU"/>
        </w:rPr>
        <w:t>Segédanyagok</w:t>
      </w:r>
      <w:r w:rsidR="00435ED3" w:rsidRPr="00F83ED1">
        <w:rPr>
          <w:b/>
          <w:bCs/>
          <w:u w:val="single"/>
          <w:lang w:val="hu-HU"/>
        </w:rPr>
        <w:t>:</w:t>
      </w:r>
    </w:p>
    <w:p w14:paraId="29678430" w14:textId="0346EB5A" w:rsidR="00435ED3" w:rsidRPr="00F83ED1" w:rsidRDefault="00435ED3" w:rsidP="00130037">
      <w:pPr>
        <w:spacing w:line="240" w:lineRule="auto"/>
        <w:rPr>
          <w:lang w:val="hu-HU"/>
        </w:rPr>
      </w:pPr>
    </w:p>
    <w:p w14:paraId="32B2F8CF" w14:textId="77247456" w:rsidR="00435ED3" w:rsidRPr="00504672" w:rsidRDefault="00435ED3" w:rsidP="00435ED3">
      <w:pPr>
        <w:widowControl w:val="0"/>
        <w:tabs>
          <w:tab w:val="clear" w:pos="567"/>
        </w:tabs>
        <w:spacing w:line="240" w:lineRule="auto"/>
        <w:rPr>
          <w:u w:val="single"/>
          <w:lang w:val="hu-HU"/>
        </w:rPr>
      </w:pPr>
      <w:proofErr w:type="spellStart"/>
      <w:r w:rsidRPr="00504672">
        <w:rPr>
          <w:u w:val="single"/>
          <w:lang w:val="hu-HU"/>
        </w:rPr>
        <w:t>Ephedrine</w:t>
      </w:r>
      <w:proofErr w:type="spellEnd"/>
      <w:r w:rsidRPr="00504672">
        <w:rPr>
          <w:u w:val="single"/>
          <w:lang w:val="hu-HU"/>
        </w:rPr>
        <w:t xml:space="preserve"> </w:t>
      </w:r>
      <w:proofErr w:type="spellStart"/>
      <w:r w:rsidRPr="00504672">
        <w:rPr>
          <w:u w:val="single"/>
          <w:lang w:val="hu-HU"/>
        </w:rPr>
        <w:t>Kabi</w:t>
      </w:r>
      <w:proofErr w:type="spellEnd"/>
      <w:r w:rsidRPr="00504672">
        <w:rPr>
          <w:u w:val="single"/>
          <w:lang w:val="hu-HU"/>
        </w:rPr>
        <w:t xml:space="preserve"> 3</w:t>
      </w:r>
      <w:r w:rsidR="0021407C" w:rsidRPr="00504672">
        <w:rPr>
          <w:u w:val="single"/>
          <w:lang w:val="hu-HU"/>
        </w:rPr>
        <w:t> </w:t>
      </w:r>
      <w:r w:rsidRPr="00504672">
        <w:rPr>
          <w:u w:val="single"/>
          <w:lang w:val="hu-HU"/>
        </w:rPr>
        <w:t xml:space="preserve">mg/ml </w:t>
      </w:r>
      <w:proofErr w:type="spellStart"/>
      <w:r w:rsidRPr="00504672">
        <w:rPr>
          <w:u w:val="single"/>
          <w:lang w:val="hu-HU"/>
        </w:rPr>
        <w:t>oldatos</w:t>
      </w:r>
      <w:proofErr w:type="spellEnd"/>
      <w:r w:rsidRPr="00504672">
        <w:rPr>
          <w:u w:val="single"/>
          <w:lang w:val="hu-HU"/>
        </w:rPr>
        <w:t xml:space="preserve"> injekció</w:t>
      </w:r>
    </w:p>
    <w:p w14:paraId="6472CC27" w14:textId="653BDFB8" w:rsidR="0007185C" w:rsidRPr="00F83ED1" w:rsidRDefault="00435ED3" w:rsidP="00435ED3">
      <w:pPr>
        <w:tabs>
          <w:tab w:val="clear" w:pos="567"/>
          <w:tab w:val="left" w:pos="2310"/>
        </w:tabs>
        <w:spacing w:line="240" w:lineRule="auto"/>
        <w:rPr>
          <w:lang w:val="hu-HU"/>
        </w:rPr>
      </w:pPr>
      <w:r w:rsidRPr="00F83ED1">
        <w:rPr>
          <w:lang w:val="hu-HU"/>
        </w:rPr>
        <w:t xml:space="preserve">Ez a </w:t>
      </w:r>
      <w:r w:rsidR="002F4109">
        <w:rPr>
          <w:lang w:val="hu-HU"/>
        </w:rPr>
        <w:t>gyógyszer</w:t>
      </w:r>
      <w:r w:rsidR="002F4109" w:rsidRPr="00F83ED1">
        <w:rPr>
          <w:lang w:val="hu-HU"/>
        </w:rPr>
        <w:t xml:space="preserve"> </w:t>
      </w:r>
      <w:r w:rsidRPr="00F83ED1">
        <w:rPr>
          <w:lang w:val="hu-HU"/>
        </w:rPr>
        <w:t>3,21</w:t>
      </w:r>
      <w:r w:rsidR="0021407C" w:rsidRPr="00F83ED1">
        <w:rPr>
          <w:lang w:val="hu-HU"/>
        </w:rPr>
        <w:t> </w:t>
      </w:r>
      <w:r w:rsidRPr="00F83ED1">
        <w:rPr>
          <w:lang w:val="hu-HU"/>
        </w:rPr>
        <w:t xml:space="preserve">mg nátriumot tartalmaz milliliterenként, </w:t>
      </w:r>
      <w:r w:rsidR="002F4109">
        <w:rPr>
          <w:lang w:val="hu-HU"/>
        </w:rPr>
        <w:t>ami megfelel</w:t>
      </w:r>
      <w:r w:rsidR="002F4109" w:rsidRPr="00F83ED1">
        <w:rPr>
          <w:lang w:val="hu-HU"/>
        </w:rPr>
        <w:t xml:space="preserve"> </w:t>
      </w:r>
      <w:r w:rsidR="0007185C" w:rsidRPr="00F83ED1">
        <w:rPr>
          <w:lang w:val="hu-HU"/>
        </w:rPr>
        <w:t xml:space="preserve">a WHO által </w:t>
      </w:r>
      <w:r w:rsidR="002F4109">
        <w:rPr>
          <w:lang w:val="hu-HU"/>
        </w:rPr>
        <w:t>ajánlott</w:t>
      </w:r>
      <w:r w:rsidR="0007185C" w:rsidRPr="00F83ED1">
        <w:rPr>
          <w:lang w:val="hu-HU"/>
        </w:rPr>
        <w:t xml:space="preserve"> maxim</w:t>
      </w:r>
      <w:r w:rsidR="002F4109">
        <w:rPr>
          <w:lang w:val="hu-HU"/>
        </w:rPr>
        <w:t>ális napi</w:t>
      </w:r>
      <w:r w:rsidR="0007185C" w:rsidRPr="00F83ED1">
        <w:rPr>
          <w:lang w:val="hu-HU"/>
        </w:rPr>
        <w:t xml:space="preserve"> 2</w:t>
      </w:r>
      <w:r w:rsidR="0021407C" w:rsidRPr="00F83ED1">
        <w:rPr>
          <w:lang w:val="hu-HU"/>
        </w:rPr>
        <w:t> </w:t>
      </w:r>
      <w:r w:rsidR="0007185C" w:rsidRPr="00F83ED1">
        <w:rPr>
          <w:lang w:val="hu-HU"/>
        </w:rPr>
        <w:t>g nátriumbevitel 0,16%-</w:t>
      </w:r>
      <w:proofErr w:type="spellStart"/>
      <w:r w:rsidR="0007185C" w:rsidRPr="00F83ED1">
        <w:rPr>
          <w:lang w:val="hu-HU"/>
        </w:rPr>
        <w:t>á</w:t>
      </w:r>
      <w:r w:rsidR="002F4109">
        <w:rPr>
          <w:lang w:val="hu-HU"/>
        </w:rPr>
        <w:t>nak</w:t>
      </w:r>
      <w:proofErr w:type="spellEnd"/>
      <w:r w:rsidR="002F4109">
        <w:rPr>
          <w:lang w:val="hu-HU"/>
        </w:rPr>
        <w:t xml:space="preserve"> felnőtteknél</w:t>
      </w:r>
      <w:r w:rsidR="0007185C" w:rsidRPr="00F83ED1">
        <w:rPr>
          <w:lang w:val="hu-HU"/>
        </w:rPr>
        <w:t>.</w:t>
      </w:r>
    </w:p>
    <w:p w14:paraId="6536E8E6" w14:textId="2E98568A" w:rsidR="0007185C" w:rsidRPr="00F83ED1" w:rsidRDefault="00435ED3" w:rsidP="00435ED3">
      <w:pPr>
        <w:tabs>
          <w:tab w:val="clear" w:pos="567"/>
          <w:tab w:val="left" w:pos="2310"/>
        </w:tabs>
        <w:spacing w:line="240" w:lineRule="auto"/>
        <w:rPr>
          <w:lang w:val="hu-HU"/>
        </w:rPr>
      </w:pPr>
      <w:r w:rsidRPr="002F4109">
        <w:rPr>
          <w:lang w:val="hu-HU"/>
        </w:rPr>
        <w:t xml:space="preserve">Ez a </w:t>
      </w:r>
      <w:r w:rsidR="002F4109">
        <w:rPr>
          <w:lang w:val="hu-HU"/>
        </w:rPr>
        <w:t>gyógyszer</w:t>
      </w:r>
      <w:r w:rsidR="002F4109" w:rsidRPr="002F4109">
        <w:rPr>
          <w:lang w:val="hu-HU"/>
        </w:rPr>
        <w:t xml:space="preserve"> </w:t>
      </w:r>
      <w:r w:rsidRPr="002F4109">
        <w:rPr>
          <w:lang w:val="hu-HU"/>
        </w:rPr>
        <w:t>32,1</w:t>
      </w:r>
      <w:r w:rsidR="0021407C" w:rsidRPr="002F4109">
        <w:rPr>
          <w:lang w:val="hu-HU"/>
        </w:rPr>
        <w:t> </w:t>
      </w:r>
      <w:r w:rsidRPr="002F4109">
        <w:rPr>
          <w:lang w:val="hu-HU"/>
        </w:rPr>
        <w:t>mg nátriumot tartalmaz 10</w:t>
      </w:r>
      <w:r w:rsidR="0021407C" w:rsidRPr="002F4109">
        <w:rPr>
          <w:lang w:val="hu-HU"/>
        </w:rPr>
        <w:t> </w:t>
      </w:r>
      <w:r w:rsidRPr="002F4109">
        <w:rPr>
          <w:lang w:val="hu-HU"/>
        </w:rPr>
        <w:t>ml-es ampullánként,</w:t>
      </w:r>
      <w:r w:rsidR="00E56525" w:rsidRPr="002F4109">
        <w:rPr>
          <w:lang w:val="hu-HU"/>
        </w:rPr>
        <w:t xml:space="preserve"> </w:t>
      </w:r>
      <w:r w:rsidR="002F4109">
        <w:rPr>
          <w:lang w:val="hu-HU"/>
        </w:rPr>
        <w:t>ami megfelel</w:t>
      </w:r>
      <w:r w:rsidR="002F4109" w:rsidRPr="00F83ED1">
        <w:rPr>
          <w:lang w:val="hu-HU"/>
        </w:rPr>
        <w:t xml:space="preserve"> </w:t>
      </w:r>
      <w:r w:rsidR="00E56525" w:rsidRPr="002F4109">
        <w:rPr>
          <w:lang w:val="hu-HU"/>
        </w:rPr>
        <w:t xml:space="preserve">a WHO által </w:t>
      </w:r>
      <w:r w:rsidR="002F4109">
        <w:rPr>
          <w:lang w:val="hu-HU"/>
        </w:rPr>
        <w:t>ajánlott</w:t>
      </w:r>
      <w:r w:rsidR="002F4109" w:rsidRPr="00F83ED1">
        <w:rPr>
          <w:lang w:val="hu-HU"/>
        </w:rPr>
        <w:t xml:space="preserve"> maxim</w:t>
      </w:r>
      <w:r w:rsidR="002F4109">
        <w:rPr>
          <w:lang w:val="hu-HU"/>
        </w:rPr>
        <w:t>ális napi</w:t>
      </w:r>
      <w:r w:rsidR="002F4109" w:rsidRPr="00F83ED1">
        <w:rPr>
          <w:lang w:val="hu-HU"/>
        </w:rPr>
        <w:t xml:space="preserve"> 2 g nátriumbevitel </w:t>
      </w:r>
      <w:r w:rsidR="00E56525" w:rsidRPr="00F83ED1">
        <w:rPr>
          <w:lang w:val="hu-HU"/>
        </w:rPr>
        <w:t>1,6%-</w:t>
      </w:r>
      <w:proofErr w:type="spellStart"/>
      <w:r w:rsidR="00E56525" w:rsidRPr="00F83ED1">
        <w:rPr>
          <w:lang w:val="hu-HU"/>
        </w:rPr>
        <w:t>á</w:t>
      </w:r>
      <w:r w:rsidR="002F4109">
        <w:rPr>
          <w:lang w:val="hu-HU"/>
        </w:rPr>
        <w:t>nak</w:t>
      </w:r>
      <w:proofErr w:type="spellEnd"/>
      <w:r w:rsidR="002F4109">
        <w:rPr>
          <w:lang w:val="hu-HU"/>
        </w:rPr>
        <w:t xml:space="preserve"> felnőtteknél</w:t>
      </w:r>
      <w:r w:rsidR="00E56525" w:rsidRPr="00F83ED1">
        <w:rPr>
          <w:lang w:val="hu-HU"/>
        </w:rPr>
        <w:t>.</w:t>
      </w:r>
    </w:p>
    <w:p w14:paraId="1D00EEFC" w14:textId="6F69A7AF" w:rsidR="0007185C" w:rsidRPr="00F83ED1" w:rsidRDefault="0007185C" w:rsidP="00435ED3">
      <w:pPr>
        <w:tabs>
          <w:tab w:val="clear" w:pos="567"/>
          <w:tab w:val="left" w:pos="2310"/>
        </w:tabs>
        <w:spacing w:line="240" w:lineRule="auto"/>
        <w:rPr>
          <w:lang w:val="hu-HU"/>
        </w:rPr>
      </w:pPr>
    </w:p>
    <w:p w14:paraId="5D50815A" w14:textId="5CCDA3B2" w:rsidR="00843CC3" w:rsidRPr="00504672" w:rsidRDefault="00843CC3" w:rsidP="00843CC3">
      <w:pPr>
        <w:widowControl w:val="0"/>
        <w:tabs>
          <w:tab w:val="clear" w:pos="567"/>
        </w:tabs>
        <w:spacing w:line="240" w:lineRule="auto"/>
        <w:rPr>
          <w:u w:val="single"/>
          <w:lang w:val="hu-HU"/>
        </w:rPr>
      </w:pPr>
      <w:proofErr w:type="spellStart"/>
      <w:r w:rsidRPr="00504672">
        <w:rPr>
          <w:u w:val="single"/>
          <w:lang w:val="hu-HU"/>
        </w:rPr>
        <w:t>Ephedrine</w:t>
      </w:r>
      <w:proofErr w:type="spellEnd"/>
      <w:r w:rsidRPr="00504672">
        <w:rPr>
          <w:u w:val="single"/>
          <w:lang w:val="hu-HU"/>
        </w:rPr>
        <w:t xml:space="preserve"> </w:t>
      </w:r>
      <w:proofErr w:type="spellStart"/>
      <w:r w:rsidRPr="00504672">
        <w:rPr>
          <w:u w:val="single"/>
          <w:lang w:val="hu-HU"/>
        </w:rPr>
        <w:t>Kabi</w:t>
      </w:r>
      <w:proofErr w:type="spellEnd"/>
      <w:r w:rsidRPr="00504672">
        <w:rPr>
          <w:u w:val="single"/>
          <w:lang w:val="hu-HU"/>
        </w:rPr>
        <w:t xml:space="preserve"> 10</w:t>
      </w:r>
      <w:r w:rsidR="000D73FA" w:rsidRPr="00504672">
        <w:rPr>
          <w:u w:val="single"/>
          <w:lang w:val="hu-HU"/>
        </w:rPr>
        <w:t> </w:t>
      </w:r>
      <w:r w:rsidRPr="00504672">
        <w:rPr>
          <w:u w:val="single"/>
          <w:lang w:val="hu-HU"/>
        </w:rPr>
        <w:t xml:space="preserve">mg/ml </w:t>
      </w:r>
      <w:proofErr w:type="spellStart"/>
      <w:r w:rsidRPr="00504672">
        <w:rPr>
          <w:u w:val="single"/>
          <w:lang w:val="hu-HU"/>
        </w:rPr>
        <w:t>oldatos</w:t>
      </w:r>
      <w:proofErr w:type="spellEnd"/>
      <w:r w:rsidRPr="00504672">
        <w:rPr>
          <w:u w:val="single"/>
          <w:lang w:val="hu-HU"/>
        </w:rPr>
        <w:t xml:space="preserve"> injekció</w:t>
      </w:r>
    </w:p>
    <w:p w14:paraId="747F2FDC" w14:textId="61FD0200" w:rsidR="00843CC3" w:rsidRPr="00504672" w:rsidRDefault="00843CC3" w:rsidP="00843CC3">
      <w:pPr>
        <w:tabs>
          <w:tab w:val="clear" w:pos="567"/>
          <w:tab w:val="left" w:pos="2310"/>
        </w:tabs>
        <w:spacing w:line="240" w:lineRule="auto"/>
        <w:rPr>
          <w:lang w:val="hu-HU"/>
        </w:rPr>
      </w:pPr>
      <w:r w:rsidRPr="00504672">
        <w:rPr>
          <w:lang w:val="hu-HU"/>
        </w:rPr>
        <w:t xml:space="preserve">Ez a </w:t>
      </w:r>
      <w:r w:rsidR="00AE249E">
        <w:rPr>
          <w:lang w:val="hu-HU"/>
        </w:rPr>
        <w:t>gyógyszer</w:t>
      </w:r>
      <w:r w:rsidR="00AE249E" w:rsidRPr="00504672">
        <w:rPr>
          <w:lang w:val="hu-HU"/>
        </w:rPr>
        <w:t xml:space="preserve"> </w:t>
      </w:r>
      <w:r w:rsidR="00E42BD9" w:rsidRPr="00504672">
        <w:rPr>
          <w:lang w:val="hu-HU"/>
        </w:rPr>
        <w:t>2</w:t>
      </w:r>
      <w:r w:rsidRPr="00504672">
        <w:rPr>
          <w:lang w:val="hu-HU"/>
        </w:rPr>
        <w:t>,</w:t>
      </w:r>
      <w:r w:rsidR="00E42BD9" w:rsidRPr="00504672">
        <w:rPr>
          <w:lang w:val="hu-HU"/>
        </w:rPr>
        <w:t>36</w:t>
      </w:r>
      <w:r w:rsidR="000D73FA" w:rsidRPr="00504672">
        <w:rPr>
          <w:lang w:val="hu-HU"/>
        </w:rPr>
        <w:t> </w:t>
      </w:r>
      <w:r w:rsidRPr="00504672">
        <w:rPr>
          <w:lang w:val="hu-HU"/>
        </w:rPr>
        <w:t xml:space="preserve">mg nátriumot tartalmaz milliliterenként, </w:t>
      </w:r>
      <w:r w:rsidR="00AE249E">
        <w:rPr>
          <w:lang w:val="hu-HU"/>
        </w:rPr>
        <w:t>ami megfelel</w:t>
      </w:r>
      <w:r w:rsidR="00AE249E" w:rsidRPr="00504672">
        <w:rPr>
          <w:lang w:val="hu-HU"/>
        </w:rPr>
        <w:t xml:space="preserve"> </w:t>
      </w:r>
      <w:r w:rsidRPr="00504672">
        <w:rPr>
          <w:lang w:val="hu-HU"/>
        </w:rPr>
        <w:t xml:space="preserve">a WHO által </w:t>
      </w:r>
      <w:r w:rsidR="00AE249E">
        <w:rPr>
          <w:lang w:val="hu-HU"/>
        </w:rPr>
        <w:t>ajánlott</w:t>
      </w:r>
      <w:r w:rsidRPr="00504672">
        <w:rPr>
          <w:lang w:val="hu-HU"/>
        </w:rPr>
        <w:t xml:space="preserve"> maxim</w:t>
      </w:r>
      <w:r w:rsidR="00AE249E">
        <w:rPr>
          <w:lang w:val="hu-HU"/>
        </w:rPr>
        <w:t>ális napi</w:t>
      </w:r>
      <w:r w:rsidRPr="00504672">
        <w:rPr>
          <w:lang w:val="hu-HU"/>
        </w:rPr>
        <w:t xml:space="preserve"> 2</w:t>
      </w:r>
      <w:r w:rsidR="000D73FA" w:rsidRPr="00504672">
        <w:rPr>
          <w:lang w:val="hu-HU"/>
        </w:rPr>
        <w:t> </w:t>
      </w:r>
      <w:r w:rsidRPr="00504672">
        <w:rPr>
          <w:lang w:val="hu-HU"/>
        </w:rPr>
        <w:t>g nátriumbevitel 0,1</w:t>
      </w:r>
      <w:r w:rsidR="00E42BD9" w:rsidRPr="00504672">
        <w:rPr>
          <w:lang w:val="hu-HU"/>
        </w:rPr>
        <w:t>2</w:t>
      </w:r>
      <w:r w:rsidRPr="00504672">
        <w:rPr>
          <w:lang w:val="hu-HU"/>
        </w:rPr>
        <w:t>%-</w:t>
      </w:r>
      <w:proofErr w:type="spellStart"/>
      <w:r w:rsidRPr="00504672">
        <w:rPr>
          <w:lang w:val="hu-HU"/>
        </w:rPr>
        <w:t>á</w:t>
      </w:r>
      <w:r w:rsidR="00AE249E">
        <w:rPr>
          <w:lang w:val="hu-HU"/>
        </w:rPr>
        <w:t>nak</w:t>
      </w:r>
      <w:proofErr w:type="spellEnd"/>
      <w:r w:rsidR="00AE249E">
        <w:rPr>
          <w:lang w:val="hu-HU"/>
        </w:rPr>
        <w:t xml:space="preserve"> felnőtteknél</w:t>
      </w:r>
      <w:r w:rsidRPr="00504672">
        <w:rPr>
          <w:lang w:val="hu-HU"/>
        </w:rPr>
        <w:t>.</w:t>
      </w:r>
    </w:p>
    <w:p w14:paraId="4E5C06C7" w14:textId="3FB2E49E" w:rsidR="00843CC3" w:rsidRPr="00F83ED1" w:rsidRDefault="00843CC3" w:rsidP="00843CC3">
      <w:pPr>
        <w:tabs>
          <w:tab w:val="clear" w:pos="567"/>
          <w:tab w:val="left" w:pos="2310"/>
        </w:tabs>
        <w:spacing w:line="240" w:lineRule="auto"/>
        <w:rPr>
          <w:lang w:val="hu-HU"/>
        </w:rPr>
      </w:pPr>
      <w:r w:rsidRPr="00504672">
        <w:rPr>
          <w:lang w:val="hu-HU"/>
        </w:rPr>
        <w:t xml:space="preserve">Ez a </w:t>
      </w:r>
      <w:r w:rsidR="00AE249E">
        <w:rPr>
          <w:lang w:val="hu-HU"/>
        </w:rPr>
        <w:t>gyógyszer</w:t>
      </w:r>
      <w:r w:rsidR="00AE249E" w:rsidRPr="00504672">
        <w:rPr>
          <w:lang w:val="hu-HU"/>
        </w:rPr>
        <w:t xml:space="preserve"> </w:t>
      </w:r>
      <w:r w:rsidR="00E42BD9" w:rsidRPr="00504672">
        <w:rPr>
          <w:lang w:val="hu-HU"/>
        </w:rPr>
        <w:t>11</w:t>
      </w:r>
      <w:r w:rsidRPr="00504672">
        <w:rPr>
          <w:lang w:val="hu-HU"/>
        </w:rPr>
        <w:t>,</w:t>
      </w:r>
      <w:r w:rsidR="00E42BD9" w:rsidRPr="00504672">
        <w:rPr>
          <w:lang w:val="hu-HU"/>
        </w:rPr>
        <w:t>8</w:t>
      </w:r>
      <w:r w:rsidR="000D73FA" w:rsidRPr="00504672">
        <w:rPr>
          <w:lang w:val="hu-HU"/>
        </w:rPr>
        <w:t> </w:t>
      </w:r>
      <w:r w:rsidRPr="00504672">
        <w:rPr>
          <w:lang w:val="hu-HU"/>
        </w:rPr>
        <w:t xml:space="preserve">mg nátriumot tartalmaz </w:t>
      </w:r>
      <w:r w:rsidR="00E42BD9" w:rsidRPr="00504672">
        <w:rPr>
          <w:lang w:val="hu-HU"/>
        </w:rPr>
        <w:t>5</w:t>
      </w:r>
      <w:r w:rsidR="000D73FA" w:rsidRPr="00504672">
        <w:rPr>
          <w:lang w:val="hu-HU"/>
        </w:rPr>
        <w:t> </w:t>
      </w:r>
      <w:r w:rsidRPr="00504672">
        <w:rPr>
          <w:lang w:val="hu-HU"/>
        </w:rPr>
        <w:t xml:space="preserve">ml-es ampullánként, </w:t>
      </w:r>
      <w:r w:rsidR="00AE249E">
        <w:rPr>
          <w:lang w:val="hu-HU"/>
        </w:rPr>
        <w:t>ami megfelel</w:t>
      </w:r>
      <w:r w:rsidR="00AE249E" w:rsidRPr="00504672">
        <w:rPr>
          <w:lang w:val="hu-HU"/>
        </w:rPr>
        <w:t xml:space="preserve"> </w:t>
      </w:r>
      <w:r w:rsidRPr="00504672">
        <w:rPr>
          <w:lang w:val="hu-HU"/>
        </w:rPr>
        <w:t xml:space="preserve">a WHO által </w:t>
      </w:r>
      <w:r w:rsidR="00AE249E">
        <w:rPr>
          <w:lang w:val="hu-HU"/>
        </w:rPr>
        <w:t>ajánlott</w:t>
      </w:r>
      <w:r w:rsidR="00AE249E" w:rsidRPr="00F83ED1">
        <w:rPr>
          <w:lang w:val="hu-HU"/>
        </w:rPr>
        <w:t xml:space="preserve"> maxim</w:t>
      </w:r>
      <w:r w:rsidR="00AE249E">
        <w:rPr>
          <w:lang w:val="hu-HU"/>
        </w:rPr>
        <w:t>ális napi</w:t>
      </w:r>
      <w:r w:rsidR="00AE249E" w:rsidRPr="00F83ED1">
        <w:rPr>
          <w:lang w:val="hu-HU"/>
        </w:rPr>
        <w:t xml:space="preserve"> 2 g nátriumbevitel </w:t>
      </w:r>
      <w:r w:rsidR="00E42BD9" w:rsidRPr="00504672">
        <w:rPr>
          <w:lang w:val="hu-HU"/>
        </w:rPr>
        <w:t>0</w:t>
      </w:r>
      <w:r w:rsidRPr="00504672">
        <w:rPr>
          <w:lang w:val="hu-HU"/>
        </w:rPr>
        <w:t>,</w:t>
      </w:r>
      <w:r w:rsidR="00E42BD9" w:rsidRPr="00504672">
        <w:rPr>
          <w:lang w:val="hu-HU"/>
        </w:rPr>
        <w:t>59</w:t>
      </w:r>
      <w:r w:rsidRPr="00504672">
        <w:rPr>
          <w:lang w:val="hu-HU"/>
        </w:rPr>
        <w:t>%-</w:t>
      </w:r>
      <w:proofErr w:type="spellStart"/>
      <w:r w:rsidRPr="00504672">
        <w:rPr>
          <w:lang w:val="hu-HU"/>
        </w:rPr>
        <w:t>á</w:t>
      </w:r>
      <w:r w:rsidR="00AE249E">
        <w:rPr>
          <w:lang w:val="hu-HU"/>
        </w:rPr>
        <w:t>nak</w:t>
      </w:r>
      <w:proofErr w:type="spellEnd"/>
      <w:r w:rsidR="00AE249E">
        <w:rPr>
          <w:lang w:val="hu-HU"/>
        </w:rPr>
        <w:t xml:space="preserve"> felnőtteknél</w:t>
      </w:r>
      <w:r w:rsidRPr="00504672">
        <w:rPr>
          <w:lang w:val="hu-HU"/>
        </w:rPr>
        <w:t>.</w:t>
      </w:r>
    </w:p>
    <w:p w14:paraId="4352DF62" w14:textId="3B7CE3E0" w:rsidR="00843CC3" w:rsidRPr="00F83ED1" w:rsidRDefault="00843CC3" w:rsidP="00435ED3">
      <w:pPr>
        <w:tabs>
          <w:tab w:val="clear" w:pos="567"/>
          <w:tab w:val="left" w:pos="2310"/>
        </w:tabs>
        <w:spacing w:line="240" w:lineRule="auto"/>
        <w:rPr>
          <w:lang w:val="hu-HU"/>
        </w:rPr>
      </w:pPr>
    </w:p>
    <w:p w14:paraId="2106B15C" w14:textId="23A556AE" w:rsidR="00843CC3" w:rsidRPr="006B2491" w:rsidRDefault="00843CC3" w:rsidP="00843CC3">
      <w:pPr>
        <w:widowControl w:val="0"/>
        <w:tabs>
          <w:tab w:val="clear" w:pos="567"/>
        </w:tabs>
        <w:spacing w:line="240" w:lineRule="auto"/>
        <w:rPr>
          <w:u w:val="single"/>
          <w:lang w:val="hu-HU"/>
        </w:rPr>
      </w:pPr>
      <w:proofErr w:type="spellStart"/>
      <w:r w:rsidRPr="006B2491">
        <w:rPr>
          <w:u w:val="single"/>
          <w:lang w:val="hu-HU"/>
        </w:rPr>
        <w:t>Ephedrine</w:t>
      </w:r>
      <w:proofErr w:type="spellEnd"/>
      <w:r w:rsidRPr="006B2491">
        <w:rPr>
          <w:u w:val="single"/>
          <w:lang w:val="hu-HU"/>
        </w:rPr>
        <w:t xml:space="preserve"> </w:t>
      </w:r>
      <w:proofErr w:type="spellStart"/>
      <w:r w:rsidRPr="006B2491">
        <w:rPr>
          <w:u w:val="single"/>
          <w:lang w:val="hu-HU"/>
        </w:rPr>
        <w:t>Kabi</w:t>
      </w:r>
      <w:proofErr w:type="spellEnd"/>
      <w:r w:rsidRPr="006B2491">
        <w:rPr>
          <w:u w:val="single"/>
          <w:lang w:val="hu-HU"/>
        </w:rPr>
        <w:t xml:space="preserve"> 30</w:t>
      </w:r>
      <w:r w:rsidR="000D73FA" w:rsidRPr="006B2491">
        <w:rPr>
          <w:u w:val="single"/>
          <w:lang w:val="hu-HU"/>
        </w:rPr>
        <w:t> </w:t>
      </w:r>
      <w:r w:rsidRPr="006B2491">
        <w:rPr>
          <w:u w:val="single"/>
          <w:lang w:val="hu-HU"/>
        </w:rPr>
        <w:t xml:space="preserve">mg/ml </w:t>
      </w:r>
      <w:proofErr w:type="spellStart"/>
      <w:r w:rsidRPr="006B2491">
        <w:rPr>
          <w:u w:val="single"/>
          <w:lang w:val="hu-HU"/>
        </w:rPr>
        <w:t>oldatos</w:t>
      </w:r>
      <w:proofErr w:type="spellEnd"/>
      <w:r w:rsidRPr="006B2491">
        <w:rPr>
          <w:u w:val="single"/>
          <w:lang w:val="hu-HU"/>
        </w:rPr>
        <w:t xml:space="preserve"> injekció</w:t>
      </w:r>
    </w:p>
    <w:p w14:paraId="002A3B96" w14:textId="4CF96115" w:rsidR="00843CC3" w:rsidRPr="00F83ED1" w:rsidRDefault="00AE249E" w:rsidP="00843CC3">
      <w:pPr>
        <w:numPr>
          <w:ilvl w:val="12"/>
          <w:numId w:val="0"/>
        </w:numPr>
        <w:tabs>
          <w:tab w:val="clear" w:pos="567"/>
          <w:tab w:val="left" w:pos="720"/>
        </w:tabs>
        <w:spacing w:line="240" w:lineRule="auto"/>
        <w:ind w:right="-2"/>
        <w:rPr>
          <w:lang w:val="hu-HU"/>
        </w:rPr>
      </w:pPr>
      <w:r>
        <w:rPr>
          <w:lang w:val="hu-HU"/>
        </w:rPr>
        <w:t>A készítmény</w:t>
      </w:r>
      <w:r w:rsidR="00843CC3" w:rsidRPr="006B2491">
        <w:rPr>
          <w:lang w:val="hu-HU"/>
        </w:rPr>
        <w:t xml:space="preserve"> </w:t>
      </w:r>
      <w:proofErr w:type="gramStart"/>
      <w:r w:rsidR="00843CC3" w:rsidRPr="006B2491">
        <w:rPr>
          <w:lang w:val="hu-HU"/>
        </w:rPr>
        <w:t>kevesebb</w:t>
      </w:r>
      <w:proofErr w:type="gramEnd"/>
      <w:r w:rsidR="00843CC3" w:rsidRPr="006B2491">
        <w:rPr>
          <w:lang w:val="hu-HU"/>
        </w:rPr>
        <w:t xml:space="preserve"> mint 1</w:t>
      </w:r>
      <w:r w:rsidR="000D73FA" w:rsidRPr="006B2491">
        <w:rPr>
          <w:lang w:val="hu-HU"/>
        </w:rPr>
        <w:t> </w:t>
      </w:r>
      <w:proofErr w:type="spellStart"/>
      <w:r w:rsidR="00843CC3" w:rsidRPr="006B2491">
        <w:rPr>
          <w:lang w:val="hu-HU"/>
        </w:rPr>
        <w:t>mmol</w:t>
      </w:r>
      <w:proofErr w:type="spellEnd"/>
      <w:r w:rsidR="00843CC3" w:rsidRPr="006B2491">
        <w:rPr>
          <w:lang w:val="hu-HU"/>
        </w:rPr>
        <w:t xml:space="preserve"> nátriumot (23</w:t>
      </w:r>
      <w:r w:rsidR="000D73FA" w:rsidRPr="006B2491">
        <w:rPr>
          <w:lang w:val="hu-HU"/>
        </w:rPr>
        <w:t> </w:t>
      </w:r>
      <w:r w:rsidR="00843CC3" w:rsidRPr="006B2491">
        <w:rPr>
          <w:lang w:val="hu-HU"/>
        </w:rPr>
        <w:t>mg) tartalmaz milliliterenként, azaz gyakorlatilag „nátriummentes”.</w:t>
      </w:r>
    </w:p>
    <w:p w14:paraId="5F8E3393" w14:textId="77777777" w:rsidR="0056610A" w:rsidRPr="00F83ED1" w:rsidRDefault="0056610A" w:rsidP="00130037">
      <w:pPr>
        <w:spacing w:line="240" w:lineRule="auto"/>
        <w:rPr>
          <w:lang w:val="hu-HU"/>
        </w:rPr>
      </w:pPr>
    </w:p>
    <w:p w14:paraId="74D96152" w14:textId="77777777" w:rsidR="00EA1846" w:rsidRPr="00F83ED1" w:rsidRDefault="00F7162F" w:rsidP="00DB0BD1">
      <w:pPr>
        <w:keepNext/>
        <w:spacing w:line="240" w:lineRule="auto"/>
        <w:ind w:left="567" w:hanging="567"/>
        <w:outlineLvl w:val="1"/>
        <w:rPr>
          <w:b/>
          <w:bCs/>
          <w:lang w:val="hu-HU"/>
        </w:rPr>
      </w:pPr>
      <w:r w:rsidRPr="00F83ED1">
        <w:rPr>
          <w:b/>
          <w:bCs/>
          <w:lang w:val="hu-HU"/>
        </w:rPr>
        <w:t>4.5</w:t>
      </w:r>
      <w:r w:rsidRPr="00F83ED1">
        <w:rPr>
          <w:b/>
          <w:bCs/>
          <w:lang w:val="hu-HU"/>
        </w:rPr>
        <w:tab/>
        <w:t>Gyógyszerkölcsönhatások és egyéb interakciók</w:t>
      </w:r>
    </w:p>
    <w:p w14:paraId="52777994" w14:textId="77777777" w:rsidR="00EA1846" w:rsidRPr="00F83ED1" w:rsidRDefault="00EA1846" w:rsidP="00535EA7">
      <w:pPr>
        <w:keepNext/>
        <w:spacing w:line="240" w:lineRule="auto"/>
        <w:rPr>
          <w:lang w:val="hu-HU"/>
        </w:rPr>
      </w:pPr>
    </w:p>
    <w:p w14:paraId="1C49ADE7" w14:textId="2B504A42" w:rsidR="00EA1846" w:rsidRPr="00F83ED1" w:rsidRDefault="00E3249D" w:rsidP="00535EA7">
      <w:pPr>
        <w:keepNext/>
        <w:spacing w:line="240" w:lineRule="auto"/>
        <w:rPr>
          <w:i/>
          <w:iCs/>
          <w:lang w:val="hu-HU"/>
        </w:rPr>
      </w:pPr>
      <w:r w:rsidRPr="00F83ED1">
        <w:rPr>
          <w:i/>
          <w:iCs/>
          <w:lang w:val="hu-HU"/>
        </w:rPr>
        <w:t>Ellenjavallott kombinációk:</w:t>
      </w:r>
    </w:p>
    <w:p w14:paraId="7ADEF2A6" w14:textId="160E3ABF" w:rsidR="00E3249D" w:rsidRPr="00F83ED1" w:rsidRDefault="00E3249D" w:rsidP="00535EA7">
      <w:pPr>
        <w:keepNext/>
        <w:spacing w:line="240" w:lineRule="auto"/>
        <w:rPr>
          <w:b/>
          <w:bCs/>
          <w:lang w:val="hu-HU"/>
        </w:rPr>
      </w:pPr>
      <w:r w:rsidRPr="00F83ED1">
        <w:rPr>
          <w:b/>
          <w:bCs/>
          <w:lang w:val="hu-HU"/>
        </w:rPr>
        <w:t xml:space="preserve">Indirekt </w:t>
      </w:r>
      <w:proofErr w:type="spellStart"/>
      <w:r w:rsidRPr="00F83ED1">
        <w:rPr>
          <w:b/>
          <w:bCs/>
          <w:lang w:val="hu-HU"/>
        </w:rPr>
        <w:t>szimpatomimetikus</w:t>
      </w:r>
      <w:proofErr w:type="spellEnd"/>
      <w:r w:rsidRPr="00F83ED1">
        <w:rPr>
          <w:b/>
          <w:bCs/>
          <w:lang w:val="hu-HU"/>
        </w:rPr>
        <w:t xml:space="preserve"> szerek (</w:t>
      </w:r>
      <w:proofErr w:type="spellStart"/>
      <w:r w:rsidRPr="00F83ED1">
        <w:rPr>
          <w:b/>
          <w:bCs/>
          <w:lang w:val="hu-HU"/>
        </w:rPr>
        <w:t>fenilpropanolamin</w:t>
      </w:r>
      <w:proofErr w:type="spellEnd"/>
      <w:r w:rsidRPr="00F83ED1">
        <w:rPr>
          <w:b/>
          <w:bCs/>
          <w:lang w:val="hu-HU"/>
        </w:rPr>
        <w:t xml:space="preserve">, </w:t>
      </w:r>
      <w:proofErr w:type="spellStart"/>
      <w:r w:rsidRPr="00F83ED1">
        <w:rPr>
          <w:b/>
          <w:bCs/>
          <w:lang w:val="hu-HU"/>
        </w:rPr>
        <w:t>pszeudoefedrin</w:t>
      </w:r>
      <w:proofErr w:type="spellEnd"/>
      <w:r w:rsidRPr="00F83ED1">
        <w:rPr>
          <w:b/>
          <w:bCs/>
          <w:lang w:val="hu-HU"/>
        </w:rPr>
        <w:t xml:space="preserve">, </w:t>
      </w:r>
      <w:proofErr w:type="spellStart"/>
      <w:r w:rsidRPr="00F83ED1">
        <w:rPr>
          <w:b/>
          <w:bCs/>
          <w:lang w:val="hu-HU"/>
        </w:rPr>
        <w:t>fenilefrin</w:t>
      </w:r>
      <w:proofErr w:type="spellEnd"/>
      <w:r w:rsidRPr="00F83ED1">
        <w:rPr>
          <w:b/>
          <w:bCs/>
          <w:lang w:val="hu-HU"/>
        </w:rPr>
        <w:t xml:space="preserve">, </w:t>
      </w:r>
      <w:proofErr w:type="spellStart"/>
      <w:r w:rsidRPr="00F83ED1">
        <w:rPr>
          <w:b/>
          <w:bCs/>
          <w:lang w:val="hu-HU"/>
        </w:rPr>
        <w:t>metilfenidát</w:t>
      </w:r>
      <w:proofErr w:type="spellEnd"/>
      <w:r w:rsidRPr="00F83ED1">
        <w:rPr>
          <w:b/>
          <w:bCs/>
          <w:lang w:val="hu-HU"/>
        </w:rPr>
        <w:t>)</w:t>
      </w:r>
    </w:p>
    <w:p w14:paraId="1B01EA4D" w14:textId="3AF07C3E" w:rsidR="001A7922" w:rsidRPr="00F83ED1" w:rsidRDefault="001A7922" w:rsidP="001A7922">
      <w:pPr>
        <w:spacing w:line="240" w:lineRule="auto"/>
        <w:rPr>
          <w:lang w:val="hu-HU"/>
        </w:rPr>
      </w:pPr>
      <w:proofErr w:type="spellStart"/>
      <w:r w:rsidRPr="00F83ED1">
        <w:rPr>
          <w:lang w:val="hu-HU"/>
        </w:rPr>
        <w:t>Vasoconstrictio</w:t>
      </w:r>
      <w:proofErr w:type="spellEnd"/>
      <w:r w:rsidRPr="00F83ED1">
        <w:rPr>
          <w:lang w:val="hu-HU"/>
        </w:rPr>
        <w:t xml:space="preserve"> és/vagy akut </w:t>
      </w:r>
      <w:proofErr w:type="spellStart"/>
      <w:r w:rsidRPr="00F83ED1">
        <w:rPr>
          <w:lang w:val="hu-HU"/>
        </w:rPr>
        <w:t>hypert</w:t>
      </w:r>
      <w:r w:rsidR="00B207C9">
        <w:rPr>
          <w:lang w:val="hu-HU"/>
        </w:rPr>
        <w:t>enzív</w:t>
      </w:r>
      <w:proofErr w:type="spellEnd"/>
      <w:r w:rsidRPr="00F83ED1">
        <w:rPr>
          <w:lang w:val="hu-HU"/>
        </w:rPr>
        <w:t xml:space="preserve"> epizódok kockázata (lásd 4.3</w:t>
      </w:r>
      <w:r w:rsidR="000D73FA" w:rsidRPr="00F83ED1">
        <w:rPr>
          <w:lang w:val="hu-HU"/>
        </w:rPr>
        <w:t> </w:t>
      </w:r>
      <w:r w:rsidRPr="00F83ED1">
        <w:rPr>
          <w:lang w:val="hu-HU"/>
        </w:rPr>
        <w:t>pont)</w:t>
      </w:r>
      <w:r w:rsidR="00B207C9">
        <w:rPr>
          <w:lang w:val="hu-HU"/>
        </w:rPr>
        <w:t>.</w:t>
      </w:r>
    </w:p>
    <w:p w14:paraId="370C6CA5" w14:textId="72B0D8D8" w:rsidR="00E3249D" w:rsidRPr="00F83ED1" w:rsidRDefault="00E3249D" w:rsidP="00130037">
      <w:pPr>
        <w:spacing w:line="240" w:lineRule="auto"/>
        <w:rPr>
          <w:lang w:val="hu-HU"/>
        </w:rPr>
      </w:pPr>
    </w:p>
    <w:p w14:paraId="4D3DECB6" w14:textId="0EBEF549" w:rsidR="00C077B4" w:rsidRPr="00F83ED1" w:rsidRDefault="00C077B4" w:rsidP="00535EA7">
      <w:pPr>
        <w:keepNext/>
        <w:spacing w:line="240" w:lineRule="auto"/>
        <w:rPr>
          <w:b/>
          <w:bCs/>
          <w:lang w:val="hu-HU"/>
        </w:rPr>
      </w:pPr>
      <w:r w:rsidRPr="00F83ED1">
        <w:rPr>
          <w:b/>
          <w:bCs/>
          <w:lang w:val="hu-HU"/>
        </w:rPr>
        <w:t>Alfa</w:t>
      </w:r>
      <w:r w:rsidR="00B207C9">
        <w:rPr>
          <w:b/>
          <w:bCs/>
          <w:lang w:val="hu-HU"/>
        </w:rPr>
        <w:t>-</w:t>
      </w:r>
      <w:proofErr w:type="spellStart"/>
      <w:r w:rsidRPr="00F83ED1">
        <w:rPr>
          <w:b/>
          <w:bCs/>
          <w:lang w:val="hu-HU"/>
        </w:rPr>
        <w:t>szimpatomimetikus</w:t>
      </w:r>
      <w:proofErr w:type="spellEnd"/>
      <w:r w:rsidRPr="00F83ED1">
        <w:rPr>
          <w:b/>
          <w:bCs/>
          <w:lang w:val="hu-HU"/>
        </w:rPr>
        <w:t xml:space="preserve"> szerek (</w:t>
      </w:r>
      <w:r w:rsidR="00B207C9" w:rsidRPr="0093068C">
        <w:rPr>
          <w:b/>
          <w:bCs/>
          <w:i/>
          <w:lang w:val="hu-HU"/>
        </w:rPr>
        <w:t xml:space="preserve">per </w:t>
      </w:r>
      <w:proofErr w:type="spellStart"/>
      <w:r w:rsidR="00B207C9" w:rsidRPr="0093068C">
        <w:rPr>
          <w:b/>
          <w:bCs/>
          <w:i/>
          <w:lang w:val="hu-HU"/>
        </w:rPr>
        <w:t>os</w:t>
      </w:r>
      <w:proofErr w:type="spellEnd"/>
      <w:r w:rsidR="00B207C9" w:rsidRPr="00F83ED1">
        <w:rPr>
          <w:b/>
          <w:bCs/>
          <w:lang w:val="hu-HU"/>
        </w:rPr>
        <w:t xml:space="preserve"> </w:t>
      </w:r>
      <w:r w:rsidR="009A678D" w:rsidRPr="00F83ED1">
        <w:rPr>
          <w:b/>
          <w:bCs/>
          <w:lang w:val="hu-HU"/>
        </w:rPr>
        <w:t xml:space="preserve">és/vagy </w:t>
      </w:r>
      <w:proofErr w:type="spellStart"/>
      <w:r w:rsidR="009A678D" w:rsidRPr="00F83ED1">
        <w:rPr>
          <w:b/>
          <w:bCs/>
          <w:lang w:val="hu-HU"/>
        </w:rPr>
        <w:t>nasalis</w:t>
      </w:r>
      <w:proofErr w:type="spellEnd"/>
      <w:r w:rsidR="009A678D" w:rsidRPr="00F83ED1">
        <w:rPr>
          <w:b/>
          <w:bCs/>
          <w:lang w:val="hu-HU"/>
        </w:rPr>
        <w:t xml:space="preserve"> alkalmazás</w:t>
      </w:r>
      <w:r w:rsidRPr="00F83ED1">
        <w:rPr>
          <w:b/>
          <w:bCs/>
          <w:lang w:val="hu-HU"/>
        </w:rPr>
        <w:t>)</w:t>
      </w:r>
    </w:p>
    <w:p w14:paraId="06C4C868" w14:textId="4ED49B2E" w:rsidR="00C077B4" w:rsidRPr="00F83ED1" w:rsidRDefault="00C077B4" w:rsidP="00C077B4">
      <w:pPr>
        <w:spacing w:line="240" w:lineRule="auto"/>
        <w:rPr>
          <w:lang w:val="hu-HU"/>
        </w:rPr>
      </w:pPr>
      <w:proofErr w:type="spellStart"/>
      <w:r w:rsidRPr="00F83ED1">
        <w:rPr>
          <w:lang w:val="hu-HU"/>
        </w:rPr>
        <w:t>Vasoconstrictio</w:t>
      </w:r>
      <w:proofErr w:type="spellEnd"/>
      <w:r w:rsidRPr="00F83ED1">
        <w:rPr>
          <w:lang w:val="hu-HU"/>
        </w:rPr>
        <w:t xml:space="preserve"> és/vagy </w:t>
      </w:r>
      <w:proofErr w:type="spellStart"/>
      <w:r w:rsidRPr="00F83ED1">
        <w:rPr>
          <w:lang w:val="hu-HU"/>
        </w:rPr>
        <w:t>hypert</w:t>
      </w:r>
      <w:r w:rsidR="00AE249E">
        <w:rPr>
          <w:lang w:val="hu-HU"/>
        </w:rPr>
        <w:t>enzív</w:t>
      </w:r>
      <w:proofErr w:type="spellEnd"/>
      <w:r w:rsidRPr="00F83ED1">
        <w:rPr>
          <w:lang w:val="hu-HU"/>
        </w:rPr>
        <w:t xml:space="preserve"> epizódok kockázata (lásd 4.3</w:t>
      </w:r>
      <w:r w:rsidR="00723655" w:rsidRPr="00F83ED1">
        <w:rPr>
          <w:lang w:val="hu-HU"/>
        </w:rPr>
        <w:t> </w:t>
      </w:r>
      <w:r w:rsidRPr="00F83ED1">
        <w:rPr>
          <w:lang w:val="hu-HU"/>
        </w:rPr>
        <w:t>pont)</w:t>
      </w:r>
      <w:r w:rsidR="00B207C9">
        <w:rPr>
          <w:lang w:val="hu-HU"/>
        </w:rPr>
        <w:t>.</w:t>
      </w:r>
    </w:p>
    <w:p w14:paraId="057BCDAF" w14:textId="176BEABB" w:rsidR="00E3249D" w:rsidRPr="00F83ED1" w:rsidRDefault="00E3249D" w:rsidP="00130037">
      <w:pPr>
        <w:spacing w:line="240" w:lineRule="auto"/>
        <w:rPr>
          <w:lang w:val="hu-HU"/>
        </w:rPr>
      </w:pPr>
    </w:p>
    <w:p w14:paraId="54F39D38" w14:textId="4D520D40" w:rsidR="00B57F26" w:rsidRPr="00F83ED1" w:rsidRDefault="00B57F26" w:rsidP="00535EA7">
      <w:pPr>
        <w:keepNext/>
        <w:spacing w:line="240" w:lineRule="auto"/>
        <w:rPr>
          <w:b/>
          <w:bCs/>
          <w:lang w:val="hu-HU"/>
        </w:rPr>
      </w:pPr>
      <w:r w:rsidRPr="00F83ED1">
        <w:rPr>
          <w:b/>
          <w:bCs/>
          <w:lang w:val="hu-HU"/>
        </w:rPr>
        <w:t>Nem</w:t>
      </w:r>
      <w:r w:rsidR="00B207C9">
        <w:rPr>
          <w:b/>
          <w:bCs/>
          <w:lang w:val="hu-HU"/>
        </w:rPr>
        <w:t xml:space="preserve"> </w:t>
      </w:r>
      <w:r w:rsidRPr="00F83ED1">
        <w:rPr>
          <w:b/>
          <w:bCs/>
          <w:lang w:val="hu-HU"/>
        </w:rPr>
        <w:t>szelektív MAO-gátlók</w:t>
      </w:r>
    </w:p>
    <w:p w14:paraId="2218D749" w14:textId="1B7763CB" w:rsidR="00C077B4" w:rsidRPr="00F83ED1" w:rsidRDefault="00B57F26" w:rsidP="00B57F26">
      <w:pPr>
        <w:spacing w:line="240" w:lineRule="auto"/>
        <w:rPr>
          <w:lang w:val="hu-HU"/>
        </w:rPr>
      </w:pPr>
      <w:proofErr w:type="spellStart"/>
      <w:r w:rsidRPr="00F83ED1">
        <w:rPr>
          <w:lang w:val="hu-HU"/>
        </w:rPr>
        <w:t>Paroxysmalis</w:t>
      </w:r>
      <w:proofErr w:type="spellEnd"/>
      <w:r w:rsidRPr="00F83ED1">
        <w:rPr>
          <w:lang w:val="hu-HU"/>
        </w:rPr>
        <w:t xml:space="preserve"> </w:t>
      </w:r>
      <w:proofErr w:type="spellStart"/>
      <w:r w:rsidRPr="00F83ED1">
        <w:rPr>
          <w:lang w:val="hu-HU"/>
        </w:rPr>
        <w:t>hypertonia</w:t>
      </w:r>
      <w:proofErr w:type="spellEnd"/>
      <w:r w:rsidRPr="00F83ED1">
        <w:rPr>
          <w:lang w:val="hu-HU"/>
        </w:rPr>
        <w:t xml:space="preserve">, </w:t>
      </w:r>
      <w:proofErr w:type="spellStart"/>
      <w:r w:rsidRPr="00F83ED1">
        <w:rPr>
          <w:lang w:val="hu-HU"/>
        </w:rPr>
        <w:t>hyperthermia</w:t>
      </w:r>
      <w:proofErr w:type="spellEnd"/>
      <w:r w:rsidRPr="00F83ED1">
        <w:rPr>
          <w:lang w:val="hu-HU"/>
        </w:rPr>
        <w:t>, amely akár halálos kimenetelű is lehet (lásd 4.3</w:t>
      </w:r>
      <w:r w:rsidR="00723655" w:rsidRPr="00F83ED1">
        <w:rPr>
          <w:lang w:val="hu-HU"/>
        </w:rPr>
        <w:t> </w:t>
      </w:r>
      <w:r w:rsidRPr="00F83ED1">
        <w:rPr>
          <w:lang w:val="hu-HU"/>
        </w:rPr>
        <w:t>pont)</w:t>
      </w:r>
      <w:r w:rsidR="00B207C9">
        <w:rPr>
          <w:lang w:val="hu-HU"/>
        </w:rPr>
        <w:t>.</w:t>
      </w:r>
    </w:p>
    <w:p w14:paraId="7F037039" w14:textId="41F5379D" w:rsidR="00B57F26" w:rsidRPr="00F83ED1" w:rsidRDefault="00B57F26" w:rsidP="00B57F26">
      <w:pPr>
        <w:spacing w:line="240" w:lineRule="auto"/>
        <w:rPr>
          <w:lang w:val="hu-HU"/>
        </w:rPr>
      </w:pPr>
    </w:p>
    <w:p w14:paraId="77635414" w14:textId="00FA95A3" w:rsidR="00B57F26" w:rsidRPr="00F83ED1" w:rsidRDefault="00F87341" w:rsidP="00535EA7">
      <w:pPr>
        <w:keepNext/>
        <w:spacing w:line="240" w:lineRule="auto"/>
        <w:rPr>
          <w:i/>
          <w:iCs/>
          <w:lang w:val="hu-HU"/>
        </w:rPr>
      </w:pPr>
      <w:r w:rsidRPr="00F83ED1">
        <w:rPr>
          <w:i/>
          <w:iCs/>
          <w:lang w:val="hu-HU"/>
        </w:rPr>
        <w:t>Nem ajánlott kombinációk:</w:t>
      </w:r>
    </w:p>
    <w:p w14:paraId="7C4516A3" w14:textId="5ECB8882" w:rsidR="00C077B4" w:rsidRPr="00F83ED1" w:rsidRDefault="007E1D1E" w:rsidP="00535EA7">
      <w:pPr>
        <w:keepNext/>
        <w:spacing w:line="240" w:lineRule="auto"/>
        <w:rPr>
          <w:b/>
          <w:bCs/>
          <w:lang w:val="hu-HU"/>
        </w:rPr>
      </w:pPr>
      <w:proofErr w:type="spellStart"/>
      <w:r w:rsidRPr="00F83ED1">
        <w:rPr>
          <w:b/>
          <w:bCs/>
          <w:lang w:val="hu-HU"/>
        </w:rPr>
        <w:t>Ergot</w:t>
      </w:r>
      <w:proofErr w:type="spellEnd"/>
      <w:r w:rsidRPr="00F83ED1">
        <w:rPr>
          <w:b/>
          <w:bCs/>
          <w:lang w:val="hu-HU"/>
        </w:rPr>
        <w:t xml:space="preserve"> alkaloidok (</w:t>
      </w:r>
      <w:proofErr w:type="spellStart"/>
      <w:r w:rsidRPr="00F83ED1">
        <w:rPr>
          <w:b/>
          <w:bCs/>
          <w:lang w:val="hu-HU"/>
        </w:rPr>
        <w:t>dopaminerg</w:t>
      </w:r>
      <w:proofErr w:type="spellEnd"/>
      <w:r w:rsidRPr="00F83ED1">
        <w:rPr>
          <w:b/>
          <w:bCs/>
          <w:lang w:val="hu-HU"/>
        </w:rPr>
        <w:t xml:space="preserve"> hatás)</w:t>
      </w:r>
    </w:p>
    <w:p w14:paraId="054583B1" w14:textId="5FD32C69" w:rsidR="00C077B4" w:rsidRPr="00F83ED1" w:rsidRDefault="007E1D1E" w:rsidP="00130037">
      <w:pPr>
        <w:spacing w:line="240" w:lineRule="auto"/>
        <w:rPr>
          <w:lang w:val="hu-HU"/>
        </w:rPr>
      </w:pPr>
      <w:proofErr w:type="spellStart"/>
      <w:r w:rsidRPr="00F83ED1">
        <w:rPr>
          <w:lang w:val="hu-HU"/>
        </w:rPr>
        <w:t>Vasoconstrictio</w:t>
      </w:r>
      <w:proofErr w:type="spellEnd"/>
      <w:r w:rsidRPr="00F83ED1">
        <w:rPr>
          <w:lang w:val="hu-HU"/>
        </w:rPr>
        <w:t xml:space="preserve"> és/vagy </w:t>
      </w:r>
      <w:proofErr w:type="spellStart"/>
      <w:r w:rsidRPr="00F83ED1">
        <w:rPr>
          <w:lang w:val="hu-HU"/>
        </w:rPr>
        <w:t>hypert</w:t>
      </w:r>
      <w:r w:rsidR="00AE249E">
        <w:rPr>
          <w:lang w:val="hu-HU"/>
        </w:rPr>
        <w:t>enzív</w:t>
      </w:r>
      <w:proofErr w:type="spellEnd"/>
      <w:r w:rsidRPr="00F83ED1">
        <w:rPr>
          <w:lang w:val="hu-HU"/>
        </w:rPr>
        <w:t xml:space="preserve"> epizódok kockázata.</w:t>
      </w:r>
    </w:p>
    <w:p w14:paraId="09832AB6" w14:textId="080A3753" w:rsidR="007E1D1E" w:rsidRPr="00F83ED1" w:rsidRDefault="007E1D1E" w:rsidP="00130037">
      <w:pPr>
        <w:spacing w:line="240" w:lineRule="auto"/>
        <w:rPr>
          <w:lang w:val="hu-HU"/>
        </w:rPr>
      </w:pPr>
    </w:p>
    <w:p w14:paraId="753A4C09" w14:textId="1AFAA979" w:rsidR="007E1D1E" w:rsidRPr="00F83ED1" w:rsidRDefault="007E1D1E" w:rsidP="00535EA7">
      <w:pPr>
        <w:keepNext/>
        <w:spacing w:line="240" w:lineRule="auto"/>
        <w:rPr>
          <w:b/>
          <w:bCs/>
          <w:lang w:val="hu-HU"/>
        </w:rPr>
      </w:pPr>
      <w:proofErr w:type="spellStart"/>
      <w:r w:rsidRPr="00F83ED1">
        <w:rPr>
          <w:b/>
          <w:bCs/>
          <w:lang w:val="hu-HU"/>
        </w:rPr>
        <w:t>Ergot</w:t>
      </w:r>
      <w:proofErr w:type="spellEnd"/>
      <w:r w:rsidRPr="00F83ED1">
        <w:rPr>
          <w:b/>
          <w:bCs/>
          <w:lang w:val="hu-HU"/>
        </w:rPr>
        <w:t xml:space="preserve"> alkaloidok (</w:t>
      </w:r>
      <w:proofErr w:type="spellStart"/>
      <w:r w:rsidRPr="00F83ED1">
        <w:rPr>
          <w:b/>
          <w:bCs/>
          <w:lang w:val="hu-HU"/>
        </w:rPr>
        <w:t>vasoconstrictio</w:t>
      </w:r>
      <w:proofErr w:type="spellEnd"/>
      <w:r w:rsidRPr="00F83ED1">
        <w:rPr>
          <w:b/>
          <w:bCs/>
          <w:lang w:val="hu-HU"/>
        </w:rPr>
        <w:t>)</w:t>
      </w:r>
    </w:p>
    <w:p w14:paraId="7F394A02" w14:textId="435BA205" w:rsidR="007E1D1E" w:rsidRPr="00F83ED1" w:rsidRDefault="007E1D1E" w:rsidP="00130037">
      <w:pPr>
        <w:spacing w:line="240" w:lineRule="auto"/>
        <w:rPr>
          <w:lang w:val="hu-HU"/>
        </w:rPr>
      </w:pPr>
      <w:proofErr w:type="spellStart"/>
      <w:r w:rsidRPr="00F83ED1">
        <w:rPr>
          <w:lang w:val="hu-HU"/>
        </w:rPr>
        <w:t>Vasoconstrictio</w:t>
      </w:r>
      <w:proofErr w:type="spellEnd"/>
      <w:r w:rsidRPr="00F83ED1">
        <w:rPr>
          <w:lang w:val="hu-HU"/>
        </w:rPr>
        <w:t xml:space="preserve"> és/vagy </w:t>
      </w:r>
      <w:proofErr w:type="spellStart"/>
      <w:r w:rsidRPr="00AE249E">
        <w:rPr>
          <w:lang w:val="hu-HU"/>
        </w:rPr>
        <w:t>hypert</w:t>
      </w:r>
      <w:r w:rsidR="00AE249E">
        <w:rPr>
          <w:lang w:val="hu-HU"/>
        </w:rPr>
        <w:t>enzív</w:t>
      </w:r>
      <w:proofErr w:type="spellEnd"/>
      <w:r w:rsidRPr="00AE249E">
        <w:rPr>
          <w:lang w:val="hu-HU"/>
        </w:rPr>
        <w:t xml:space="preserve"> epizódok</w:t>
      </w:r>
      <w:r w:rsidRPr="00F83ED1">
        <w:rPr>
          <w:lang w:val="hu-HU"/>
        </w:rPr>
        <w:t xml:space="preserve"> kockázata</w:t>
      </w:r>
      <w:r w:rsidR="00A824FA">
        <w:rPr>
          <w:lang w:val="hu-HU"/>
        </w:rPr>
        <w:t>.</w:t>
      </w:r>
    </w:p>
    <w:p w14:paraId="5B6BB424" w14:textId="4DEAC250" w:rsidR="007E1D1E" w:rsidRPr="00F83ED1" w:rsidRDefault="007E1D1E" w:rsidP="00130037">
      <w:pPr>
        <w:spacing w:line="240" w:lineRule="auto"/>
        <w:rPr>
          <w:lang w:val="hu-HU"/>
        </w:rPr>
      </w:pPr>
    </w:p>
    <w:p w14:paraId="422D4CDB" w14:textId="42E65117" w:rsidR="007E1D1E" w:rsidRPr="00F83ED1" w:rsidRDefault="00EC6DCB" w:rsidP="00535EA7">
      <w:pPr>
        <w:keepNext/>
        <w:spacing w:line="240" w:lineRule="auto"/>
        <w:rPr>
          <w:b/>
          <w:bCs/>
          <w:lang w:val="hu-HU"/>
        </w:rPr>
      </w:pPr>
      <w:r w:rsidRPr="00F83ED1">
        <w:rPr>
          <w:b/>
          <w:bCs/>
          <w:lang w:val="hu-HU"/>
        </w:rPr>
        <w:t>Szelektív MAO-A-gátlók (egyidejűleg vagy a kezelést megelőző 2</w:t>
      </w:r>
      <w:r w:rsidR="00535EA7" w:rsidRPr="00F83ED1">
        <w:rPr>
          <w:b/>
          <w:bCs/>
          <w:lang w:val="hu-HU"/>
        </w:rPr>
        <w:t> </w:t>
      </w:r>
      <w:r w:rsidRPr="00F83ED1">
        <w:rPr>
          <w:b/>
          <w:bCs/>
          <w:lang w:val="hu-HU"/>
        </w:rPr>
        <w:t>hétben alkalmazva)</w:t>
      </w:r>
    </w:p>
    <w:p w14:paraId="696EA721" w14:textId="77777777" w:rsidR="00EC6DCB" w:rsidRPr="00F83ED1" w:rsidRDefault="00EC6DCB" w:rsidP="00EC6DCB">
      <w:pPr>
        <w:spacing w:line="240" w:lineRule="auto"/>
        <w:rPr>
          <w:lang w:val="hu-HU"/>
        </w:rPr>
      </w:pPr>
      <w:proofErr w:type="spellStart"/>
      <w:r w:rsidRPr="00F83ED1">
        <w:rPr>
          <w:lang w:val="hu-HU"/>
        </w:rPr>
        <w:t>Vasoconstrictio</w:t>
      </w:r>
      <w:proofErr w:type="spellEnd"/>
      <w:r w:rsidRPr="00F83ED1">
        <w:rPr>
          <w:lang w:val="hu-HU"/>
        </w:rPr>
        <w:t xml:space="preserve"> és/vagy </w:t>
      </w:r>
      <w:proofErr w:type="spellStart"/>
      <w:r w:rsidRPr="00F83ED1">
        <w:rPr>
          <w:lang w:val="hu-HU"/>
        </w:rPr>
        <w:t>hypertoniás</w:t>
      </w:r>
      <w:proofErr w:type="spellEnd"/>
      <w:r w:rsidRPr="00F83ED1">
        <w:rPr>
          <w:lang w:val="hu-HU"/>
        </w:rPr>
        <w:t xml:space="preserve"> epizódok kockázata.</w:t>
      </w:r>
    </w:p>
    <w:p w14:paraId="648B799B" w14:textId="72F4D657" w:rsidR="00EC6DCB" w:rsidRPr="00F83ED1" w:rsidRDefault="00EC6DCB" w:rsidP="00130037">
      <w:pPr>
        <w:spacing w:line="240" w:lineRule="auto"/>
        <w:rPr>
          <w:lang w:val="hu-HU"/>
        </w:rPr>
      </w:pPr>
    </w:p>
    <w:p w14:paraId="35CFCA82" w14:textId="136DEC2C" w:rsidR="000F6DF7" w:rsidRPr="00F83ED1" w:rsidRDefault="000F6DF7" w:rsidP="00535EA7">
      <w:pPr>
        <w:keepNext/>
        <w:spacing w:line="240" w:lineRule="auto"/>
        <w:rPr>
          <w:b/>
          <w:bCs/>
          <w:lang w:val="hu-HU"/>
        </w:rPr>
      </w:pPr>
      <w:proofErr w:type="spellStart"/>
      <w:r w:rsidRPr="00F83ED1">
        <w:rPr>
          <w:b/>
          <w:bCs/>
          <w:lang w:val="hu-HU"/>
        </w:rPr>
        <w:t>Linezolid</w:t>
      </w:r>
      <w:proofErr w:type="spellEnd"/>
    </w:p>
    <w:p w14:paraId="48225860" w14:textId="2D63668B" w:rsidR="000F6DF7" w:rsidRPr="00F83ED1" w:rsidRDefault="000F6DF7" w:rsidP="000F6DF7">
      <w:pPr>
        <w:spacing w:line="240" w:lineRule="auto"/>
        <w:rPr>
          <w:lang w:val="hu-HU"/>
        </w:rPr>
      </w:pPr>
      <w:proofErr w:type="spellStart"/>
      <w:r w:rsidRPr="00F83ED1">
        <w:rPr>
          <w:lang w:val="hu-HU"/>
        </w:rPr>
        <w:t>Vasoconstrictio</w:t>
      </w:r>
      <w:proofErr w:type="spellEnd"/>
      <w:r w:rsidRPr="00F83ED1">
        <w:rPr>
          <w:lang w:val="hu-HU"/>
        </w:rPr>
        <w:t xml:space="preserve"> és/vagy </w:t>
      </w:r>
      <w:proofErr w:type="spellStart"/>
      <w:r w:rsidRPr="00AE249E">
        <w:rPr>
          <w:lang w:val="hu-HU"/>
        </w:rPr>
        <w:t>hypert</w:t>
      </w:r>
      <w:r w:rsidR="00AE249E">
        <w:rPr>
          <w:lang w:val="hu-HU"/>
        </w:rPr>
        <w:t>enzív</w:t>
      </w:r>
      <w:proofErr w:type="spellEnd"/>
      <w:r w:rsidRPr="00AE249E">
        <w:rPr>
          <w:lang w:val="hu-HU"/>
        </w:rPr>
        <w:t xml:space="preserve"> epizódok</w:t>
      </w:r>
      <w:r w:rsidRPr="00F83ED1">
        <w:rPr>
          <w:lang w:val="hu-HU"/>
        </w:rPr>
        <w:t xml:space="preserve"> kockázata.</w:t>
      </w:r>
    </w:p>
    <w:p w14:paraId="7B0A1579" w14:textId="77777777" w:rsidR="000F6DF7" w:rsidRPr="00F83ED1" w:rsidRDefault="000F6DF7" w:rsidP="00130037">
      <w:pPr>
        <w:spacing w:line="240" w:lineRule="auto"/>
        <w:rPr>
          <w:lang w:val="hu-HU"/>
        </w:rPr>
      </w:pPr>
    </w:p>
    <w:p w14:paraId="3A40A9D2" w14:textId="625257EE" w:rsidR="00EC6DCB" w:rsidRPr="00F83ED1" w:rsidRDefault="000F6DF7" w:rsidP="00535EA7">
      <w:pPr>
        <w:keepNext/>
        <w:spacing w:line="240" w:lineRule="auto"/>
        <w:rPr>
          <w:b/>
          <w:bCs/>
          <w:lang w:val="hu-HU" w:eastAsia="hu-HU"/>
        </w:rPr>
      </w:pPr>
      <w:r w:rsidRPr="00F83ED1">
        <w:rPr>
          <w:b/>
          <w:bCs/>
          <w:lang w:val="hu-HU" w:eastAsia="hu-HU"/>
        </w:rPr>
        <w:t xml:space="preserve">Triciklusos antidepresszánsok (pl. </w:t>
      </w:r>
      <w:proofErr w:type="spellStart"/>
      <w:r w:rsidRPr="00F83ED1">
        <w:rPr>
          <w:b/>
          <w:bCs/>
          <w:lang w:val="hu-HU" w:eastAsia="hu-HU"/>
        </w:rPr>
        <w:t>imipramin</w:t>
      </w:r>
      <w:proofErr w:type="spellEnd"/>
      <w:r w:rsidRPr="00F83ED1">
        <w:rPr>
          <w:b/>
          <w:bCs/>
          <w:lang w:val="hu-HU" w:eastAsia="hu-HU"/>
        </w:rPr>
        <w:t>)</w:t>
      </w:r>
    </w:p>
    <w:p w14:paraId="2246604A" w14:textId="158300EB" w:rsidR="000F6DF7" w:rsidRPr="00F83ED1" w:rsidRDefault="000F6DF7" w:rsidP="00130037">
      <w:pPr>
        <w:spacing w:line="240" w:lineRule="auto"/>
        <w:rPr>
          <w:lang w:val="hu-HU" w:eastAsia="hu-HU"/>
        </w:rPr>
      </w:pPr>
      <w:proofErr w:type="spellStart"/>
      <w:r w:rsidRPr="00F83ED1">
        <w:rPr>
          <w:lang w:val="hu-HU" w:eastAsia="hu-HU"/>
        </w:rPr>
        <w:t>Paroxysmális</w:t>
      </w:r>
      <w:proofErr w:type="spellEnd"/>
      <w:r w:rsidRPr="00F83ED1">
        <w:rPr>
          <w:lang w:val="hu-HU" w:eastAsia="hu-HU"/>
        </w:rPr>
        <w:t xml:space="preserve"> </w:t>
      </w:r>
      <w:proofErr w:type="spellStart"/>
      <w:r w:rsidRPr="00F83ED1">
        <w:rPr>
          <w:lang w:val="hu-HU" w:eastAsia="hu-HU"/>
        </w:rPr>
        <w:t>hypertonia</w:t>
      </w:r>
      <w:proofErr w:type="spellEnd"/>
      <w:r w:rsidRPr="00F83ED1">
        <w:rPr>
          <w:lang w:val="hu-HU" w:eastAsia="hu-HU"/>
        </w:rPr>
        <w:t xml:space="preserve"> esetleges </w:t>
      </w:r>
      <w:proofErr w:type="spellStart"/>
      <w:r w:rsidRPr="00F83ED1">
        <w:rPr>
          <w:lang w:val="hu-HU" w:eastAsia="hu-HU"/>
        </w:rPr>
        <w:t>arrhythmiával</w:t>
      </w:r>
      <w:proofErr w:type="spellEnd"/>
      <w:r w:rsidRPr="00F83ED1">
        <w:rPr>
          <w:lang w:val="hu-HU" w:eastAsia="hu-HU"/>
        </w:rPr>
        <w:t xml:space="preserve"> </w:t>
      </w:r>
      <w:r w:rsidR="0033019C" w:rsidRPr="00F83ED1">
        <w:rPr>
          <w:lang w:val="hu-HU" w:eastAsia="hu-HU"/>
        </w:rPr>
        <w:t xml:space="preserve">(adrenalin vagy </w:t>
      </w:r>
      <w:proofErr w:type="spellStart"/>
      <w:r w:rsidR="0033019C" w:rsidRPr="00F83ED1">
        <w:rPr>
          <w:lang w:val="hu-HU" w:eastAsia="hu-HU"/>
        </w:rPr>
        <w:t>noradrenalin</w:t>
      </w:r>
      <w:proofErr w:type="spellEnd"/>
      <w:r w:rsidR="0033019C" w:rsidRPr="00F83ED1">
        <w:rPr>
          <w:lang w:val="hu-HU" w:eastAsia="hu-HU"/>
        </w:rPr>
        <w:t xml:space="preserve"> bejutásának gátlása a szimpatikus rostokba).</w:t>
      </w:r>
    </w:p>
    <w:p w14:paraId="7AECF358" w14:textId="6F406D94" w:rsidR="0033019C" w:rsidRPr="00F83ED1" w:rsidRDefault="0033019C" w:rsidP="00130037">
      <w:pPr>
        <w:spacing w:line="240" w:lineRule="auto"/>
        <w:rPr>
          <w:lang w:val="hu-HU" w:eastAsia="hu-HU"/>
        </w:rPr>
      </w:pPr>
    </w:p>
    <w:p w14:paraId="15B8B54A" w14:textId="7F50C682" w:rsidR="0033019C" w:rsidRPr="00F83ED1" w:rsidRDefault="00A824FA" w:rsidP="00535EA7">
      <w:pPr>
        <w:keepNext/>
        <w:spacing w:line="240" w:lineRule="auto"/>
        <w:rPr>
          <w:b/>
          <w:lang w:val="hu-HU"/>
        </w:rPr>
      </w:pPr>
      <w:bookmarkStart w:id="2" w:name="_Hlk69732043"/>
      <w:r>
        <w:rPr>
          <w:b/>
          <w:lang w:val="hu-HU"/>
        </w:rPr>
        <w:t>S</w:t>
      </w:r>
      <w:r w:rsidRPr="00F83ED1">
        <w:rPr>
          <w:b/>
          <w:lang w:val="hu-HU"/>
        </w:rPr>
        <w:t>zerotonin</w:t>
      </w:r>
      <w:r>
        <w:rPr>
          <w:b/>
          <w:lang w:val="hu-HU"/>
        </w:rPr>
        <w:t>-</w:t>
      </w:r>
      <w:proofErr w:type="spellStart"/>
      <w:r>
        <w:rPr>
          <w:b/>
          <w:lang w:val="hu-HU"/>
        </w:rPr>
        <w:t>n</w:t>
      </w:r>
      <w:r w:rsidR="0033019C" w:rsidRPr="00F83ED1">
        <w:rPr>
          <w:b/>
          <w:lang w:val="hu-HU"/>
        </w:rPr>
        <w:t>oradrenalin</w:t>
      </w:r>
      <w:proofErr w:type="spellEnd"/>
      <w:r w:rsidR="0033019C" w:rsidRPr="00F83ED1">
        <w:rPr>
          <w:b/>
          <w:lang w:val="hu-HU"/>
        </w:rPr>
        <w:t>-</w:t>
      </w:r>
      <w:bookmarkEnd w:id="2"/>
      <w:r w:rsidR="0033019C" w:rsidRPr="00F83ED1">
        <w:rPr>
          <w:b/>
          <w:lang w:val="hu-HU"/>
        </w:rPr>
        <w:t>visszavétel</w:t>
      </w:r>
      <w:r>
        <w:rPr>
          <w:b/>
          <w:lang w:val="hu-HU"/>
        </w:rPr>
        <w:t>-</w:t>
      </w:r>
      <w:r w:rsidR="0033019C" w:rsidRPr="00F83ED1">
        <w:rPr>
          <w:b/>
          <w:lang w:val="hu-HU"/>
        </w:rPr>
        <w:t>gátló antidepresszánsok (</w:t>
      </w:r>
      <w:proofErr w:type="spellStart"/>
      <w:r w:rsidR="0033019C" w:rsidRPr="00F83ED1">
        <w:rPr>
          <w:b/>
          <w:lang w:val="hu-HU"/>
        </w:rPr>
        <w:t>milnaciprán</w:t>
      </w:r>
      <w:proofErr w:type="spellEnd"/>
      <w:r w:rsidR="0033019C" w:rsidRPr="00F83ED1">
        <w:rPr>
          <w:b/>
          <w:lang w:val="hu-HU"/>
        </w:rPr>
        <w:t xml:space="preserve">, </w:t>
      </w:r>
      <w:proofErr w:type="spellStart"/>
      <w:r w:rsidR="0033019C" w:rsidRPr="00F83ED1">
        <w:rPr>
          <w:b/>
          <w:lang w:val="hu-HU"/>
        </w:rPr>
        <w:t>venlafaxin</w:t>
      </w:r>
      <w:proofErr w:type="spellEnd"/>
      <w:r w:rsidR="0033019C" w:rsidRPr="00F83ED1">
        <w:rPr>
          <w:b/>
          <w:lang w:val="hu-HU"/>
        </w:rPr>
        <w:t>):</w:t>
      </w:r>
    </w:p>
    <w:p w14:paraId="00DEC4B7" w14:textId="138B7D4B" w:rsidR="0033019C" w:rsidRPr="00F83ED1" w:rsidRDefault="0033019C" w:rsidP="0033019C">
      <w:pPr>
        <w:pStyle w:val="Default"/>
        <w:rPr>
          <w:sz w:val="22"/>
          <w:szCs w:val="22"/>
          <w:lang w:val="hu-HU"/>
        </w:rPr>
      </w:pPr>
      <w:proofErr w:type="spellStart"/>
      <w:r w:rsidRPr="00F83ED1">
        <w:rPr>
          <w:sz w:val="22"/>
          <w:szCs w:val="22"/>
          <w:lang w:val="hu-HU"/>
        </w:rPr>
        <w:t>Paroxysmális</w:t>
      </w:r>
      <w:proofErr w:type="spellEnd"/>
      <w:r w:rsidRPr="00F83ED1">
        <w:rPr>
          <w:sz w:val="22"/>
          <w:szCs w:val="22"/>
          <w:lang w:val="hu-HU"/>
        </w:rPr>
        <w:t xml:space="preserve"> </w:t>
      </w:r>
      <w:proofErr w:type="spellStart"/>
      <w:r w:rsidRPr="00F83ED1">
        <w:rPr>
          <w:sz w:val="22"/>
          <w:szCs w:val="22"/>
          <w:lang w:val="hu-HU"/>
        </w:rPr>
        <w:t>hypertonia</w:t>
      </w:r>
      <w:proofErr w:type="spellEnd"/>
      <w:r w:rsidRPr="00F83ED1">
        <w:rPr>
          <w:sz w:val="22"/>
          <w:szCs w:val="22"/>
          <w:lang w:val="hu-HU"/>
        </w:rPr>
        <w:t xml:space="preserve"> esetleges </w:t>
      </w:r>
      <w:proofErr w:type="spellStart"/>
      <w:r w:rsidRPr="00F83ED1">
        <w:rPr>
          <w:sz w:val="22"/>
          <w:szCs w:val="22"/>
          <w:lang w:val="hu-HU"/>
        </w:rPr>
        <w:t>arrhythmiával</w:t>
      </w:r>
      <w:proofErr w:type="spellEnd"/>
      <w:r w:rsidRPr="00F83ED1">
        <w:rPr>
          <w:sz w:val="22"/>
          <w:szCs w:val="22"/>
          <w:lang w:val="hu-HU"/>
        </w:rPr>
        <w:t xml:space="preserve"> (adrenalin vagy </w:t>
      </w:r>
      <w:proofErr w:type="spellStart"/>
      <w:r w:rsidRPr="00F83ED1">
        <w:rPr>
          <w:sz w:val="22"/>
          <w:szCs w:val="22"/>
          <w:lang w:val="hu-HU"/>
        </w:rPr>
        <w:t>noradrenalin</w:t>
      </w:r>
      <w:proofErr w:type="spellEnd"/>
      <w:r w:rsidRPr="00F83ED1">
        <w:rPr>
          <w:sz w:val="22"/>
          <w:szCs w:val="22"/>
          <w:lang w:val="hu-HU"/>
        </w:rPr>
        <w:t xml:space="preserve"> bejutásának gátlása a szimpatikus rostokba).</w:t>
      </w:r>
    </w:p>
    <w:p w14:paraId="6C2FD04B" w14:textId="0156CF1A" w:rsidR="0033019C" w:rsidRPr="00F83ED1" w:rsidRDefault="0033019C" w:rsidP="00130037">
      <w:pPr>
        <w:spacing w:line="240" w:lineRule="auto"/>
        <w:rPr>
          <w:bCs/>
          <w:u w:val="single"/>
          <w:lang w:val="hu-HU"/>
        </w:rPr>
      </w:pPr>
    </w:p>
    <w:p w14:paraId="6ACF1859" w14:textId="77777777" w:rsidR="005145EF" w:rsidRPr="00F83ED1" w:rsidRDefault="005145EF" w:rsidP="00535EA7">
      <w:pPr>
        <w:keepNext/>
        <w:spacing w:line="240" w:lineRule="auto"/>
        <w:rPr>
          <w:b/>
          <w:lang w:val="hu-HU"/>
        </w:rPr>
      </w:pPr>
      <w:proofErr w:type="spellStart"/>
      <w:r w:rsidRPr="00F83ED1">
        <w:rPr>
          <w:b/>
          <w:lang w:val="hu-HU"/>
        </w:rPr>
        <w:t>Guanetidin</w:t>
      </w:r>
      <w:proofErr w:type="spellEnd"/>
      <w:r w:rsidRPr="00F83ED1">
        <w:rPr>
          <w:b/>
          <w:lang w:val="hu-HU"/>
        </w:rPr>
        <w:t xml:space="preserve"> és rokon vegyületek:</w:t>
      </w:r>
    </w:p>
    <w:p w14:paraId="7A53C3AD" w14:textId="58DC5AAB" w:rsidR="0033019C" w:rsidRPr="00F83ED1" w:rsidRDefault="005145EF" w:rsidP="00130037">
      <w:pPr>
        <w:spacing w:line="240" w:lineRule="auto"/>
        <w:rPr>
          <w:bCs/>
          <w:lang w:val="hu-HU"/>
        </w:rPr>
      </w:pPr>
      <w:r w:rsidRPr="00F83ED1">
        <w:rPr>
          <w:bCs/>
          <w:lang w:val="hu-HU"/>
        </w:rPr>
        <w:t xml:space="preserve">A vérnyomás jelentős emelkedése (a szimpatikus tónus csökkenésével és/vagy az adrenalin vagy </w:t>
      </w:r>
      <w:proofErr w:type="spellStart"/>
      <w:r w:rsidRPr="00F83ED1">
        <w:rPr>
          <w:bCs/>
          <w:lang w:val="hu-HU"/>
        </w:rPr>
        <w:t>noradrenalin</w:t>
      </w:r>
      <w:proofErr w:type="spellEnd"/>
      <w:r w:rsidRPr="00F83ED1">
        <w:rPr>
          <w:bCs/>
          <w:lang w:val="hu-HU"/>
        </w:rPr>
        <w:t xml:space="preserve"> szimpatikus rostokba történő bejutásának gátlásával összefüggő </w:t>
      </w:r>
      <w:proofErr w:type="spellStart"/>
      <w:r w:rsidRPr="00F83ED1">
        <w:rPr>
          <w:bCs/>
          <w:lang w:val="hu-HU"/>
        </w:rPr>
        <w:t>hyperreaktivitás</w:t>
      </w:r>
      <w:proofErr w:type="spellEnd"/>
      <w:r w:rsidRPr="00F83ED1">
        <w:rPr>
          <w:bCs/>
          <w:lang w:val="hu-HU"/>
        </w:rPr>
        <w:t xml:space="preserve">). Amennyiben a kombináció nem kerülhető el, akkor a </w:t>
      </w:r>
      <w:proofErr w:type="spellStart"/>
      <w:r w:rsidRPr="00F83ED1">
        <w:rPr>
          <w:bCs/>
          <w:lang w:val="hu-HU"/>
        </w:rPr>
        <w:t>szimpatomimetikus</w:t>
      </w:r>
      <w:proofErr w:type="spellEnd"/>
      <w:r w:rsidRPr="00F83ED1">
        <w:rPr>
          <w:bCs/>
          <w:lang w:val="hu-HU"/>
        </w:rPr>
        <w:t xml:space="preserve"> szereket kisebb dózisban, elővigyázatossággal kell alkalmazni.</w:t>
      </w:r>
    </w:p>
    <w:p w14:paraId="1DFF70BD" w14:textId="7FC3AB42" w:rsidR="0033019C" w:rsidRPr="00F83ED1" w:rsidRDefault="0033019C" w:rsidP="00130037">
      <w:pPr>
        <w:spacing w:line="240" w:lineRule="auto"/>
        <w:rPr>
          <w:lang w:val="hu-HU"/>
        </w:rPr>
      </w:pPr>
    </w:p>
    <w:p w14:paraId="57584595" w14:textId="0F26E95C" w:rsidR="00C03456" w:rsidRPr="00F83ED1" w:rsidRDefault="00C03456" w:rsidP="00535EA7">
      <w:pPr>
        <w:keepNext/>
        <w:spacing w:line="240" w:lineRule="auto"/>
        <w:rPr>
          <w:b/>
          <w:bCs/>
          <w:lang w:val="hu-HU"/>
        </w:rPr>
      </w:pPr>
      <w:proofErr w:type="spellStart"/>
      <w:r w:rsidRPr="00F83ED1">
        <w:rPr>
          <w:b/>
          <w:bCs/>
          <w:lang w:val="hu-HU"/>
        </w:rPr>
        <w:t>Szibutramin</w:t>
      </w:r>
      <w:proofErr w:type="spellEnd"/>
    </w:p>
    <w:p w14:paraId="108E0CB3" w14:textId="585D5230" w:rsidR="00C03456" w:rsidRPr="00F83ED1" w:rsidRDefault="00C03456" w:rsidP="00130037">
      <w:pPr>
        <w:spacing w:line="240" w:lineRule="auto"/>
        <w:rPr>
          <w:lang w:val="hu-HU"/>
        </w:rPr>
      </w:pPr>
      <w:proofErr w:type="spellStart"/>
      <w:r w:rsidRPr="00F83ED1">
        <w:rPr>
          <w:lang w:val="hu-HU"/>
        </w:rPr>
        <w:t>Paroxysmális</w:t>
      </w:r>
      <w:proofErr w:type="spellEnd"/>
      <w:r w:rsidRPr="00F83ED1">
        <w:rPr>
          <w:lang w:val="hu-HU"/>
        </w:rPr>
        <w:t xml:space="preserve"> </w:t>
      </w:r>
      <w:proofErr w:type="spellStart"/>
      <w:r w:rsidRPr="00F83ED1">
        <w:rPr>
          <w:lang w:val="hu-HU"/>
        </w:rPr>
        <w:t>hypertonia</w:t>
      </w:r>
      <w:proofErr w:type="spellEnd"/>
      <w:r w:rsidRPr="00F83ED1">
        <w:rPr>
          <w:lang w:val="hu-HU"/>
        </w:rPr>
        <w:t xml:space="preserve"> esetleges </w:t>
      </w:r>
      <w:proofErr w:type="spellStart"/>
      <w:r w:rsidRPr="00F83ED1">
        <w:rPr>
          <w:lang w:val="hu-HU"/>
        </w:rPr>
        <w:t>arrhythmiával</w:t>
      </w:r>
      <w:proofErr w:type="spellEnd"/>
      <w:r w:rsidRPr="00F83ED1">
        <w:rPr>
          <w:lang w:val="hu-HU"/>
        </w:rPr>
        <w:t xml:space="preserve"> (adrenalin vagy </w:t>
      </w:r>
      <w:proofErr w:type="spellStart"/>
      <w:r w:rsidRPr="00F83ED1">
        <w:rPr>
          <w:lang w:val="hu-HU"/>
        </w:rPr>
        <w:t>noradrenalin</w:t>
      </w:r>
      <w:proofErr w:type="spellEnd"/>
      <w:r w:rsidRPr="00F83ED1">
        <w:rPr>
          <w:lang w:val="hu-HU"/>
        </w:rPr>
        <w:t xml:space="preserve"> bejutásának gátlása a szimpatikus rostokba).</w:t>
      </w:r>
    </w:p>
    <w:p w14:paraId="27F449D9" w14:textId="61C1D908" w:rsidR="00C03456" w:rsidRPr="00F83ED1" w:rsidRDefault="00C03456" w:rsidP="00130037">
      <w:pPr>
        <w:spacing w:line="240" w:lineRule="auto"/>
        <w:rPr>
          <w:lang w:val="hu-HU"/>
        </w:rPr>
      </w:pPr>
    </w:p>
    <w:p w14:paraId="64AFE185" w14:textId="6E3B2900" w:rsidR="00C03456" w:rsidRPr="00F83ED1" w:rsidRDefault="001F592C" w:rsidP="00535EA7">
      <w:pPr>
        <w:keepNext/>
        <w:spacing w:line="240" w:lineRule="auto"/>
        <w:rPr>
          <w:b/>
          <w:bCs/>
          <w:lang w:val="hu-HU"/>
        </w:rPr>
      </w:pPr>
      <w:r w:rsidRPr="00F83ED1">
        <w:rPr>
          <w:b/>
          <w:bCs/>
          <w:lang w:val="hu-HU"/>
        </w:rPr>
        <w:t xml:space="preserve">Halogénezett, illékony </w:t>
      </w:r>
      <w:proofErr w:type="spellStart"/>
      <w:r w:rsidRPr="00F83ED1">
        <w:rPr>
          <w:b/>
          <w:bCs/>
          <w:lang w:val="hu-HU"/>
        </w:rPr>
        <w:t>anesztetikumok</w:t>
      </w:r>
      <w:proofErr w:type="spellEnd"/>
    </w:p>
    <w:p w14:paraId="6EA0C594" w14:textId="188F2C43" w:rsidR="001F592C" w:rsidRPr="00F83ED1" w:rsidRDefault="001F592C" w:rsidP="001F592C">
      <w:pPr>
        <w:tabs>
          <w:tab w:val="clear" w:pos="567"/>
          <w:tab w:val="left" w:pos="2430"/>
        </w:tabs>
        <w:spacing w:line="240" w:lineRule="auto"/>
        <w:rPr>
          <w:lang w:val="hu-HU"/>
        </w:rPr>
      </w:pPr>
      <w:r w:rsidRPr="00F83ED1">
        <w:rPr>
          <w:lang w:val="hu-HU"/>
        </w:rPr>
        <w:t xml:space="preserve">Perioperatív </w:t>
      </w:r>
      <w:proofErr w:type="spellStart"/>
      <w:r w:rsidR="00B42CED" w:rsidRPr="00F83ED1">
        <w:rPr>
          <w:lang w:val="hu-HU"/>
        </w:rPr>
        <w:t>hypert</w:t>
      </w:r>
      <w:r w:rsidR="00AE249E">
        <w:rPr>
          <w:lang w:val="hu-HU"/>
        </w:rPr>
        <w:t>enzív</w:t>
      </w:r>
      <w:proofErr w:type="spellEnd"/>
      <w:r w:rsidR="00B42CED" w:rsidRPr="00F83ED1">
        <w:rPr>
          <w:lang w:val="hu-HU"/>
        </w:rPr>
        <w:t xml:space="preserve"> krízis és </w:t>
      </w:r>
      <w:r w:rsidRPr="00F83ED1">
        <w:rPr>
          <w:lang w:val="hu-HU"/>
        </w:rPr>
        <w:t xml:space="preserve">súlyos kamrai </w:t>
      </w:r>
      <w:proofErr w:type="spellStart"/>
      <w:r w:rsidRPr="00F83ED1">
        <w:rPr>
          <w:lang w:val="hu-HU"/>
        </w:rPr>
        <w:t>arrhythmia</w:t>
      </w:r>
      <w:proofErr w:type="spellEnd"/>
      <w:r w:rsidRPr="00F83ED1">
        <w:rPr>
          <w:lang w:val="hu-HU"/>
        </w:rPr>
        <w:t xml:space="preserve"> kockázata.</w:t>
      </w:r>
    </w:p>
    <w:p w14:paraId="391C38CA" w14:textId="1114C404" w:rsidR="001F592C" w:rsidRPr="00F83ED1" w:rsidRDefault="001F592C" w:rsidP="00130037">
      <w:pPr>
        <w:spacing w:line="240" w:lineRule="auto"/>
        <w:rPr>
          <w:lang w:val="hu-HU"/>
        </w:rPr>
      </w:pPr>
    </w:p>
    <w:p w14:paraId="64B09A7A" w14:textId="5C2B541B" w:rsidR="009D2F20" w:rsidRPr="00F83ED1" w:rsidRDefault="009D2F20" w:rsidP="00535EA7">
      <w:pPr>
        <w:keepNext/>
        <w:spacing w:line="240" w:lineRule="auto"/>
        <w:rPr>
          <w:i/>
          <w:iCs/>
          <w:lang w:val="hu-HU"/>
        </w:rPr>
      </w:pPr>
      <w:r w:rsidRPr="00F83ED1">
        <w:rPr>
          <w:i/>
          <w:iCs/>
          <w:lang w:val="hu-HU"/>
        </w:rPr>
        <w:t>Körültekintéssel alkalmazható kombinációk:</w:t>
      </w:r>
    </w:p>
    <w:p w14:paraId="010427CF" w14:textId="32C46329" w:rsidR="009D2F20" w:rsidRPr="00F83ED1" w:rsidRDefault="009D2F20" w:rsidP="00535EA7">
      <w:pPr>
        <w:keepNext/>
        <w:spacing w:line="240" w:lineRule="auto"/>
        <w:rPr>
          <w:b/>
          <w:bCs/>
          <w:lang w:val="hu-HU"/>
        </w:rPr>
      </w:pPr>
      <w:proofErr w:type="spellStart"/>
      <w:r w:rsidRPr="00F83ED1">
        <w:rPr>
          <w:b/>
          <w:bCs/>
          <w:lang w:val="hu-HU"/>
        </w:rPr>
        <w:t>Teofillin</w:t>
      </w:r>
      <w:proofErr w:type="spellEnd"/>
    </w:p>
    <w:p w14:paraId="331CE4F3" w14:textId="47A1CD86" w:rsidR="009D2F20" w:rsidRPr="00F83ED1" w:rsidRDefault="009D2F20" w:rsidP="00130037">
      <w:pPr>
        <w:spacing w:line="240" w:lineRule="auto"/>
        <w:rPr>
          <w:lang w:val="hu-HU"/>
        </w:rPr>
      </w:pPr>
      <w:r w:rsidRPr="00F83ED1">
        <w:rPr>
          <w:lang w:val="hu-HU"/>
        </w:rPr>
        <w:t xml:space="preserve">Az </w:t>
      </w:r>
      <w:proofErr w:type="spellStart"/>
      <w:r w:rsidRPr="00F83ED1">
        <w:rPr>
          <w:lang w:val="hu-HU"/>
        </w:rPr>
        <w:t>efedrin</w:t>
      </w:r>
      <w:proofErr w:type="spellEnd"/>
      <w:r w:rsidRPr="00F83ED1">
        <w:rPr>
          <w:lang w:val="hu-HU"/>
        </w:rPr>
        <w:t xml:space="preserve"> és a </w:t>
      </w:r>
      <w:proofErr w:type="spellStart"/>
      <w:r w:rsidRPr="00F83ED1">
        <w:rPr>
          <w:lang w:val="hu-HU"/>
        </w:rPr>
        <w:t>teofillin</w:t>
      </w:r>
      <w:proofErr w:type="spellEnd"/>
      <w:r w:rsidRPr="00F83ED1">
        <w:rPr>
          <w:lang w:val="hu-HU"/>
        </w:rPr>
        <w:t xml:space="preserve"> egyidejű alkalmazása </w:t>
      </w:r>
      <w:proofErr w:type="spellStart"/>
      <w:r w:rsidRPr="00F83ED1">
        <w:rPr>
          <w:lang w:val="hu-HU"/>
        </w:rPr>
        <w:t>insomniát</w:t>
      </w:r>
      <w:proofErr w:type="spellEnd"/>
      <w:r w:rsidRPr="00F83ED1">
        <w:rPr>
          <w:lang w:val="hu-HU"/>
        </w:rPr>
        <w:t>, idegességet és gyomor-bélrendszeri panaszokat</w:t>
      </w:r>
      <w:r w:rsidR="00614203" w:rsidRPr="00F83ED1">
        <w:rPr>
          <w:lang w:val="hu-HU"/>
        </w:rPr>
        <w:t xml:space="preserve"> </w:t>
      </w:r>
      <w:r w:rsidR="00A824FA">
        <w:rPr>
          <w:lang w:val="hu-HU"/>
        </w:rPr>
        <w:t>okozhat</w:t>
      </w:r>
      <w:r w:rsidRPr="00F83ED1">
        <w:rPr>
          <w:lang w:val="hu-HU"/>
        </w:rPr>
        <w:t>.</w:t>
      </w:r>
    </w:p>
    <w:p w14:paraId="6EF68A74" w14:textId="032A8565" w:rsidR="009D2F20" w:rsidRPr="00F83ED1" w:rsidRDefault="009D2F20" w:rsidP="00130037">
      <w:pPr>
        <w:spacing w:line="240" w:lineRule="auto"/>
        <w:rPr>
          <w:lang w:val="hu-HU"/>
        </w:rPr>
      </w:pPr>
    </w:p>
    <w:p w14:paraId="1FABAE2F" w14:textId="77777777" w:rsidR="00BE7AE3" w:rsidRPr="00F83ED1" w:rsidRDefault="00BE7AE3" w:rsidP="00535EA7">
      <w:pPr>
        <w:keepNext/>
        <w:spacing w:line="240" w:lineRule="auto"/>
        <w:rPr>
          <w:b/>
          <w:bCs/>
          <w:lang w:val="hu-HU"/>
        </w:rPr>
      </w:pPr>
      <w:proofErr w:type="spellStart"/>
      <w:r w:rsidRPr="00F83ED1">
        <w:rPr>
          <w:b/>
          <w:bCs/>
          <w:lang w:val="hu-HU"/>
        </w:rPr>
        <w:lastRenderedPageBreak/>
        <w:t>Kortikoszteroidok</w:t>
      </w:r>
      <w:proofErr w:type="spellEnd"/>
    </w:p>
    <w:p w14:paraId="114C33E8" w14:textId="51C8D41B" w:rsidR="009D2F20" w:rsidRPr="00F83ED1" w:rsidRDefault="00BE7AE3" w:rsidP="00BE7AE3">
      <w:pPr>
        <w:spacing w:line="240" w:lineRule="auto"/>
        <w:rPr>
          <w:lang w:val="hu-HU"/>
        </w:rPr>
      </w:pPr>
      <w:r w:rsidRPr="00F83ED1">
        <w:rPr>
          <w:lang w:val="hu-HU"/>
        </w:rPr>
        <w:t xml:space="preserve">Az </w:t>
      </w:r>
      <w:proofErr w:type="spellStart"/>
      <w:r w:rsidRPr="00F83ED1">
        <w:rPr>
          <w:lang w:val="hu-HU"/>
        </w:rPr>
        <w:t>efedrinről</w:t>
      </w:r>
      <w:proofErr w:type="spellEnd"/>
      <w:r w:rsidRPr="00F83ED1">
        <w:rPr>
          <w:lang w:val="hu-HU"/>
        </w:rPr>
        <w:t xml:space="preserve"> kimutatták, hogy növeli a </w:t>
      </w:r>
      <w:proofErr w:type="spellStart"/>
      <w:r w:rsidRPr="00F83ED1">
        <w:rPr>
          <w:lang w:val="hu-HU"/>
        </w:rPr>
        <w:t>dexametazon</w:t>
      </w:r>
      <w:proofErr w:type="spellEnd"/>
      <w:r w:rsidRPr="00F83ED1">
        <w:rPr>
          <w:lang w:val="hu-HU"/>
        </w:rPr>
        <w:t xml:space="preserve"> </w:t>
      </w:r>
      <w:proofErr w:type="spellStart"/>
      <w:r w:rsidRPr="00F83ED1">
        <w:rPr>
          <w:lang w:val="hu-HU"/>
        </w:rPr>
        <w:t>clearance</w:t>
      </w:r>
      <w:proofErr w:type="spellEnd"/>
      <w:r w:rsidRPr="00F83ED1">
        <w:rPr>
          <w:lang w:val="hu-HU"/>
        </w:rPr>
        <w:t xml:space="preserve"> értékét.</w:t>
      </w:r>
    </w:p>
    <w:p w14:paraId="6E61750C" w14:textId="3B02AEE0" w:rsidR="009D2F20" w:rsidRPr="00F83ED1" w:rsidRDefault="009D2F20" w:rsidP="00130037">
      <w:pPr>
        <w:spacing w:line="240" w:lineRule="auto"/>
        <w:rPr>
          <w:lang w:val="hu-HU"/>
        </w:rPr>
      </w:pPr>
    </w:p>
    <w:p w14:paraId="273CD0C3" w14:textId="77777777" w:rsidR="00FB665D" w:rsidRPr="00F83ED1" w:rsidRDefault="00FB665D" w:rsidP="00535EA7">
      <w:pPr>
        <w:keepNext/>
        <w:spacing w:line="240" w:lineRule="auto"/>
        <w:rPr>
          <w:b/>
          <w:bCs/>
          <w:lang w:val="hu-HU"/>
        </w:rPr>
      </w:pPr>
      <w:proofErr w:type="spellStart"/>
      <w:r w:rsidRPr="00F83ED1">
        <w:rPr>
          <w:b/>
          <w:bCs/>
          <w:lang w:val="hu-HU"/>
        </w:rPr>
        <w:t>Antiepileptikumok</w:t>
      </w:r>
      <w:proofErr w:type="spellEnd"/>
    </w:p>
    <w:p w14:paraId="63218C93" w14:textId="36FD5B73" w:rsidR="00FB665D" w:rsidRPr="00F83ED1" w:rsidRDefault="00FB665D" w:rsidP="00FB665D">
      <w:pPr>
        <w:spacing w:line="240" w:lineRule="auto"/>
        <w:rPr>
          <w:lang w:val="hu-HU"/>
        </w:rPr>
      </w:pPr>
      <w:r w:rsidRPr="00F83ED1">
        <w:rPr>
          <w:lang w:val="hu-HU"/>
        </w:rPr>
        <w:t>A</w:t>
      </w:r>
      <w:r w:rsidR="00466419" w:rsidRPr="00F83ED1">
        <w:rPr>
          <w:lang w:val="hu-HU"/>
        </w:rPr>
        <w:t xml:space="preserve"> </w:t>
      </w:r>
      <w:proofErr w:type="spellStart"/>
      <w:r w:rsidR="00466419" w:rsidRPr="00F83ED1">
        <w:rPr>
          <w:lang w:val="hu-HU"/>
        </w:rPr>
        <w:t>fenitoin</w:t>
      </w:r>
      <w:proofErr w:type="spellEnd"/>
      <w:r w:rsidR="00466419" w:rsidRPr="00F83ED1">
        <w:rPr>
          <w:lang w:val="hu-HU"/>
        </w:rPr>
        <w:t xml:space="preserve"> plazmakoncentráció</w:t>
      </w:r>
      <w:r w:rsidR="00466419">
        <w:rPr>
          <w:lang w:val="hu-HU"/>
        </w:rPr>
        <w:t>ja</w:t>
      </w:r>
      <w:r w:rsidR="00466419" w:rsidRPr="00F83ED1">
        <w:rPr>
          <w:lang w:val="hu-HU"/>
        </w:rPr>
        <w:t xml:space="preserve"> </w:t>
      </w:r>
      <w:r w:rsidR="00466419">
        <w:rPr>
          <w:lang w:val="hu-HU"/>
        </w:rPr>
        <w:t>meg</w:t>
      </w:r>
      <w:r w:rsidR="00466419" w:rsidRPr="00F83ED1">
        <w:rPr>
          <w:lang w:val="hu-HU"/>
        </w:rPr>
        <w:t>emelked</w:t>
      </w:r>
      <w:r w:rsidR="00466419">
        <w:rPr>
          <w:lang w:val="hu-HU"/>
        </w:rPr>
        <w:t>ik</w:t>
      </w:r>
      <w:r w:rsidRPr="00F83ED1">
        <w:rPr>
          <w:lang w:val="hu-HU"/>
        </w:rPr>
        <w:t xml:space="preserve">, </w:t>
      </w:r>
      <w:r w:rsidR="00466419">
        <w:rPr>
          <w:lang w:val="hu-HU"/>
        </w:rPr>
        <w:t>a plazmakoncentráció emelkedése</w:t>
      </w:r>
      <w:r w:rsidRPr="00F83ED1">
        <w:rPr>
          <w:lang w:val="hu-HU"/>
        </w:rPr>
        <w:t xml:space="preserve"> a </w:t>
      </w:r>
      <w:proofErr w:type="spellStart"/>
      <w:r w:rsidRPr="00F83ED1">
        <w:rPr>
          <w:lang w:val="hu-HU"/>
        </w:rPr>
        <w:t>fenobarbitál</w:t>
      </w:r>
      <w:proofErr w:type="spellEnd"/>
      <w:r w:rsidRPr="00F83ED1">
        <w:rPr>
          <w:lang w:val="hu-HU"/>
        </w:rPr>
        <w:t xml:space="preserve"> és </w:t>
      </w:r>
      <w:proofErr w:type="spellStart"/>
      <w:r w:rsidRPr="00F83ED1">
        <w:rPr>
          <w:lang w:val="hu-HU"/>
        </w:rPr>
        <w:t>primidon</w:t>
      </w:r>
      <w:proofErr w:type="spellEnd"/>
      <w:r w:rsidR="00466419">
        <w:rPr>
          <w:lang w:val="hu-HU"/>
        </w:rPr>
        <w:t xml:space="preserve"> esetében is előfordulhat</w:t>
      </w:r>
      <w:r w:rsidRPr="00F83ED1">
        <w:rPr>
          <w:lang w:val="hu-HU"/>
        </w:rPr>
        <w:t>.</w:t>
      </w:r>
    </w:p>
    <w:p w14:paraId="3DC422AE" w14:textId="77777777" w:rsidR="00A824FA" w:rsidRDefault="00A824FA" w:rsidP="00535EA7">
      <w:pPr>
        <w:keepNext/>
        <w:spacing w:line="240" w:lineRule="auto"/>
        <w:rPr>
          <w:b/>
          <w:bCs/>
          <w:lang w:val="hu-HU"/>
        </w:rPr>
      </w:pPr>
    </w:p>
    <w:p w14:paraId="1F71E280" w14:textId="2E84F552" w:rsidR="005136F0" w:rsidRPr="00F83ED1" w:rsidRDefault="005136F0" w:rsidP="00535EA7">
      <w:pPr>
        <w:keepNext/>
        <w:spacing w:line="240" w:lineRule="auto"/>
        <w:rPr>
          <w:b/>
          <w:bCs/>
          <w:lang w:val="hu-HU"/>
        </w:rPr>
      </w:pPr>
      <w:proofErr w:type="spellStart"/>
      <w:r w:rsidRPr="00F83ED1">
        <w:rPr>
          <w:b/>
          <w:bCs/>
          <w:lang w:val="hu-HU"/>
        </w:rPr>
        <w:t>Doxapr</w:t>
      </w:r>
      <w:r w:rsidR="00440D3A">
        <w:rPr>
          <w:b/>
          <w:bCs/>
          <w:lang w:val="hu-HU"/>
        </w:rPr>
        <w:t>á</w:t>
      </w:r>
      <w:r w:rsidRPr="00F83ED1">
        <w:rPr>
          <w:b/>
          <w:bCs/>
          <w:lang w:val="hu-HU"/>
        </w:rPr>
        <w:t>m</w:t>
      </w:r>
      <w:proofErr w:type="spellEnd"/>
    </w:p>
    <w:p w14:paraId="69FB7C99" w14:textId="30AA13D5" w:rsidR="005136F0" w:rsidRPr="00F83ED1" w:rsidRDefault="005136F0" w:rsidP="00FB665D">
      <w:pPr>
        <w:spacing w:line="240" w:lineRule="auto"/>
        <w:rPr>
          <w:lang w:val="hu-HU"/>
        </w:rPr>
      </w:pPr>
      <w:proofErr w:type="spellStart"/>
      <w:r w:rsidRPr="00F83ED1">
        <w:rPr>
          <w:lang w:val="hu-HU"/>
        </w:rPr>
        <w:t>Hypert</w:t>
      </w:r>
      <w:r w:rsidR="00466419">
        <w:rPr>
          <w:lang w:val="hu-HU"/>
        </w:rPr>
        <w:t>ensio</w:t>
      </w:r>
      <w:proofErr w:type="spellEnd"/>
      <w:r w:rsidRPr="00F83ED1">
        <w:rPr>
          <w:lang w:val="hu-HU"/>
        </w:rPr>
        <w:t xml:space="preserve"> kockázata.</w:t>
      </w:r>
    </w:p>
    <w:p w14:paraId="70FB8D48" w14:textId="7D67EF0D" w:rsidR="00FB665D" w:rsidRPr="00F83ED1" w:rsidRDefault="00FB665D" w:rsidP="00130037">
      <w:pPr>
        <w:spacing w:line="240" w:lineRule="auto"/>
        <w:rPr>
          <w:lang w:val="hu-HU"/>
        </w:rPr>
      </w:pPr>
    </w:p>
    <w:p w14:paraId="174AB525" w14:textId="75E33ED0" w:rsidR="00FB665D" w:rsidRPr="00F83ED1" w:rsidRDefault="0002340E" w:rsidP="00535EA7">
      <w:pPr>
        <w:keepNext/>
        <w:spacing w:line="240" w:lineRule="auto"/>
        <w:rPr>
          <w:b/>
          <w:bCs/>
          <w:lang w:val="hu-HU"/>
        </w:rPr>
      </w:pPr>
      <w:proofErr w:type="spellStart"/>
      <w:r w:rsidRPr="00F83ED1">
        <w:rPr>
          <w:b/>
          <w:bCs/>
          <w:lang w:val="hu-HU"/>
        </w:rPr>
        <w:t>Oxitocin</w:t>
      </w:r>
      <w:proofErr w:type="spellEnd"/>
    </w:p>
    <w:p w14:paraId="29ED9FB5" w14:textId="07C7B00B" w:rsidR="0002340E" w:rsidRPr="00F83ED1" w:rsidRDefault="0002340E" w:rsidP="00130037">
      <w:pPr>
        <w:spacing w:line="240" w:lineRule="auto"/>
        <w:rPr>
          <w:lang w:val="hu-HU"/>
        </w:rPr>
      </w:pPr>
      <w:proofErr w:type="spellStart"/>
      <w:r w:rsidRPr="00F83ED1">
        <w:rPr>
          <w:lang w:val="hu-HU"/>
        </w:rPr>
        <w:t>Hypert</w:t>
      </w:r>
      <w:r w:rsidR="00466419">
        <w:rPr>
          <w:lang w:val="hu-HU"/>
        </w:rPr>
        <w:t>ensio</w:t>
      </w:r>
      <w:proofErr w:type="spellEnd"/>
      <w:r w:rsidRPr="00F83ED1">
        <w:rPr>
          <w:lang w:val="hu-HU"/>
        </w:rPr>
        <w:t xml:space="preserve"> </w:t>
      </w:r>
      <w:proofErr w:type="spellStart"/>
      <w:r w:rsidR="005A329B" w:rsidRPr="00F83ED1">
        <w:rPr>
          <w:lang w:val="hu-HU"/>
        </w:rPr>
        <w:t>vazokonstriktor</w:t>
      </w:r>
      <w:proofErr w:type="spellEnd"/>
      <w:r w:rsidRPr="00F83ED1">
        <w:rPr>
          <w:lang w:val="hu-HU"/>
        </w:rPr>
        <w:t xml:space="preserve"> </w:t>
      </w:r>
      <w:proofErr w:type="spellStart"/>
      <w:r w:rsidRPr="00F83ED1">
        <w:rPr>
          <w:lang w:val="hu-HU"/>
        </w:rPr>
        <w:t>szimpatomimetikumokkal</w:t>
      </w:r>
      <w:proofErr w:type="spellEnd"/>
      <w:r w:rsidRPr="00F83ED1">
        <w:rPr>
          <w:lang w:val="hu-HU"/>
        </w:rPr>
        <w:t>.</w:t>
      </w:r>
    </w:p>
    <w:p w14:paraId="73D00A7F" w14:textId="0F2F997C" w:rsidR="005136F0" w:rsidRPr="00F83ED1" w:rsidRDefault="005136F0" w:rsidP="00130037">
      <w:pPr>
        <w:spacing w:line="240" w:lineRule="auto"/>
        <w:rPr>
          <w:lang w:val="hu-HU"/>
        </w:rPr>
      </w:pPr>
    </w:p>
    <w:p w14:paraId="301FDA87" w14:textId="771BDD82" w:rsidR="005136F0" w:rsidRPr="00F83ED1" w:rsidRDefault="000618B2" w:rsidP="00535EA7">
      <w:pPr>
        <w:keepNext/>
        <w:spacing w:line="240" w:lineRule="auto"/>
        <w:rPr>
          <w:b/>
          <w:bCs/>
          <w:iCs/>
          <w:lang w:val="hu-HU" w:eastAsia="hu-HU"/>
        </w:rPr>
      </w:pPr>
      <w:r w:rsidRPr="00F83ED1">
        <w:rPr>
          <w:b/>
          <w:bCs/>
          <w:iCs/>
          <w:lang w:val="hu-HU" w:eastAsia="hu-HU"/>
        </w:rPr>
        <w:t>Vérnyomáscsökkentő szerek:</w:t>
      </w:r>
    </w:p>
    <w:p w14:paraId="030DAD94" w14:textId="12B94B6C" w:rsidR="000618B2" w:rsidRPr="00F83ED1" w:rsidRDefault="000618B2" w:rsidP="00130037">
      <w:pPr>
        <w:spacing w:line="240" w:lineRule="auto"/>
        <w:rPr>
          <w:iCs/>
          <w:lang w:val="hu-HU" w:eastAsia="hu-HU"/>
        </w:rPr>
      </w:pPr>
      <w:r w:rsidRPr="00F83ED1">
        <w:rPr>
          <w:iCs/>
          <w:lang w:val="hu-HU" w:eastAsia="hu-HU"/>
        </w:rPr>
        <w:t xml:space="preserve">A </w:t>
      </w:r>
      <w:proofErr w:type="spellStart"/>
      <w:r w:rsidRPr="00F83ED1">
        <w:rPr>
          <w:iCs/>
          <w:lang w:val="hu-HU" w:eastAsia="hu-HU"/>
        </w:rPr>
        <w:t>re</w:t>
      </w:r>
      <w:r w:rsidR="00AE249E">
        <w:rPr>
          <w:iCs/>
          <w:lang w:val="hu-HU" w:eastAsia="hu-HU"/>
        </w:rPr>
        <w:t>s</w:t>
      </w:r>
      <w:r w:rsidRPr="00F83ED1">
        <w:rPr>
          <w:iCs/>
          <w:lang w:val="hu-HU" w:eastAsia="hu-HU"/>
        </w:rPr>
        <w:t>zerpin</w:t>
      </w:r>
      <w:proofErr w:type="spellEnd"/>
      <w:r w:rsidRPr="00F83ED1">
        <w:rPr>
          <w:iCs/>
          <w:lang w:val="hu-HU" w:eastAsia="hu-HU"/>
        </w:rPr>
        <w:t xml:space="preserve"> és </w:t>
      </w:r>
      <w:proofErr w:type="spellStart"/>
      <w:r w:rsidRPr="00F83ED1">
        <w:rPr>
          <w:iCs/>
          <w:lang w:val="hu-HU" w:eastAsia="hu-HU"/>
        </w:rPr>
        <w:t>metildopa</w:t>
      </w:r>
      <w:proofErr w:type="spellEnd"/>
      <w:r w:rsidRPr="00F83ED1">
        <w:rPr>
          <w:iCs/>
          <w:lang w:val="hu-HU" w:eastAsia="hu-HU"/>
        </w:rPr>
        <w:t xml:space="preserve"> csökkentheti az </w:t>
      </w:r>
      <w:proofErr w:type="spellStart"/>
      <w:r w:rsidRPr="00F83ED1">
        <w:rPr>
          <w:iCs/>
          <w:lang w:val="hu-HU" w:eastAsia="hu-HU"/>
        </w:rPr>
        <w:t>efedrin</w:t>
      </w:r>
      <w:proofErr w:type="spellEnd"/>
      <w:r w:rsidRPr="00F83ED1">
        <w:rPr>
          <w:iCs/>
          <w:lang w:val="hu-HU" w:eastAsia="hu-HU"/>
        </w:rPr>
        <w:t xml:space="preserve"> </w:t>
      </w:r>
      <w:proofErr w:type="spellStart"/>
      <w:r w:rsidRPr="00F83ED1">
        <w:rPr>
          <w:iCs/>
          <w:lang w:val="hu-HU" w:eastAsia="hu-HU"/>
        </w:rPr>
        <w:t>va</w:t>
      </w:r>
      <w:r w:rsidR="00466419">
        <w:rPr>
          <w:iCs/>
          <w:lang w:val="hu-HU" w:eastAsia="hu-HU"/>
        </w:rPr>
        <w:t>z</w:t>
      </w:r>
      <w:r w:rsidRPr="00F83ED1">
        <w:rPr>
          <w:iCs/>
          <w:lang w:val="hu-HU" w:eastAsia="hu-HU"/>
        </w:rPr>
        <w:t>opress</w:t>
      </w:r>
      <w:r w:rsidR="00466419">
        <w:rPr>
          <w:iCs/>
          <w:lang w:val="hu-HU" w:eastAsia="hu-HU"/>
        </w:rPr>
        <w:t>z</w:t>
      </w:r>
      <w:r w:rsidRPr="00F83ED1">
        <w:rPr>
          <w:iCs/>
          <w:lang w:val="hu-HU" w:eastAsia="hu-HU"/>
        </w:rPr>
        <w:t>or</w:t>
      </w:r>
      <w:proofErr w:type="spellEnd"/>
      <w:r w:rsidRPr="00F83ED1">
        <w:rPr>
          <w:iCs/>
          <w:lang w:val="hu-HU" w:eastAsia="hu-HU"/>
        </w:rPr>
        <w:t xml:space="preserve"> hatását.</w:t>
      </w:r>
    </w:p>
    <w:p w14:paraId="0D348FAE" w14:textId="61C46FA9" w:rsidR="000618B2" w:rsidRPr="00F83ED1" w:rsidRDefault="000618B2" w:rsidP="00130037">
      <w:pPr>
        <w:spacing w:line="240" w:lineRule="auto"/>
        <w:rPr>
          <w:iCs/>
          <w:u w:val="single"/>
          <w:lang w:val="hu-HU" w:eastAsia="hu-HU"/>
        </w:rPr>
      </w:pPr>
    </w:p>
    <w:p w14:paraId="51A13B67" w14:textId="77777777" w:rsidR="00EA1846" w:rsidRPr="00F83ED1" w:rsidRDefault="00F7162F" w:rsidP="00DB0BD1">
      <w:pPr>
        <w:keepNext/>
        <w:spacing w:line="240" w:lineRule="auto"/>
        <w:ind w:left="567" w:hanging="567"/>
        <w:outlineLvl w:val="1"/>
        <w:rPr>
          <w:b/>
          <w:bCs/>
          <w:lang w:val="hu-HU"/>
        </w:rPr>
      </w:pPr>
      <w:r w:rsidRPr="00F83ED1">
        <w:rPr>
          <w:b/>
          <w:bCs/>
          <w:lang w:val="hu-HU"/>
        </w:rPr>
        <w:t>4.6</w:t>
      </w:r>
      <w:r w:rsidRPr="00F83ED1">
        <w:rPr>
          <w:b/>
          <w:bCs/>
          <w:lang w:val="hu-HU"/>
        </w:rPr>
        <w:tab/>
        <w:t>Termékenység, terhesség és szoptatás</w:t>
      </w:r>
    </w:p>
    <w:p w14:paraId="3170B902" w14:textId="77777777" w:rsidR="00EA1846" w:rsidRPr="00F83ED1" w:rsidRDefault="00EA1846" w:rsidP="00535EA7">
      <w:pPr>
        <w:keepNext/>
        <w:spacing w:line="240" w:lineRule="auto"/>
        <w:rPr>
          <w:iCs/>
          <w:lang w:val="hu-HU"/>
        </w:rPr>
      </w:pPr>
    </w:p>
    <w:p w14:paraId="4DC4F168" w14:textId="7A5DC9AD" w:rsidR="000618B2" w:rsidRPr="00F83ED1" w:rsidRDefault="000618B2" w:rsidP="00535EA7">
      <w:pPr>
        <w:keepNext/>
        <w:spacing w:line="240" w:lineRule="auto"/>
        <w:rPr>
          <w:b/>
          <w:bCs/>
          <w:lang w:val="hu-HU"/>
        </w:rPr>
      </w:pPr>
      <w:r w:rsidRPr="00F83ED1">
        <w:rPr>
          <w:b/>
          <w:bCs/>
          <w:lang w:val="hu-HU"/>
        </w:rPr>
        <w:t>Terhesség</w:t>
      </w:r>
    </w:p>
    <w:p w14:paraId="7B0ED98C" w14:textId="77777777" w:rsidR="000618B2" w:rsidRPr="00F83ED1" w:rsidRDefault="000618B2" w:rsidP="00535EA7">
      <w:pPr>
        <w:keepNext/>
        <w:spacing w:line="240" w:lineRule="auto"/>
        <w:rPr>
          <w:b/>
          <w:bCs/>
          <w:lang w:val="hu-HU"/>
        </w:rPr>
      </w:pPr>
    </w:p>
    <w:p w14:paraId="7305B46B" w14:textId="35FB5309" w:rsidR="00EA1846" w:rsidRPr="00F83ED1" w:rsidRDefault="00466419" w:rsidP="000618B2">
      <w:pPr>
        <w:spacing w:line="240" w:lineRule="auto"/>
        <w:rPr>
          <w:lang w:val="hu-HU"/>
        </w:rPr>
      </w:pPr>
      <w:r>
        <w:rPr>
          <w:lang w:val="hu-HU"/>
        </w:rPr>
        <w:t>Á</w:t>
      </w:r>
      <w:r w:rsidR="000618B2" w:rsidRPr="00F83ED1">
        <w:rPr>
          <w:lang w:val="hu-HU"/>
        </w:rPr>
        <w:t xml:space="preserve">llatkísérletekben </w:t>
      </w:r>
      <w:proofErr w:type="spellStart"/>
      <w:r w:rsidR="000618B2" w:rsidRPr="00F83ED1">
        <w:rPr>
          <w:lang w:val="hu-HU"/>
        </w:rPr>
        <w:t>teratogén</w:t>
      </w:r>
      <w:proofErr w:type="spellEnd"/>
      <w:r w:rsidR="000618B2" w:rsidRPr="00F83ED1">
        <w:rPr>
          <w:lang w:val="hu-HU"/>
        </w:rPr>
        <w:t xml:space="preserve"> hatást igazoltak.</w:t>
      </w:r>
    </w:p>
    <w:p w14:paraId="57BD446F" w14:textId="6D269803" w:rsidR="00FD28F5" w:rsidRPr="00F83ED1" w:rsidRDefault="00FD28F5" w:rsidP="000618B2">
      <w:pPr>
        <w:spacing w:line="240" w:lineRule="auto"/>
        <w:rPr>
          <w:lang w:val="hu-HU"/>
        </w:rPr>
      </w:pPr>
      <w:r w:rsidRPr="00F83ED1">
        <w:rPr>
          <w:lang w:val="hu-HU"/>
        </w:rPr>
        <w:t>Korlátozott számú nőn</w:t>
      </w:r>
      <w:r w:rsidR="00466419">
        <w:rPr>
          <w:lang w:val="hu-HU"/>
        </w:rPr>
        <w:t>él</w:t>
      </w:r>
      <w:r w:rsidRPr="00F83ED1">
        <w:rPr>
          <w:lang w:val="hu-HU"/>
        </w:rPr>
        <w:t xml:space="preserve"> végzett epidemiológiai vizsgálatokból származó klinikai adatok azt mutatják, hogy az </w:t>
      </w:r>
      <w:proofErr w:type="spellStart"/>
      <w:r w:rsidRPr="00F83ED1">
        <w:rPr>
          <w:lang w:val="hu-HU"/>
        </w:rPr>
        <w:t>efedrinnek</w:t>
      </w:r>
      <w:proofErr w:type="spellEnd"/>
      <w:r w:rsidRPr="00F83ED1">
        <w:rPr>
          <w:lang w:val="hu-HU"/>
        </w:rPr>
        <w:t xml:space="preserve"> nincs különösebb hatása a fejlődési rendellenességek tekintetében.</w:t>
      </w:r>
    </w:p>
    <w:p w14:paraId="34D13237" w14:textId="05AD583D" w:rsidR="003F64B9" w:rsidRPr="00F83ED1" w:rsidRDefault="00466419" w:rsidP="008F208F">
      <w:pPr>
        <w:spacing w:line="240" w:lineRule="auto"/>
        <w:rPr>
          <w:lang w:val="hu-HU"/>
        </w:rPr>
      </w:pPr>
      <w:r>
        <w:rPr>
          <w:lang w:val="hu-HU"/>
        </w:rPr>
        <w:t>Anyai</w:t>
      </w:r>
      <w:r w:rsidRPr="00F83ED1">
        <w:rPr>
          <w:lang w:val="hu-HU"/>
        </w:rPr>
        <w:t xml:space="preserve"> </w:t>
      </w:r>
      <w:proofErr w:type="spellStart"/>
      <w:r w:rsidR="003F64B9" w:rsidRPr="00F83ED1">
        <w:rPr>
          <w:lang w:val="hu-HU"/>
        </w:rPr>
        <w:t>hypertonia</w:t>
      </w:r>
      <w:proofErr w:type="spellEnd"/>
      <w:r w:rsidR="003F64B9" w:rsidRPr="00F83ED1">
        <w:rPr>
          <w:lang w:val="hu-HU"/>
        </w:rPr>
        <w:t xml:space="preserve"> elszigetelt esetei</w:t>
      </w:r>
      <w:r w:rsidR="003A4068" w:rsidRPr="00F83ED1">
        <w:rPr>
          <w:lang w:val="hu-HU"/>
        </w:rPr>
        <w:t xml:space="preserve">t írták le </w:t>
      </w:r>
      <w:proofErr w:type="spellStart"/>
      <w:r w:rsidR="003A4068" w:rsidRPr="00F83ED1">
        <w:rPr>
          <w:lang w:val="hu-HU"/>
        </w:rPr>
        <w:t>vazonkonstriktor</w:t>
      </w:r>
      <w:proofErr w:type="spellEnd"/>
      <w:r w:rsidR="003A4068" w:rsidRPr="00F83ED1">
        <w:rPr>
          <w:lang w:val="hu-HU"/>
        </w:rPr>
        <w:t xml:space="preserve"> </w:t>
      </w:r>
      <w:proofErr w:type="spellStart"/>
      <w:r w:rsidR="003A4068" w:rsidRPr="00F83ED1">
        <w:rPr>
          <w:lang w:val="hu-HU"/>
        </w:rPr>
        <w:t>aminokkal</w:t>
      </w:r>
      <w:proofErr w:type="spellEnd"/>
      <w:r w:rsidR="003A4068" w:rsidRPr="00F83ED1">
        <w:rPr>
          <w:lang w:val="hu-HU"/>
        </w:rPr>
        <w:t xml:space="preserve"> történő visszaélés vagy azok tartós alkalmazását követően.</w:t>
      </w:r>
    </w:p>
    <w:p w14:paraId="27895ECF" w14:textId="07028133" w:rsidR="008F208F" w:rsidRPr="00F83ED1" w:rsidRDefault="00C90FAC" w:rsidP="00C90FAC">
      <w:pPr>
        <w:spacing w:line="240" w:lineRule="auto"/>
        <w:rPr>
          <w:lang w:val="hu-HU"/>
        </w:rPr>
      </w:pPr>
      <w:r w:rsidRPr="00F83ED1">
        <w:rPr>
          <w:lang w:val="hu-HU"/>
        </w:rPr>
        <w:t xml:space="preserve">Az </w:t>
      </w:r>
      <w:proofErr w:type="spellStart"/>
      <w:r w:rsidRPr="00F83ED1">
        <w:rPr>
          <w:lang w:val="hu-HU"/>
        </w:rPr>
        <w:t>efedrin</w:t>
      </w:r>
      <w:proofErr w:type="spellEnd"/>
      <w:r w:rsidRPr="00F83ED1">
        <w:rPr>
          <w:lang w:val="hu-HU"/>
        </w:rPr>
        <w:t xml:space="preserve"> átjut a placentán, és ez a magzati szívfrekvencia és a magzati szívfrekvencia-variabilitás növekedésével járt.</w:t>
      </w:r>
    </w:p>
    <w:p w14:paraId="06232340" w14:textId="23960914" w:rsidR="00C90FAC" w:rsidRPr="00F83ED1" w:rsidRDefault="00C90FAC" w:rsidP="00C90FAC">
      <w:pPr>
        <w:spacing w:line="240" w:lineRule="auto"/>
        <w:rPr>
          <w:lang w:val="hu-HU"/>
        </w:rPr>
      </w:pPr>
      <w:r w:rsidRPr="00F83ED1">
        <w:rPr>
          <w:lang w:val="hu-HU"/>
        </w:rPr>
        <w:t xml:space="preserve">Ezért </w:t>
      </w:r>
      <w:r w:rsidR="00466419" w:rsidRPr="00F83ED1">
        <w:rPr>
          <w:lang w:val="hu-HU"/>
        </w:rPr>
        <w:t xml:space="preserve">terhesség </w:t>
      </w:r>
      <w:r w:rsidR="00466419">
        <w:rPr>
          <w:lang w:val="hu-HU"/>
        </w:rPr>
        <w:t>alatt</w:t>
      </w:r>
      <w:r w:rsidR="00466419" w:rsidRPr="00F83ED1">
        <w:rPr>
          <w:lang w:val="hu-HU"/>
        </w:rPr>
        <w:t xml:space="preserve"> </w:t>
      </w:r>
      <w:r w:rsidRPr="00F83ED1">
        <w:rPr>
          <w:lang w:val="hu-HU"/>
        </w:rPr>
        <w:t xml:space="preserve">az </w:t>
      </w:r>
      <w:proofErr w:type="spellStart"/>
      <w:r w:rsidRPr="00F83ED1">
        <w:rPr>
          <w:lang w:val="hu-HU"/>
        </w:rPr>
        <w:t>efedrin</w:t>
      </w:r>
      <w:proofErr w:type="spellEnd"/>
      <w:r w:rsidRPr="00F83ED1">
        <w:rPr>
          <w:lang w:val="hu-HU"/>
        </w:rPr>
        <w:t xml:space="preserve"> alkalmazását kerülni kell, vagy csak körültekintéssel, szükség esetén szabad alkalmazni.</w:t>
      </w:r>
    </w:p>
    <w:p w14:paraId="79D0ABE7" w14:textId="4DE71B55" w:rsidR="008F208F" w:rsidRPr="00F83ED1" w:rsidRDefault="008F208F" w:rsidP="008F208F">
      <w:pPr>
        <w:spacing w:line="240" w:lineRule="auto"/>
        <w:rPr>
          <w:u w:val="single"/>
          <w:lang w:val="hu-HU"/>
        </w:rPr>
      </w:pPr>
    </w:p>
    <w:p w14:paraId="555FC6C9" w14:textId="5E1BB798" w:rsidR="008F208F" w:rsidRPr="00F83ED1" w:rsidRDefault="00E35397" w:rsidP="00535EA7">
      <w:pPr>
        <w:keepNext/>
        <w:spacing w:line="240" w:lineRule="auto"/>
        <w:rPr>
          <w:b/>
          <w:bCs/>
          <w:lang w:val="hu-HU"/>
        </w:rPr>
      </w:pPr>
      <w:r w:rsidRPr="00F83ED1">
        <w:rPr>
          <w:b/>
          <w:bCs/>
          <w:lang w:val="hu-HU"/>
        </w:rPr>
        <w:t>Szoptatás</w:t>
      </w:r>
    </w:p>
    <w:p w14:paraId="685F2EF0" w14:textId="77777777" w:rsidR="00E35397" w:rsidRPr="00F83ED1" w:rsidRDefault="00E35397" w:rsidP="00535EA7">
      <w:pPr>
        <w:keepNext/>
        <w:spacing w:line="240" w:lineRule="auto"/>
        <w:rPr>
          <w:u w:val="single"/>
          <w:lang w:val="hu-HU"/>
        </w:rPr>
      </w:pPr>
    </w:p>
    <w:p w14:paraId="3CAB2357" w14:textId="176BFC78" w:rsidR="00A90778" w:rsidRPr="008639AC" w:rsidRDefault="00A90778" w:rsidP="008F208F">
      <w:pPr>
        <w:spacing w:line="240" w:lineRule="auto"/>
        <w:rPr>
          <w:lang w:val="hu-HU"/>
        </w:rPr>
      </w:pPr>
      <w:r w:rsidRPr="008639AC">
        <w:rPr>
          <w:lang w:val="hu-HU"/>
        </w:rPr>
        <w:t xml:space="preserve">Az </w:t>
      </w:r>
      <w:proofErr w:type="spellStart"/>
      <w:r w:rsidRPr="008639AC">
        <w:rPr>
          <w:lang w:val="hu-HU"/>
        </w:rPr>
        <w:t>efedrin</w:t>
      </w:r>
      <w:proofErr w:type="spellEnd"/>
      <w:r w:rsidRPr="008639AC">
        <w:rPr>
          <w:lang w:val="hu-HU"/>
        </w:rPr>
        <w:t xml:space="preserve"> </w:t>
      </w:r>
      <w:proofErr w:type="spellStart"/>
      <w:r w:rsidRPr="008639AC">
        <w:rPr>
          <w:lang w:val="hu-HU"/>
        </w:rPr>
        <w:t>kiválasztódik</w:t>
      </w:r>
      <w:proofErr w:type="spellEnd"/>
      <w:r w:rsidRPr="008639AC">
        <w:rPr>
          <w:lang w:val="hu-HU"/>
        </w:rPr>
        <w:t xml:space="preserve"> az anyatejbe. A szoptatott csecsemők esetében ingerlékenységről és alvászavarokról számoltak be.</w:t>
      </w:r>
      <w:r w:rsidR="008F208F" w:rsidRPr="008639AC">
        <w:rPr>
          <w:lang w:val="hu-HU"/>
        </w:rPr>
        <w:t xml:space="preserve"> </w:t>
      </w:r>
      <w:r w:rsidRPr="008639AC">
        <w:rPr>
          <w:lang w:val="hu-HU"/>
        </w:rPr>
        <w:t xml:space="preserve">Bizonyított, hogy az </w:t>
      </w:r>
      <w:proofErr w:type="spellStart"/>
      <w:r w:rsidRPr="008639AC">
        <w:rPr>
          <w:lang w:val="hu-HU"/>
        </w:rPr>
        <w:t>efedrin</w:t>
      </w:r>
      <w:proofErr w:type="spellEnd"/>
      <w:r w:rsidRPr="008639AC">
        <w:rPr>
          <w:lang w:val="hu-HU"/>
        </w:rPr>
        <w:t xml:space="preserve"> a beadást követő 21</w:t>
      </w:r>
      <w:r w:rsidR="000B1E9A">
        <w:rPr>
          <w:lang w:val="hu-HU"/>
        </w:rPr>
        <w:t>–</w:t>
      </w:r>
      <w:r w:rsidRPr="008639AC">
        <w:rPr>
          <w:lang w:val="hu-HU"/>
        </w:rPr>
        <w:t>42</w:t>
      </w:r>
      <w:r w:rsidR="00723655" w:rsidRPr="008639AC">
        <w:rPr>
          <w:lang w:val="hu-HU"/>
        </w:rPr>
        <w:t> </w:t>
      </w:r>
      <w:r w:rsidRPr="008639AC">
        <w:rPr>
          <w:lang w:val="hu-HU"/>
        </w:rPr>
        <w:t xml:space="preserve">órán belül </w:t>
      </w:r>
      <w:proofErr w:type="spellStart"/>
      <w:r w:rsidRPr="008639AC">
        <w:rPr>
          <w:lang w:val="hu-HU"/>
        </w:rPr>
        <w:t>eliminálódik</w:t>
      </w:r>
      <w:proofErr w:type="spellEnd"/>
      <w:r w:rsidRPr="008639AC">
        <w:rPr>
          <w:lang w:val="hu-HU"/>
        </w:rPr>
        <w:t xml:space="preserve">, ezért el kell dönteni, hogy az </w:t>
      </w:r>
      <w:proofErr w:type="spellStart"/>
      <w:r w:rsidRPr="008639AC">
        <w:rPr>
          <w:lang w:val="hu-HU"/>
        </w:rPr>
        <w:t>efedrin</w:t>
      </w:r>
      <w:proofErr w:type="spellEnd"/>
      <w:r w:rsidR="006D4E91">
        <w:rPr>
          <w:lang w:val="hu-HU"/>
        </w:rPr>
        <w:t>-</w:t>
      </w:r>
      <w:r w:rsidRPr="008639AC">
        <w:rPr>
          <w:lang w:val="hu-HU"/>
        </w:rPr>
        <w:t>kezelést</w:t>
      </w:r>
      <w:r w:rsidR="006D4E91">
        <w:rPr>
          <w:lang w:val="hu-HU"/>
        </w:rPr>
        <w:t xml:space="preserve"> halasztják el</w:t>
      </w:r>
      <w:r w:rsidRPr="008639AC">
        <w:rPr>
          <w:lang w:val="hu-HU"/>
        </w:rPr>
        <w:t xml:space="preserve">, vagy a szoptatást </w:t>
      </w:r>
      <w:r w:rsidR="006D4E91" w:rsidRPr="008639AC">
        <w:rPr>
          <w:lang w:val="hu-HU"/>
        </w:rPr>
        <w:t xml:space="preserve">felfüggesztik </w:t>
      </w:r>
      <w:r w:rsidRPr="008639AC">
        <w:rPr>
          <w:lang w:val="hu-HU"/>
        </w:rPr>
        <w:t>a beadást követő 2</w:t>
      </w:r>
      <w:r w:rsidR="00723655" w:rsidRPr="008639AC">
        <w:rPr>
          <w:lang w:val="hu-HU"/>
        </w:rPr>
        <w:t> </w:t>
      </w:r>
      <w:r w:rsidRPr="008639AC">
        <w:rPr>
          <w:lang w:val="hu-HU"/>
        </w:rPr>
        <w:t xml:space="preserve">napban, figyelembe véve a szoptatás előnyét a gyermek, valamint a </w:t>
      </w:r>
      <w:r w:rsidR="006D4E91">
        <w:rPr>
          <w:lang w:val="hu-HU"/>
        </w:rPr>
        <w:t>kezelés</w:t>
      </w:r>
      <w:r w:rsidR="006D4E91" w:rsidRPr="008639AC">
        <w:rPr>
          <w:lang w:val="hu-HU"/>
        </w:rPr>
        <w:t xml:space="preserve"> </w:t>
      </w:r>
      <w:r w:rsidRPr="008639AC">
        <w:rPr>
          <w:lang w:val="hu-HU"/>
        </w:rPr>
        <w:t>előnyét a</w:t>
      </w:r>
      <w:r w:rsidR="006D4E91">
        <w:rPr>
          <w:lang w:val="hu-HU"/>
        </w:rPr>
        <w:t>z anya szempontjából</w:t>
      </w:r>
      <w:r w:rsidRPr="008639AC">
        <w:rPr>
          <w:lang w:val="hu-HU"/>
        </w:rPr>
        <w:t>.</w:t>
      </w:r>
    </w:p>
    <w:p w14:paraId="325351A6" w14:textId="41702618" w:rsidR="000618B2" w:rsidRPr="00F83ED1" w:rsidRDefault="000618B2" w:rsidP="000618B2">
      <w:pPr>
        <w:spacing w:line="240" w:lineRule="auto"/>
        <w:rPr>
          <w:u w:val="single"/>
          <w:lang w:val="hu-HU"/>
        </w:rPr>
      </w:pPr>
    </w:p>
    <w:p w14:paraId="6DAE3276" w14:textId="70700B5C" w:rsidR="000D5622" w:rsidRPr="00F83ED1" w:rsidRDefault="000D5622" w:rsidP="00535EA7">
      <w:pPr>
        <w:keepNext/>
        <w:spacing w:line="240" w:lineRule="auto"/>
        <w:rPr>
          <w:b/>
          <w:bCs/>
          <w:lang w:val="hu-HU"/>
        </w:rPr>
      </w:pPr>
      <w:r w:rsidRPr="00F83ED1">
        <w:rPr>
          <w:b/>
          <w:bCs/>
          <w:lang w:val="hu-HU"/>
        </w:rPr>
        <w:t>Termékenység</w:t>
      </w:r>
    </w:p>
    <w:p w14:paraId="1570CE8C" w14:textId="77777777" w:rsidR="00535EA7" w:rsidRPr="00F83ED1" w:rsidRDefault="00535EA7" w:rsidP="00535EA7">
      <w:pPr>
        <w:keepNext/>
        <w:spacing w:line="240" w:lineRule="auto"/>
        <w:rPr>
          <w:b/>
          <w:bCs/>
          <w:lang w:val="hu-HU"/>
        </w:rPr>
      </w:pPr>
    </w:p>
    <w:p w14:paraId="38DC5985" w14:textId="55539FFF" w:rsidR="000618B2" w:rsidRPr="00F83ED1" w:rsidRDefault="000D5622" w:rsidP="000618B2">
      <w:pPr>
        <w:spacing w:line="240" w:lineRule="auto"/>
        <w:rPr>
          <w:u w:val="single"/>
          <w:lang w:val="hu-HU"/>
        </w:rPr>
      </w:pPr>
      <w:r w:rsidRPr="00F83ED1">
        <w:rPr>
          <w:lang w:val="hu-HU"/>
        </w:rPr>
        <w:t>Nem állnak rendelkezésre adatok.</w:t>
      </w:r>
    </w:p>
    <w:p w14:paraId="0A713B17" w14:textId="34F499ED" w:rsidR="000618B2" w:rsidRPr="00F83ED1" w:rsidRDefault="000618B2" w:rsidP="000618B2">
      <w:pPr>
        <w:spacing w:line="240" w:lineRule="auto"/>
        <w:rPr>
          <w:u w:val="single"/>
          <w:lang w:val="hu-HU"/>
        </w:rPr>
      </w:pPr>
    </w:p>
    <w:p w14:paraId="3CE75EFD" w14:textId="77777777" w:rsidR="00EA1846" w:rsidRPr="00F83ED1" w:rsidRDefault="00F7162F" w:rsidP="00DB0BD1">
      <w:pPr>
        <w:keepNext/>
        <w:spacing w:line="240" w:lineRule="auto"/>
        <w:ind w:left="567" w:hanging="567"/>
        <w:outlineLvl w:val="1"/>
        <w:rPr>
          <w:b/>
          <w:bCs/>
          <w:lang w:val="hu-HU"/>
        </w:rPr>
      </w:pPr>
      <w:r w:rsidRPr="00F83ED1">
        <w:rPr>
          <w:b/>
          <w:bCs/>
          <w:lang w:val="hu-HU"/>
        </w:rPr>
        <w:t>4.7</w:t>
      </w:r>
      <w:r w:rsidRPr="00F83ED1">
        <w:rPr>
          <w:b/>
          <w:bCs/>
          <w:lang w:val="hu-HU"/>
        </w:rPr>
        <w:tab/>
        <w:t>A készítmény hatásai a gépjárművezetéshez és a gépek kezeléséhez szükséges képességekre</w:t>
      </w:r>
    </w:p>
    <w:p w14:paraId="0527988E" w14:textId="042DE576" w:rsidR="00EA1846" w:rsidRPr="00F83ED1" w:rsidRDefault="00EA1846" w:rsidP="00535EA7">
      <w:pPr>
        <w:keepNext/>
        <w:spacing w:line="240" w:lineRule="auto"/>
        <w:rPr>
          <w:lang w:val="hu-HU"/>
        </w:rPr>
      </w:pPr>
    </w:p>
    <w:p w14:paraId="05947189" w14:textId="77777777" w:rsidR="000D5622" w:rsidRPr="00F83ED1" w:rsidRDefault="000D5622" w:rsidP="000D5622">
      <w:pPr>
        <w:spacing w:line="240" w:lineRule="auto"/>
        <w:rPr>
          <w:lang w:val="hu-HU"/>
        </w:rPr>
      </w:pPr>
      <w:r w:rsidRPr="00F83ED1">
        <w:rPr>
          <w:lang w:val="hu-HU"/>
        </w:rPr>
        <w:t>Nem releváns.</w:t>
      </w:r>
    </w:p>
    <w:p w14:paraId="6FC8A1F4" w14:textId="21283DB3" w:rsidR="000D5622" w:rsidRPr="00F83ED1" w:rsidRDefault="000D5622" w:rsidP="00130037">
      <w:pPr>
        <w:spacing w:line="240" w:lineRule="auto"/>
        <w:rPr>
          <w:lang w:val="hu-HU"/>
        </w:rPr>
      </w:pPr>
    </w:p>
    <w:p w14:paraId="5B1444F8" w14:textId="77777777" w:rsidR="00EA1846" w:rsidRPr="00F83ED1" w:rsidRDefault="00F7162F" w:rsidP="00DB0BD1">
      <w:pPr>
        <w:keepNext/>
        <w:spacing w:line="240" w:lineRule="auto"/>
        <w:ind w:left="567" w:hanging="567"/>
        <w:outlineLvl w:val="1"/>
        <w:rPr>
          <w:b/>
          <w:bCs/>
          <w:lang w:val="hu-HU"/>
        </w:rPr>
      </w:pPr>
      <w:r w:rsidRPr="00F83ED1">
        <w:rPr>
          <w:b/>
          <w:bCs/>
          <w:lang w:val="hu-HU"/>
        </w:rPr>
        <w:t>4.8</w:t>
      </w:r>
      <w:r w:rsidRPr="00F83ED1">
        <w:rPr>
          <w:b/>
          <w:bCs/>
          <w:lang w:val="hu-HU"/>
        </w:rPr>
        <w:tab/>
        <w:t>Nemkívánatos hatások, mellékhatások</w:t>
      </w:r>
    </w:p>
    <w:p w14:paraId="33A6BF94" w14:textId="77777777" w:rsidR="00EA1846" w:rsidRPr="00F83ED1" w:rsidRDefault="00EA1846" w:rsidP="00535EA7">
      <w:pPr>
        <w:keepNext/>
        <w:spacing w:line="240" w:lineRule="auto"/>
        <w:rPr>
          <w:i/>
          <w:iCs/>
          <w:lang w:val="hu-HU"/>
        </w:rPr>
      </w:pPr>
    </w:p>
    <w:p w14:paraId="0D5CA680" w14:textId="1E19BDBC" w:rsidR="00281700" w:rsidRPr="00F83ED1" w:rsidRDefault="00281700" w:rsidP="00281700">
      <w:pPr>
        <w:spacing w:line="240" w:lineRule="auto"/>
        <w:rPr>
          <w:lang w:val="hu-HU"/>
        </w:rPr>
      </w:pPr>
      <w:r w:rsidRPr="00F83ED1">
        <w:rPr>
          <w:lang w:val="hu-HU"/>
        </w:rPr>
        <w:t xml:space="preserve">Nagyon gyakori: ≥1/10; </w:t>
      </w:r>
      <w:r w:rsidR="00466419">
        <w:rPr>
          <w:lang w:val="hu-HU"/>
        </w:rPr>
        <w:t>g</w:t>
      </w:r>
      <w:r w:rsidRPr="00F83ED1">
        <w:rPr>
          <w:lang w:val="hu-HU"/>
        </w:rPr>
        <w:t xml:space="preserve">yakori: ≥1/100 </w:t>
      </w:r>
      <w:r w:rsidR="001420AD" w:rsidRPr="00F83ED1">
        <w:rPr>
          <w:lang w:val="hu-HU"/>
        </w:rPr>
        <w:t xml:space="preserve">– </w:t>
      </w:r>
      <w:r w:rsidRPr="00F83ED1">
        <w:rPr>
          <w:lang w:val="hu-HU"/>
        </w:rPr>
        <w:t xml:space="preserve">&lt;1/10; </w:t>
      </w:r>
      <w:r w:rsidR="00466419">
        <w:rPr>
          <w:lang w:val="hu-HU"/>
        </w:rPr>
        <w:t>n</w:t>
      </w:r>
      <w:r w:rsidRPr="00F83ED1">
        <w:rPr>
          <w:lang w:val="hu-HU"/>
        </w:rPr>
        <w:t xml:space="preserve">em gyakori: ≥1/1,000 </w:t>
      </w:r>
      <w:r w:rsidR="001420AD" w:rsidRPr="00F83ED1">
        <w:rPr>
          <w:lang w:val="hu-HU"/>
        </w:rPr>
        <w:t xml:space="preserve">– </w:t>
      </w:r>
      <w:r w:rsidRPr="00F83ED1">
        <w:rPr>
          <w:lang w:val="hu-HU"/>
        </w:rPr>
        <w:t xml:space="preserve">&lt;1/100; </w:t>
      </w:r>
      <w:r w:rsidR="00466419">
        <w:rPr>
          <w:lang w:val="hu-HU"/>
        </w:rPr>
        <w:t>r</w:t>
      </w:r>
      <w:r w:rsidRPr="00F83ED1">
        <w:rPr>
          <w:lang w:val="hu-HU"/>
        </w:rPr>
        <w:t>itka: ≥1/10</w:t>
      </w:r>
      <w:r w:rsidR="00466419">
        <w:rPr>
          <w:lang w:val="hu-HU"/>
        </w:rPr>
        <w:t> </w:t>
      </w:r>
      <w:r w:rsidRPr="00F83ED1">
        <w:rPr>
          <w:lang w:val="hu-HU"/>
        </w:rPr>
        <w:t xml:space="preserve">000 </w:t>
      </w:r>
      <w:r w:rsidR="001420AD" w:rsidRPr="00F83ED1">
        <w:rPr>
          <w:lang w:val="hu-HU"/>
        </w:rPr>
        <w:t xml:space="preserve">– </w:t>
      </w:r>
      <w:r w:rsidRPr="00F83ED1">
        <w:rPr>
          <w:lang w:val="hu-HU"/>
        </w:rPr>
        <w:t xml:space="preserve">&lt;1/1000; </w:t>
      </w:r>
      <w:r w:rsidR="00466419">
        <w:rPr>
          <w:lang w:val="hu-HU"/>
        </w:rPr>
        <w:t>n</w:t>
      </w:r>
      <w:r w:rsidRPr="00F83ED1">
        <w:rPr>
          <w:lang w:val="hu-HU"/>
        </w:rPr>
        <w:t>agyon ritka: &lt;1/10</w:t>
      </w:r>
      <w:r w:rsidR="00466419">
        <w:rPr>
          <w:lang w:val="hu-HU"/>
        </w:rPr>
        <w:t> </w:t>
      </w:r>
      <w:r w:rsidRPr="00F83ED1">
        <w:rPr>
          <w:lang w:val="hu-HU"/>
        </w:rPr>
        <w:t xml:space="preserve">000; </w:t>
      </w:r>
      <w:r w:rsidR="00466419">
        <w:rPr>
          <w:lang w:val="hu-HU"/>
        </w:rPr>
        <w:t>n</w:t>
      </w:r>
      <w:r w:rsidRPr="00F83ED1">
        <w:rPr>
          <w:lang w:val="hu-HU"/>
        </w:rPr>
        <w:t>em ismert (</w:t>
      </w:r>
      <w:r w:rsidR="0079149B">
        <w:rPr>
          <w:lang w:val="hu-HU"/>
        </w:rPr>
        <w:t xml:space="preserve">a gyakoriság </w:t>
      </w:r>
      <w:r w:rsidRPr="00F83ED1">
        <w:rPr>
          <w:lang w:val="hu-HU"/>
        </w:rPr>
        <w:t>a rendelkezésre álló adatokból nem állapítható meg)</w:t>
      </w:r>
      <w:r w:rsidR="00466419">
        <w:rPr>
          <w:lang w:val="hu-HU"/>
        </w:rPr>
        <w:t>.</w:t>
      </w:r>
    </w:p>
    <w:p w14:paraId="51E6B559" w14:textId="29AA6C3B" w:rsidR="001420AD" w:rsidRPr="00F83ED1" w:rsidRDefault="001420AD" w:rsidP="00281700">
      <w:pPr>
        <w:spacing w:line="240" w:lineRule="auto"/>
        <w:rPr>
          <w:lang w:val="hu-HU"/>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326"/>
        <w:gridCol w:w="1531"/>
        <w:gridCol w:w="1326"/>
        <w:gridCol w:w="1435"/>
        <w:gridCol w:w="1563"/>
      </w:tblGrid>
      <w:tr w:rsidR="001420AD" w:rsidRPr="00F83ED1" w14:paraId="53A546AB" w14:textId="77777777" w:rsidTr="00DB0BD1">
        <w:trPr>
          <w:cantSplit/>
          <w:tblHeader/>
        </w:trPr>
        <w:tc>
          <w:tcPr>
            <w:tcW w:w="1654" w:type="dxa"/>
            <w:vMerge w:val="restart"/>
            <w:shd w:val="clear" w:color="auto" w:fill="auto"/>
          </w:tcPr>
          <w:p w14:paraId="4661ECC2" w14:textId="446C699E" w:rsidR="001420AD" w:rsidRPr="00F83ED1" w:rsidRDefault="009D7BD1" w:rsidP="0099475B">
            <w:pPr>
              <w:autoSpaceDE w:val="0"/>
              <w:autoSpaceDN w:val="0"/>
              <w:adjustRightInd w:val="0"/>
              <w:jc w:val="center"/>
              <w:rPr>
                <w:color w:val="000000"/>
                <w:lang w:val="hu-HU"/>
              </w:rPr>
            </w:pPr>
            <w:r w:rsidRPr="00F83ED1">
              <w:rPr>
                <w:b/>
                <w:bCs/>
                <w:sz w:val="18"/>
                <w:szCs w:val="18"/>
                <w:lang w:val="hu-HU" w:eastAsia="pt-PT"/>
              </w:rPr>
              <w:lastRenderedPageBreak/>
              <w:t>Szervrendszer</w:t>
            </w:r>
          </w:p>
        </w:tc>
        <w:tc>
          <w:tcPr>
            <w:tcW w:w="8200" w:type="dxa"/>
            <w:gridSpan w:val="5"/>
            <w:shd w:val="clear" w:color="auto" w:fill="auto"/>
          </w:tcPr>
          <w:p w14:paraId="35C4A2C6" w14:textId="3124408B" w:rsidR="001420AD" w:rsidRPr="00F83ED1" w:rsidRDefault="009D7BD1" w:rsidP="0099475B">
            <w:pPr>
              <w:autoSpaceDE w:val="0"/>
              <w:autoSpaceDN w:val="0"/>
              <w:adjustRightInd w:val="0"/>
              <w:jc w:val="center"/>
              <w:rPr>
                <w:color w:val="000000"/>
                <w:lang w:val="hu-HU"/>
              </w:rPr>
            </w:pPr>
            <w:r w:rsidRPr="00F83ED1">
              <w:rPr>
                <w:b/>
                <w:bCs/>
                <w:sz w:val="18"/>
                <w:szCs w:val="18"/>
                <w:lang w:val="hu-HU" w:eastAsia="pt-PT"/>
              </w:rPr>
              <w:t>Gyakoriság</w:t>
            </w:r>
          </w:p>
        </w:tc>
      </w:tr>
      <w:tr w:rsidR="001C0417" w:rsidRPr="00F83ED1" w14:paraId="750B8A53" w14:textId="77777777" w:rsidTr="00DB0BD1">
        <w:trPr>
          <w:cantSplit/>
          <w:tblHeader/>
        </w:trPr>
        <w:tc>
          <w:tcPr>
            <w:tcW w:w="1654" w:type="dxa"/>
            <w:vMerge/>
            <w:shd w:val="clear" w:color="auto" w:fill="auto"/>
          </w:tcPr>
          <w:p w14:paraId="0694E591" w14:textId="77777777" w:rsidR="001420AD" w:rsidRPr="00F83ED1" w:rsidRDefault="001420AD" w:rsidP="0099475B">
            <w:pPr>
              <w:autoSpaceDE w:val="0"/>
              <w:autoSpaceDN w:val="0"/>
              <w:adjustRightInd w:val="0"/>
              <w:jc w:val="center"/>
              <w:rPr>
                <w:color w:val="000000"/>
                <w:lang w:val="hu-HU"/>
              </w:rPr>
            </w:pPr>
          </w:p>
        </w:tc>
        <w:tc>
          <w:tcPr>
            <w:tcW w:w="1640" w:type="dxa"/>
            <w:shd w:val="clear" w:color="auto" w:fill="auto"/>
          </w:tcPr>
          <w:p w14:paraId="19379E2E" w14:textId="09906231" w:rsidR="001420AD" w:rsidRPr="00F83ED1" w:rsidRDefault="001420AD" w:rsidP="0099475B">
            <w:pPr>
              <w:autoSpaceDE w:val="0"/>
              <w:autoSpaceDN w:val="0"/>
              <w:adjustRightInd w:val="0"/>
              <w:jc w:val="center"/>
              <w:rPr>
                <w:color w:val="000000"/>
                <w:lang w:val="hu-HU"/>
              </w:rPr>
            </w:pPr>
            <w:r w:rsidRPr="00F83ED1">
              <w:rPr>
                <w:b/>
                <w:bCs/>
                <w:sz w:val="18"/>
                <w:szCs w:val="18"/>
                <w:lang w:val="hu-HU" w:eastAsia="pt-PT"/>
              </w:rPr>
              <w:t>Nagyon gyakori</w:t>
            </w:r>
          </w:p>
        </w:tc>
        <w:tc>
          <w:tcPr>
            <w:tcW w:w="1640" w:type="dxa"/>
            <w:shd w:val="clear" w:color="auto" w:fill="auto"/>
          </w:tcPr>
          <w:p w14:paraId="05BC0E86" w14:textId="707F1EC4" w:rsidR="001420AD" w:rsidRPr="00F83ED1" w:rsidRDefault="001420AD" w:rsidP="0099475B">
            <w:pPr>
              <w:autoSpaceDE w:val="0"/>
              <w:autoSpaceDN w:val="0"/>
              <w:adjustRightInd w:val="0"/>
              <w:jc w:val="center"/>
              <w:rPr>
                <w:color w:val="000000"/>
                <w:lang w:val="hu-HU"/>
              </w:rPr>
            </w:pPr>
            <w:r w:rsidRPr="00F83ED1">
              <w:rPr>
                <w:b/>
                <w:bCs/>
                <w:sz w:val="18"/>
                <w:szCs w:val="18"/>
                <w:lang w:val="hu-HU" w:eastAsia="pt-PT"/>
              </w:rPr>
              <w:t>Gyakori</w:t>
            </w:r>
          </w:p>
        </w:tc>
        <w:tc>
          <w:tcPr>
            <w:tcW w:w="1640" w:type="dxa"/>
            <w:shd w:val="clear" w:color="auto" w:fill="auto"/>
          </w:tcPr>
          <w:p w14:paraId="1A85ECEB" w14:textId="05618938" w:rsidR="001420AD" w:rsidRPr="00F83ED1" w:rsidRDefault="001420AD" w:rsidP="0099475B">
            <w:pPr>
              <w:autoSpaceDE w:val="0"/>
              <w:autoSpaceDN w:val="0"/>
              <w:adjustRightInd w:val="0"/>
              <w:jc w:val="center"/>
              <w:rPr>
                <w:color w:val="000000"/>
                <w:lang w:val="hu-HU"/>
              </w:rPr>
            </w:pPr>
            <w:r w:rsidRPr="00F83ED1">
              <w:rPr>
                <w:b/>
                <w:bCs/>
                <w:sz w:val="18"/>
                <w:szCs w:val="18"/>
                <w:lang w:val="hu-HU" w:eastAsia="pt-PT"/>
              </w:rPr>
              <w:t>Nem gyakori</w:t>
            </w:r>
          </w:p>
        </w:tc>
        <w:tc>
          <w:tcPr>
            <w:tcW w:w="1640" w:type="dxa"/>
            <w:shd w:val="clear" w:color="auto" w:fill="auto"/>
          </w:tcPr>
          <w:p w14:paraId="1EDEBCBA" w14:textId="279BBB45" w:rsidR="001420AD" w:rsidRPr="00F83ED1" w:rsidRDefault="001420AD" w:rsidP="0099475B">
            <w:pPr>
              <w:autoSpaceDE w:val="0"/>
              <w:autoSpaceDN w:val="0"/>
              <w:adjustRightInd w:val="0"/>
              <w:jc w:val="center"/>
              <w:rPr>
                <w:color w:val="000000"/>
                <w:lang w:val="hu-HU"/>
              </w:rPr>
            </w:pPr>
            <w:r w:rsidRPr="00F83ED1">
              <w:rPr>
                <w:b/>
                <w:bCs/>
                <w:sz w:val="18"/>
                <w:szCs w:val="18"/>
                <w:lang w:val="hu-HU" w:eastAsia="pt-PT"/>
              </w:rPr>
              <w:t>Ritka</w:t>
            </w:r>
          </w:p>
        </w:tc>
        <w:tc>
          <w:tcPr>
            <w:tcW w:w="1640" w:type="dxa"/>
            <w:shd w:val="clear" w:color="auto" w:fill="auto"/>
          </w:tcPr>
          <w:p w14:paraId="61FAFEBD" w14:textId="33E40273" w:rsidR="001420AD" w:rsidRPr="00F83ED1" w:rsidRDefault="001420AD" w:rsidP="0099475B">
            <w:pPr>
              <w:autoSpaceDE w:val="0"/>
              <w:autoSpaceDN w:val="0"/>
              <w:adjustRightInd w:val="0"/>
              <w:jc w:val="center"/>
              <w:rPr>
                <w:color w:val="000000"/>
                <w:lang w:val="hu-HU"/>
              </w:rPr>
            </w:pPr>
            <w:r w:rsidRPr="00F83ED1">
              <w:rPr>
                <w:b/>
                <w:bCs/>
                <w:sz w:val="18"/>
                <w:szCs w:val="18"/>
                <w:lang w:val="hu-HU" w:eastAsia="pt-PT"/>
              </w:rPr>
              <w:t>Nem ismert</w:t>
            </w:r>
          </w:p>
        </w:tc>
      </w:tr>
      <w:tr w:rsidR="001C0417" w:rsidRPr="00F83ED1" w14:paraId="79AEDF73" w14:textId="77777777" w:rsidTr="00DB0BD1">
        <w:trPr>
          <w:cantSplit/>
          <w:trHeight w:val="650"/>
        </w:trPr>
        <w:tc>
          <w:tcPr>
            <w:tcW w:w="1654" w:type="dxa"/>
            <w:shd w:val="clear" w:color="auto" w:fill="auto"/>
          </w:tcPr>
          <w:p w14:paraId="56C6810C" w14:textId="76649782" w:rsidR="001420AD" w:rsidRPr="00F83ED1" w:rsidRDefault="0078790D" w:rsidP="0099475B">
            <w:pPr>
              <w:autoSpaceDE w:val="0"/>
              <w:autoSpaceDN w:val="0"/>
              <w:adjustRightInd w:val="0"/>
              <w:rPr>
                <w:sz w:val="18"/>
                <w:szCs w:val="18"/>
                <w:highlight w:val="yellow"/>
                <w:lang w:val="hu-HU" w:eastAsia="pt-PT"/>
              </w:rPr>
            </w:pPr>
            <w:r w:rsidRPr="00F83ED1">
              <w:rPr>
                <w:sz w:val="18"/>
                <w:szCs w:val="18"/>
                <w:lang w:val="hu-HU" w:eastAsia="pt-PT"/>
              </w:rPr>
              <w:t>Vérképzőszervi és nyirokrendszeri betegségek</w:t>
            </w:r>
            <w:r w:rsidR="006D4E91">
              <w:rPr>
                <w:sz w:val="18"/>
                <w:szCs w:val="18"/>
                <w:lang w:val="hu-HU" w:eastAsia="pt-PT"/>
              </w:rPr>
              <w:t xml:space="preserve"> és tünetek</w:t>
            </w:r>
          </w:p>
        </w:tc>
        <w:tc>
          <w:tcPr>
            <w:tcW w:w="1640" w:type="dxa"/>
            <w:shd w:val="clear" w:color="auto" w:fill="auto"/>
          </w:tcPr>
          <w:p w14:paraId="18517C9C" w14:textId="77777777" w:rsidR="001420AD" w:rsidRPr="00F83ED1" w:rsidRDefault="001420AD" w:rsidP="0099475B">
            <w:pPr>
              <w:autoSpaceDE w:val="0"/>
              <w:autoSpaceDN w:val="0"/>
              <w:adjustRightInd w:val="0"/>
              <w:rPr>
                <w:color w:val="000000"/>
                <w:highlight w:val="yellow"/>
                <w:lang w:val="hu-HU"/>
              </w:rPr>
            </w:pPr>
          </w:p>
        </w:tc>
        <w:tc>
          <w:tcPr>
            <w:tcW w:w="1640" w:type="dxa"/>
            <w:shd w:val="clear" w:color="auto" w:fill="auto"/>
          </w:tcPr>
          <w:p w14:paraId="09261895" w14:textId="77777777" w:rsidR="001420AD" w:rsidRPr="00F83ED1" w:rsidRDefault="001420AD" w:rsidP="0099475B">
            <w:pPr>
              <w:autoSpaceDE w:val="0"/>
              <w:autoSpaceDN w:val="0"/>
              <w:adjustRightInd w:val="0"/>
              <w:rPr>
                <w:sz w:val="18"/>
                <w:szCs w:val="18"/>
                <w:highlight w:val="yellow"/>
                <w:lang w:val="hu-HU" w:eastAsia="pt-PT"/>
              </w:rPr>
            </w:pPr>
          </w:p>
        </w:tc>
        <w:tc>
          <w:tcPr>
            <w:tcW w:w="1640" w:type="dxa"/>
            <w:shd w:val="clear" w:color="auto" w:fill="auto"/>
          </w:tcPr>
          <w:p w14:paraId="1589D08B" w14:textId="77777777" w:rsidR="001420AD" w:rsidRPr="00F83ED1" w:rsidRDefault="001420AD" w:rsidP="0099475B">
            <w:pPr>
              <w:autoSpaceDE w:val="0"/>
              <w:autoSpaceDN w:val="0"/>
              <w:adjustRightInd w:val="0"/>
              <w:rPr>
                <w:sz w:val="18"/>
                <w:szCs w:val="18"/>
                <w:highlight w:val="yellow"/>
                <w:lang w:val="hu-HU" w:eastAsia="pt-PT"/>
              </w:rPr>
            </w:pPr>
          </w:p>
        </w:tc>
        <w:tc>
          <w:tcPr>
            <w:tcW w:w="1640" w:type="dxa"/>
            <w:shd w:val="clear" w:color="auto" w:fill="auto"/>
          </w:tcPr>
          <w:p w14:paraId="631211C0" w14:textId="77777777" w:rsidR="001420AD" w:rsidRPr="00F83ED1" w:rsidRDefault="001420AD" w:rsidP="0099475B">
            <w:pPr>
              <w:autoSpaceDE w:val="0"/>
              <w:autoSpaceDN w:val="0"/>
              <w:adjustRightInd w:val="0"/>
              <w:rPr>
                <w:sz w:val="18"/>
                <w:szCs w:val="18"/>
                <w:highlight w:val="yellow"/>
                <w:lang w:val="hu-HU" w:eastAsia="pt-PT"/>
              </w:rPr>
            </w:pPr>
          </w:p>
        </w:tc>
        <w:tc>
          <w:tcPr>
            <w:tcW w:w="1640" w:type="dxa"/>
            <w:shd w:val="clear" w:color="auto" w:fill="auto"/>
          </w:tcPr>
          <w:p w14:paraId="473FE7DD" w14:textId="5715F9B4" w:rsidR="001420AD" w:rsidRPr="00F83ED1" w:rsidRDefault="0078790D" w:rsidP="0099475B">
            <w:pPr>
              <w:autoSpaceDE w:val="0"/>
              <w:autoSpaceDN w:val="0"/>
              <w:adjustRightInd w:val="0"/>
              <w:rPr>
                <w:sz w:val="18"/>
                <w:szCs w:val="18"/>
                <w:highlight w:val="yellow"/>
                <w:lang w:val="hu-HU" w:eastAsia="pt-PT"/>
              </w:rPr>
            </w:pPr>
            <w:r w:rsidRPr="00F83ED1">
              <w:rPr>
                <w:sz w:val="18"/>
                <w:szCs w:val="18"/>
                <w:lang w:val="hu-HU" w:eastAsia="pt-PT"/>
              </w:rPr>
              <w:t xml:space="preserve">elsődleges </w:t>
            </w:r>
            <w:proofErr w:type="spellStart"/>
            <w:r w:rsidRPr="00F83ED1">
              <w:rPr>
                <w:sz w:val="18"/>
                <w:szCs w:val="18"/>
                <w:lang w:val="hu-HU" w:eastAsia="pt-PT"/>
              </w:rPr>
              <w:t>haemostasis</w:t>
            </w:r>
            <w:proofErr w:type="spellEnd"/>
            <w:r w:rsidRPr="00F83ED1">
              <w:rPr>
                <w:sz w:val="18"/>
                <w:szCs w:val="18"/>
                <w:lang w:val="hu-HU" w:eastAsia="pt-PT"/>
              </w:rPr>
              <w:t xml:space="preserve"> zavarai</w:t>
            </w:r>
          </w:p>
        </w:tc>
      </w:tr>
      <w:tr w:rsidR="001C0417" w:rsidRPr="00F83ED1" w14:paraId="1E546556" w14:textId="77777777" w:rsidTr="00DB0BD1">
        <w:trPr>
          <w:cantSplit/>
          <w:trHeight w:val="650"/>
        </w:trPr>
        <w:tc>
          <w:tcPr>
            <w:tcW w:w="1654" w:type="dxa"/>
            <w:shd w:val="clear" w:color="auto" w:fill="auto"/>
          </w:tcPr>
          <w:p w14:paraId="69D03128" w14:textId="1613E2D1" w:rsidR="001420AD" w:rsidRPr="00F83ED1" w:rsidRDefault="00A05F1C" w:rsidP="0099475B">
            <w:pPr>
              <w:autoSpaceDE w:val="0"/>
              <w:autoSpaceDN w:val="0"/>
              <w:adjustRightInd w:val="0"/>
              <w:rPr>
                <w:sz w:val="18"/>
                <w:szCs w:val="18"/>
                <w:lang w:val="hu-HU" w:eastAsia="pt-PT"/>
              </w:rPr>
            </w:pPr>
            <w:r w:rsidRPr="00F83ED1">
              <w:rPr>
                <w:sz w:val="18"/>
                <w:szCs w:val="18"/>
                <w:lang w:val="hu-HU" w:eastAsia="pt-PT"/>
              </w:rPr>
              <w:t xml:space="preserve">Immunrendszeri betegségek </w:t>
            </w:r>
            <w:r w:rsidR="006D4E91">
              <w:rPr>
                <w:sz w:val="18"/>
                <w:szCs w:val="18"/>
                <w:lang w:val="hu-HU" w:eastAsia="pt-PT"/>
              </w:rPr>
              <w:t>és tünetek</w:t>
            </w:r>
          </w:p>
        </w:tc>
        <w:tc>
          <w:tcPr>
            <w:tcW w:w="1640" w:type="dxa"/>
            <w:shd w:val="clear" w:color="auto" w:fill="auto"/>
          </w:tcPr>
          <w:p w14:paraId="72FACCA1"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1A893B6B"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1DB94653"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67CB9872"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08A43365" w14:textId="4CEF5A2E" w:rsidR="001420AD" w:rsidRPr="00F83ED1" w:rsidRDefault="00A05F1C" w:rsidP="0099475B">
            <w:pPr>
              <w:autoSpaceDE w:val="0"/>
              <w:autoSpaceDN w:val="0"/>
              <w:adjustRightInd w:val="0"/>
              <w:rPr>
                <w:sz w:val="18"/>
                <w:szCs w:val="18"/>
                <w:lang w:val="hu-HU" w:eastAsia="pt-PT"/>
              </w:rPr>
            </w:pPr>
            <w:r w:rsidRPr="00F83ED1">
              <w:rPr>
                <w:sz w:val="18"/>
                <w:szCs w:val="18"/>
                <w:lang w:val="hu-HU" w:eastAsia="pt-PT"/>
              </w:rPr>
              <w:t>túlérzékenység</w:t>
            </w:r>
          </w:p>
        </w:tc>
      </w:tr>
      <w:tr w:rsidR="001C0417" w:rsidRPr="00F83ED1" w14:paraId="4DC8B7B3" w14:textId="77777777" w:rsidTr="00DB0BD1">
        <w:trPr>
          <w:cantSplit/>
          <w:trHeight w:val="650"/>
        </w:trPr>
        <w:tc>
          <w:tcPr>
            <w:tcW w:w="1654" w:type="dxa"/>
            <w:shd w:val="clear" w:color="auto" w:fill="auto"/>
          </w:tcPr>
          <w:p w14:paraId="26C05E33" w14:textId="2AAA82D6" w:rsidR="001420AD" w:rsidRPr="00F83ED1" w:rsidRDefault="00FB3283" w:rsidP="0099475B">
            <w:pPr>
              <w:autoSpaceDE w:val="0"/>
              <w:autoSpaceDN w:val="0"/>
              <w:adjustRightInd w:val="0"/>
              <w:rPr>
                <w:color w:val="000000"/>
                <w:lang w:val="hu-HU"/>
              </w:rPr>
            </w:pPr>
            <w:r w:rsidRPr="00F83ED1">
              <w:rPr>
                <w:sz w:val="18"/>
                <w:szCs w:val="18"/>
                <w:lang w:val="hu-HU" w:eastAsia="pt-PT"/>
              </w:rPr>
              <w:t>Pszichiátriai kórképek</w:t>
            </w:r>
          </w:p>
        </w:tc>
        <w:tc>
          <w:tcPr>
            <w:tcW w:w="1640" w:type="dxa"/>
            <w:shd w:val="clear" w:color="auto" w:fill="auto"/>
          </w:tcPr>
          <w:p w14:paraId="3CEA88B8"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0C8BCB8C" w14:textId="1176FB63" w:rsidR="001420AD" w:rsidRPr="00F83ED1" w:rsidRDefault="00FB3283" w:rsidP="0099475B">
            <w:pPr>
              <w:autoSpaceDE w:val="0"/>
              <w:autoSpaceDN w:val="0"/>
              <w:adjustRightInd w:val="0"/>
              <w:rPr>
                <w:sz w:val="18"/>
                <w:szCs w:val="18"/>
                <w:lang w:val="hu-HU" w:eastAsia="pt-PT"/>
              </w:rPr>
            </w:pPr>
            <w:r w:rsidRPr="00F83ED1">
              <w:rPr>
                <w:sz w:val="18"/>
                <w:szCs w:val="18"/>
                <w:lang w:val="hu-HU" w:eastAsia="pt-PT"/>
              </w:rPr>
              <w:t>zavartság</w:t>
            </w:r>
            <w:r w:rsidR="001420AD" w:rsidRPr="00F83ED1">
              <w:rPr>
                <w:sz w:val="18"/>
                <w:szCs w:val="18"/>
                <w:lang w:val="hu-HU" w:eastAsia="pt-PT"/>
              </w:rPr>
              <w:t xml:space="preserve">, </w:t>
            </w:r>
            <w:r w:rsidRPr="00F83ED1">
              <w:rPr>
                <w:sz w:val="18"/>
                <w:szCs w:val="18"/>
                <w:lang w:val="hu-HU" w:eastAsia="pt-PT"/>
              </w:rPr>
              <w:t>szorongás</w:t>
            </w:r>
            <w:r w:rsidR="001420AD" w:rsidRPr="00F83ED1">
              <w:rPr>
                <w:sz w:val="18"/>
                <w:szCs w:val="18"/>
                <w:lang w:val="hu-HU" w:eastAsia="pt-PT"/>
              </w:rPr>
              <w:t xml:space="preserve">, </w:t>
            </w:r>
            <w:r w:rsidRPr="00F83ED1">
              <w:rPr>
                <w:sz w:val="18"/>
                <w:szCs w:val="18"/>
                <w:lang w:val="hu-HU" w:eastAsia="pt-PT"/>
              </w:rPr>
              <w:t>depresszió</w:t>
            </w:r>
          </w:p>
        </w:tc>
        <w:tc>
          <w:tcPr>
            <w:tcW w:w="1640" w:type="dxa"/>
            <w:shd w:val="clear" w:color="auto" w:fill="auto"/>
          </w:tcPr>
          <w:p w14:paraId="6A0C5F06"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77A6469D"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40EFE248" w14:textId="5696D634" w:rsidR="001420AD" w:rsidRPr="00F83ED1" w:rsidRDefault="00FB3283" w:rsidP="0099475B">
            <w:pPr>
              <w:autoSpaceDE w:val="0"/>
              <w:autoSpaceDN w:val="0"/>
              <w:adjustRightInd w:val="0"/>
              <w:rPr>
                <w:sz w:val="18"/>
                <w:szCs w:val="18"/>
                <w:lang w:val="hu-HU" w:eastAsia="pt-PT"/>
              </w:rPr>
            </w:pPr>
            <w:r w:rsidRPr="00F83ED1">
              <w:rPr>
                <w:sz w:val="18"/>
                <w:szCs w:val="18"/>
                <w:lang w:val="hu-HU" w:eastAsia="pt-PT"/>
              </w:rPr>
              <w:t>pszichotikus állapotok</w:t>
            </w:r>
            <w:r w:rsidR="001420AD" w:rsidRPr="00F83ED1">
              <w:rPr>
                <w:sz w:val="18"/>
                <w:szCs w:val="18"/>
                <w:lang w:val="hu-HU" w:eastAsia="pt-PT"/>
              </w:rPr>
              <w:t xml:space="preserve">, </w:t>
            </w:r>
            <w:r w:rsidRPr="00F83ED1">
              <w:rPr>
                <w:sz w:val="18"/>
                <w:szCs w:val="18"/>
                <w:lang w:val="hu-HU" w:eastAsia="pt-PT"/>
              </w:rPr>
              <w:t>félelemérzet</w:t>
            </w:r>
          </w:p>
        </w:tc>
      </w:tr>
      <w:tr w:rsidR="001C0417" w:rsidRPr="00F83ED1" w14:paraId="6364B6DB" w14:textId="77777777" w:rsidTr="00DB0BD1">
        <w:trPr>
          <w:cantSplit/>
        </w:trPr>
        <w:tc>
          <w:tcPr>
            <w:tcW w:w="1654" w:type="dxa"/>
            <w:shd w:val="clear" w:color="auto" w:fill="auto"/>
          </w:tcPr>
          <w:p w14:paraId="283C3C2C" w14:textId="5FC2346F" w:rsidR="001420AD" w:rsidRPr="00F83ED1" w:rsidRDefault="00FB3283" w:rsidP="0099475B">
            <w:pPr>
              <w:autoSpaceDE w:val="0"/>
              <w:autoSpaceDN w:val="0"/>
              <w:adjustRightInd w:val="0"/>
              <w:rPr>
                <w:color w:val="000000"/>
                <w:lang w:val="hu-HU"/>
              </w:rPr>
            </w:pPr>
            <w:r w:rsidRPr="00F83ED1">
              <w:rPr>
                <w:sz w:val="18"/>
                <w:szCs w:val="18"/>
                <w:lang w:val="hu-HU" w:eastAsia="pt-PT"/>
              </w:rPr>
              <w:t>Idegrendszeri betegségek</w:t>
            </w:r>
            <w:r w:rsidR="009E00BA">
              <w:rPr>
                <w:sz w:val="18"/>
                <w:szCs w:val="18"/>
                <w:lang w:val="hu-HU" w:eastAsia="pt-PT"/>
              </w:rPr>
              <w:t xml:space="preserve"> és tünetek</w:t>
            </w:r>
          </w:p>
        </w:tc>
        <w:tc>
          <w:tcPr>
            <w:tcW w:w="1640" w:type="dxa"/>
            <w:shd w:val="clear" w:color="auto" w:fill="auto"/>
          </w:tcPr>
          <w:p w14:paraId="29DD3E46"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27AAD88D" w14:textId="301F1AEF" w:rsidR="001420AD" w:rsidRPr="00F83ED1" w:rsidRDefault="00A37D85" w:rsidP="0099475B">
            <w:pPr>
              <w:autoSpaceDE w:val="0"/>
              <w:autoSpaceDN w:val="0"/>
              <w:adjustRightInd w:val="0"/>
              <w:rPr>
                <w:sz w:val="18"/>
                <w:szCs w:val="18"/>
                <w:lang w:val="hu-HU" w:eastAsia="pt-PT"/>
              </w:rPr>
            </w:pPr>
            <w:r w:rsidRPr="00F83ED1">
              <w:rPr>
                <w:sz w:val="18"/>
                <w:szCs w:val="18"/>
                <w:lang w:val="hu-HU" w:eastAsia="pt-PT"/>
              </w:rPr>
              <w:t>idegesség</w:t>
            </w:r>
            <w:r w:rsidR="001420AD" w:rsidRPr="00F83ED1">
              <w:rPr>
                <w:sz w:val="18"/>
                <w:szCs w:val="18"/>
                <w:lang w:val="hu-HU" w:eastAsia="pt-PT"/>
              </w:rPr>
              <w:t xml:space="preserve">, </w:t>
            </w:r>
            <w:r w:rsidRPr="00F83ED1">
              <w:rPr>
                <w:sz w:val="18"/>
                <w:szCs w:val="18"/>
                <w:lang w:val="hu-HU" w:eastAsia="pt-PT"/>
              </w:rPr>
              <w:t>ingerlékenység</w:t>
            </w:r>
            <w:r w:rsidR="001420AD" w:rsidRPr="00F83ED1">
              <w:rPr>
                <w:sz w:val="18"/>
                <w:szCs w:val="18"/>
                <w:lang w:val="hu-HU" w:eastAsia="pt-PT"/>
              </w:rPr>
              <w:t xml:space="preserve">, </w:t>
            </w:r>
            <w:r w:rsidRPr="00F83ED1">
              <w:rPr>
                <w:sz w:val="18"/>
                <w:szCs w:val="18"/>
                <w:lang w:val="hu-HU" w:eastAsia="pt-PT"/>
              </w:rPr>
              <w:t>nyugtalanság</w:t>
            </w:r>
            <w:r w:rsidR="001420AD" w:rsidRPr="00F83ED1">
              <w:rPr>
                <w:sz w:val="18"/>
                <w:szCs w:val="18"/>
                <w:lang w:val="hu-HU" w:eastAsia="pt-PT"/>
              </w:rPr>
              <w:t xml:space="preserve">, </w:t>
            </w:r>
            <w:r w:rsidRPr="00F83ED1">
              <w:rPr>
                <w:sz w:val="18"/>
                <w:szCs w:val="18"/>
                <w:lang w:val="hu-HU" w:eastAsia="pt-PT"/>
              </w:rPr>
              <w:t>gyengeség</w:t>
            </w:r>
            <w:r w:rsidR="001420AD" w:rsidRPr="00F83ED1">
              <w:rPr>
                <w:sz w:val="18"/>
                <w:szCs w:val="18"/>
                <w:lang w:val="hu-HU" w:eastAsia="pt-PT"/>
              </w:rPr>
              <w:t xml:space="preserve">, </w:t>
            </w:r>
            <w:r w:rsidRPr="00F83ED1">
              <w:rPr>
                <w:sz w:val="18"/>
                <w:szCs w:val="18"/>
                <w:lang w:val="hu-HU" w:eastAsia="pt-PT"/>
              </w:rPr>
              <w:t>álmatlanság</w:t>
            </w:r>
            <w:r w:rsidR="001420AD" w:rsidRPr="00F83ED1">
              <w:rPr>
                <w:sz w:val="18"/>
                <w:szCs w:val="18"/>
                <w:lang w:val="hu-HU" w:eastAsia="pt-PT"/>
              </w:rPr>
              <w:t xml:space="preserve">, </w:t>
            </w:r>
            <w:r w:rsidRPr="00F83ED1">
              <w:rPr>
                <w:sz w:val="18"/>
                <w:szCs w:val="18"/>
                <w:lang w:val="hu-HU" w:eastAsia="pt-PT"/>
              </w:rPr>
              <w:t>fejfájás</w:t>
            </w:r>
            <w:r w:rsidR="001420AD" w:rsidRPr="00F83ED1">
              <w:rPr>
                <w:sz w:val="18"/>
                <w:szCs w:val="18"/>
                <w:lang w:val="hu-HU" w:eastAsia="pt-PT"/>
              </w:rPr>
              <w:t xml:space="preserve">, </w:t>
            </w:r>
            <w:r w:rsidRPr="00F83ED1">
              <w:rPr>
                <w:sz w:val="18"/>
                <w:szCs w:val="18"/>
                <w:lang w:val="hu-HU" w:eastAsia="pt-PT"/>
              </w:rPr>
              <w:t>verejtékezés</w:t>
            </w:r>
          </w:p>
        </w:tc>
        <w:tc>
          <w:tcPr>
            <w:tcW w:w="1640" w:type="dxa"/>
            <w:shd w:val="clear" w:color="auto" w:fill="auto"/>
          </w:tcPr>
          <w:p w14:paraId="604259E2"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6C7F29EF"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6578B92C" w14:textId="42A36B75" w:rsidR="001420AD" w:rsidRPr="00F83ED1" w:rsidRDefault="00A37D85" w:rsidP="0099475B">
            <w:pPr>
              <w:autoSpaceDE w:val="0"/>
              <w:autoSpaceDN w:val="0"/>
              <w:adjustRightInd w:val="0"/>
              <w:rPr>
                <w:sz w:val="18"/>
                <w:szCs w:val="18"/>
                <w:lang w:val="hu-HU" w:eastAsia="pt-PT"/>
              </w:rPr>
            </w:pPr>
            <w:r w:rsidRPr="00F83ED1">
              <w:rPr>
                <w:sz w:val="18"/>
                <w:szCs w:val="18"/>
                <w:lang w:val="hu-HU" w:eastAsia="pt-PT"/>
              </w:rPr>
              <w:t>remegés</w:t>
            </w:r>
            <w:r w:rsidR="001420AD" w:rsidRPr="00F83ED1">
              <w:rPr>
                <w:sz w:val="18"/>
                <w:szCs w:val="18"/>
                <w:lang w:val="hu-HU" w:eastAsia="pt-PT"/>
              </w:rPr>
              <w:t>,</w:t>
            </w:r>
            <w:r w:rsidRPr="00F83ED1">
              <w:rPr>
                <w:sz w:val="18"/>
                <w:szCs w:val="18"/>
                <w:lang w:val="hu-HU" w:eastAsia="pt-PT"/>
              </w:rPr>
              <w:br/>
              <w:t>fokozott nyálelválasztás</w:t>
            </w:r>
          </w:p>
        </w:tc>
      </w:tr>
      <w:tr w:rsidR="001C0417" w:rsidRPr="00F83ED1" w14:paraId="0AE027AB" w14:textId="77777777" w:rsidTr="00DB0BD1">
        <w:trPr>
          <w:cantSplit/>
        </w:trPr>
        <w:tc>
          <w:tcPr>
            <w:tcW w:w="1654" w:type="dxa"/>
            <w:shd w:val="clear" w:color="auto" w:fill="auto"/>
          </w:tcPr>
          <w:p w14:paraId="29C7E2A6" w14:textId="58AA469C" w:rsidR="001420AD" w:rsidRPr="00F83ED1" w:rsidRDefault="00584B06" w:rsidP="0099475B">
            <w:pPr>
              <w:autoSpaceDE w:val="0"/>
              <w:autoSpaceDN w:val="0"/>
              <w:adjustRightInd w:val="0"/>
              <w:rPr>
                <w:color w:val="000000"/>
                <w:lang w:val="hu-HU"/>
              </w:rPr>
            </w:pPr>
            <w:r w:rsidRPr="00F83ED1">
              <w:rPr>
                <w:sz w:val="18"/>
                <w:szCs w:val="18"/>
                <w:lang w:val="hu-HU" w:eastAsia="pt-PT"/>
              </w:rPr>
              <w:t>Szembetegségek</w:t>
            </w:r>
            <w:r w:rsidR="009E00BA">
              <w:rPr>
                <w:sz w:val="18"/>
                <w:szCs w:val="18"/>
                <w:lang w:val="hu-HU" w:eastAsia="pt-PT"/>
              </w:rPr>
              <w:t xml:space="preserve"> és szemészeti tünetek</w:t>
            </w:r>
          </w:p>
        </w:tc>
        <w:tc>
          <w:tcPr>
            <w:tcW w:w="1640" w:type="dxa"/>
            <w:shd w:val="clear" w:color="auto" w:fill="auto"/>
          </w:tcPr>
          <w:p w14:paraId="744ED424"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0F2D611E"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5AF36F13"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47F90810"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37B737B0" w14:textId="7BB45299" w:rsidR="001420AD" w:rsidRPr="00F83ED1" w:rsidRDefault="00584B06" w:rsidP="0099475B">
            <w:pPr>
              <w:autoSpaceDE w:val="0"/>
              <w:autoSpaceDN w:val="0"/>
              <w:adjustRightInd w:val="0"/>
              <w:rPr>
                <w:sz w:val="18"/>
                <w:szCs w:val="18"/>
                <w:lang w:val="hu-HU" w:eastAsia="pt-PT"/>
              </w:rPr>
            </w:pPr>
            <w:r w:rsidRPr="00F83ED1">
              <w:rPr>
                <w:sz w:val="18"/>
                <w:szCs w:val="18"/>
                <w:lang w:val="hu-HU" w:eastAsia="pt-PT"/>
              </w:rPr>
              <w:t xml:space="preserve">zárt zugú </w:t>
            </w:r>
            <w:proofErr w:type="spellStart"/>
            <w:r w:rsidRPr="00F83ED1">
              <w:rPr>
                <w:sz w:val="18"/>
                <w:szCs w:val="18"/>
                <w:lang w:val="hu-HU" w:eastAsia="pt-PT"/>
              </w:rPr>
              <w:t>glaucomás</w:t>
            </w:r>
            <w:proofErr w:type="spellEnd"/>
            <w:r w:rsidRPr="00F83ED1">
              <w:rPr>
                <w:sz w:val="18"/>
                <w:szCs w:val="18"/>
                <w:lang w:val="hu-HU" w:eastAsia="pt-PT"/>
              </w:rPr>
              <w:t xml:space="preserve"> epizódok</w:t>
            </w:r>
          </w:p>
        </w:tc>
      </w:tr>
      <w:tr w:rsidR="001C0417" w:rsidRPr="0039069E" w14:paraId="6166B556" w14:textId="77777777" w:rsidTr="00DB0BD1">
        <w:trPr>
          <w:cantSplit/>
        </w:trPr>
        <w:tc>
          <w:tcPr>
            <w:tcW w:w="1654" w:type="dxa"/>
            <w:shd w:val="clear" w:color="auto" w:fill="auto"/>
          </w:tcPr>
          <w:p w14:paraId="545E7E99" w14:textId="14DE71E5" w:rsidR="001420AD" w:rsidRPr="00F83ED1" w:rsidRDefault="001C0417" w:rsidP="0099475B">
            <w:pPr>
              <w:autoSpaceDE w:val="0"/>
              <w:autoSpaceDN w:val="0"/>
              <w:adjustRightInd w:val="0"/>
              <w:rPr>
                <w:color w:val="000000"/>
                <w:lang w:val="hu-HU"/>
              </w:rPr>
            </w:pPr>
            <w:r w:rsidRPr="00F83ED1">
              <w:rPr>
                <w:sz w:val="18"/>
                <w:szCs w:val="18"/>
                <w:lang w:val="hu-HU" w:eastAsia="pt-PT"/>
              </w:rPr>
              <w:t>Szívbetegségek</w:t>
            </w:r>
            <w:r w:rsidR="009E00BA">
              <w:rPr>
                <w:sz w:val="18"/>
                <w:szCs w:val="18"/>
                <w:lang w:val="hu-HU" w:eastAsia="pt-PT"/>
              </w:rPr>
              <w:t xml:space="preserve"> és szívvel kapcsolatos tünetek</w:t>
            </w:r>
          </w:p>
        </w:tc>
        <w:tc>
          <w:tcPr>
            <w:tcW w:w="1640" w:type="dxa"/>
            <w:shd w:val="clear" w:color="auto" w:fill="auto"/>
          </w:tcPr>
          <w:p w14:paraId="482B8541"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48A3E801" w14:textId="15C54F93" w:rsidR="001420AD" w:rsidRPr="00F83ED1" w:rsidRDefault="001C0417" w:rsidP="0099475B">
            <w:pPr>
              <w:autoSpaceDE w:val="0"/>
              <w:autoSpaceDN w:val="0"/>
              <w:adjustRightInd w:val="0"/>
              <w:rPr>
                <w:sz w:val="18"/>
                <w:szCs w:val="18"/>
                <w:lang w:val="hu-HU" w:eastAsia="pt-PT"/>
              </w:rPr>
            </w:pPr>
            <w:proofErr w:type="spellStart"/>
            <w:r w:rsidRPr="00F83ED1">
              <w:rPr>
                <w:sz w:val="18"/>
                <w:szCs w:val="18"/>
                <w:lang w:val="hu-HU" w:eastAsia="pt-PT"/>
              </w:rPr>
              <w:t>palpitatio</w:t>
            </w:r>
            <w:proofErr w:type="spellEnd"/>
            <w:r w:rsidR="001420AD" w:rsidRPr="00F83ED1">
              <w:rPr>
                <w:sz w:val="18"/>
                <w:szCs w:val="18"/>
                <w:lang w:val="hu-HU" w:eastAsia="pt-PT"/>
              </w:rPr>
              <w:t xml:space="preserve">, </w:t>
            </w:r>
            <w:proofErr w:type="spellStart"/>
            <w:r w:rsidRPr="00F83ED1">
              <w:rPr>
                <w:sz w:val="18"/>
                <w:szCs w:val="18"/>
                <w:lang w:val="hu-HU" w:eastAsia="pt-PT"/>
              </w:rPr>
              <w:t>hypertonia</w:t>
            </w:r>
            <w:proofErr w:type="spellEnd"/>
            <w:r w:rsidR="001420AD" w:rsidRPr="00F83ED1">
              <w:rPr>
                <w:sz w:val="18"/>
                <w:szCs w:val="18"/>
                <w:lang w:val="hu-HU" w:eastAsia="pt-PT"/>
              </w:rPr>
              <w:t xml:space="preserve">, </w:t>
            </w:r>
            <w:proofErr w:type="spellStart"/>
            <w:r w:rsidR="001420AD" w:rsidRPr="00F83ED1">
              <w:rPr>
                <w:sz w:val="18"/>
                <w:szCs w:val="18"/>
                <w:lang w:val="hu-HU" w:eastAsia="pt-PT"/>
              </w:rPr>
              <w:t>tachycardia</w:t>
            </w:r>
            <w:proofErr w:type="spellEnd"/>
          </w:p>
        </w:tc>
        <w:tc>
          <w:tcPr>
            <w:tcW w:w="1640" w:type="dxa"/>
            <w:shd w:val="clear" w:color="auto" w:fill="auto"/>
          </w:tcPr>
          <w:p w14:paraId="53083C96"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7E09389B" w14:textId="467E6E58" w:rsidR="001420AD" w:rsidRPr="00F83ED1" w:rsidRDefault="001C0417" w:rsidP="0099475B">
            <w:pPr>
              <w:autoSpaceDE w:val="0"/>
              <w:autoSpaceDN w:val="0"/>
              <w:adjustRightInd w:val="0"/>
              <w:rPr>
                <w:sz w:val="18"/>
                <w:szCs w:val="18"/>
                <w:lang w:val="hu-HU" w:eastAsia="pt-PT"/>
              </w:rPr>
            </w:pPr>
            <w:proofErr w:type="spellStart"/>
            <w:r w:rsidRPr="00F83ED1">
              <w:rPr>
                <w:sz w:val="18"/>
                <w:szCs w:val="18"/>
                <w:lang w:val="hu-HU" w:eastAsia="pt-PT"/>
              </w:rPr>
              <w:t>cardialis</w:t>
            </w:r>
            <w:proofErr w:type="spellEnd"/>
            <w:r w:rsidRPr="00F83ED1">
              <w:rPr>
                <w:sz w:val="18"/>
                <w:szCs w:val="18"/>
                <w:lang w:val="hu-HU" w:eastAsia="pt-PT"/>
              </w:rPr>
              <w:t xml:space="preserve"> </w:t>
            </w:r>
            <w:proofErr w:type="spellStart"/>
            <w:r w:rsidRPr="00F83ED1">
              <w:rPr>
                <w:sz w:val="18"/>
                <w:szCs w:val="18"/>
                <w:lang w:val="hu-HU" w:eastAsia="pt-PT"/>
              </w:rPr>
              <w:t>arrhythmiák</w:t>
            </w:r>
            <w:proofErr w:type="spellEnd"/>
          </w:p>
        </w:tc>
        <w:tc>
          <w:tcPr>
            <w:tcW w:w="1640" w:type="dxa"/>
            <w:shd w:val="clear" w:color="auto" w:fill="auto"/>
          </w:tcPr>
          <w:p w14:paraId="42CD84A6" w14:textId="5C90980E" w:rsidR="001420AD" w:rsidRPr="00F83ED1" w:rsidRDefault="001C0417" w:rsidP="009E00BA">
            <w:pPr>
              <w:autoSpaceDE w:val="0"/>
              <w:autoSpaceDN w:val="0"/>
              <w:adjustRightInd w:val="0"/>
              <w:rPr>
                <w:sz w:val="18"/>
                <w:szCs w:val="18"/>
                <w:lang w:val="hu-HU" w:eastAsia="pt-PT"/>
              </w:rPr>
            </w:pPr>
            <w:r w:rsidRPr="00F83ED1">
              <w:rPr>
                <w:sz w:val="18"/>
                <w:szCs w:val="18"/>
                <w:lang w:val="hu-HU" w:eastAsia="pt-PT"/>
              </w:rPr>
              <w:t>anginás fájdalom</w:t>
            </w:r>
            <w:r w:rsidR="001420AD" w:rsidRPr="00F83ED1">
              <w:rPr>
                <w:sz w:val="18"/>
                <w:szCs w:val="18"/>
                <w:lang w:val="hu-HU" w:eastAsia="pt-PT"/>
              </w:rPr>
              <w:t xml:space="preserve">, reflex </w:t>
            </w:r>
            <w:proofErr w:type="spellStart"/>
            <w:r w:rsidR="001420AD" w:rsidRPr="00F83ED1">
              <w:rPr>
                <w:sz w:val="18"/>
                <w:szCs w:val="18"/>
                <w:lang w:val="hu-HU" w:eastAsia="pt-PT"/>
              </w:rPr>
              <w:t>bradycardia</w:t>
            </w:r>
            <w:proofErr w:type="spellEnd"/>
            <w:r w:rsidR="001420AD" w:rsidRPr="00F83ED1">
              <w:rPr>
                <w:sz w:val="18"/>
                <w:szCs w:val="18"/>
                <w:lang w:val="hu-HU" w:eastAsia="pt-PT"/>
              </w:rPr>
              <w:t xml:space="preserve">, </w:t>
            </w:r>
            <w:r w:rsidRPr="00F83ED1">
              <w:rPr>
                <w:sz w:val="18"/>
                <w:szCs w:val="18"/>
                <w:lang w:val="hu-HU" w:eastAsia="pt-PT"/>
              </w:rPr>
              <w:t>szívmegállás</w:t>
            </w:r>
            <w:r w:rsidR="001420AD" w:rsidRPr="00F83ED1">
              <w:rPr>
                <w:sz w:val="18"/>
                <w:szCs w:val="18"/>
                <w:lang w:val="hu-HU" w:eastAsia="pt-PT"/>
              </w:rPr>
              <w:t xml:space="preserve">, </w:t>
            </w:r>
            <w:proofErr w:type="spellStart"/>
            <w:r w:rsidR="001420AD" w:rsidRPr="00F83ED1">
              <w:rPr>
                <w:sz w:val="18"/>
                <w:szCs w:val="18"/>
                <w:lang w:val="hu-HU" w:eastAsia="pt-PT"/>
              </w:rPr>
              <w:t>hypot</w:t>
            </w:r>
            <w:r w:rsidR="009E00BA">
              <w:rPr>
                <w:sz w:val="18"/>
                <w:szCs w:val="18"/>
                <w:lang w:val="hu-HU" w:eastAsia="pt-PT"/>
              </w:rPr>
              <w:t>ensio</w:t>
            </w:r>
            <w:proofErr w:type="spellEnd"/>
          </w:p>
        </w:tc>
      </w:tr>
      <w:tr w:rsidR="001C0417" w:rsidRPr="00F83ED1" w14:paraId="1AC123F4" w14:textId="77777777" w:rsidTr="00DB0BD1">
        <w:trPr>
          <w:cantSplit/>
        </w:trPr>
        <w:tc>
          <w:tcPr>
            <w:tcW w:w="1654" w:type="dxa"/>
            <w:shd w:val="clear" w:color="auto" w:fill="auto"/>
          </w:tcPr>
          <w:p w14:paraId="3C4786B3" w14:textId="02208009" w:rsidR="001420AD" w:rsidRPr="00F83ED1" w:rsidRDefault="003F3196" w:rsidP="006D4E91">
            <w:pPr>
              <w:autoSpaceDE w:val="0"/>
              <w:autoSpaceDN w:val="0"/>
              <w:adjustRightInd w:val="0"/>
              <w:rPr>
                <w:color w:val="000000"/>
                <w:lang w:val="hu-HU"/>
              </w:rPr>
            </w:pPr>
            <w:r w:rsidRPr="00F83ED1">
              <w:rPr>
                <w:sz w:val="18"/>
                <w:szCs w:val="18"/>
                <w:lang w:val="hu-HU" w:eastAsia="pt-PT"/>
              </w:rPr>
              <w:t>Ér</w:t>
            </w:r>
            <w:r w:rsidR="006D4E91">
              <w:rPr>
                <w:sz w:val="18"/>
                <w:szCs w:val="18"/>
                <w:lang w:val="hu-HU" w:eastAsia="pt-PT"/>
              </w:rPr>
              <w:t>betegségek és tünetek</w:t>
            </w:r>
          </w:p>
        </w:tc>
        <w:tc>
          <w:tcPr>
            <w:tcW w:w="1640" w:type="dxa"/>
            <w:shd w:val="clear" w:color="auto" w:fill="auto"/>
          </w:tcPr>
          <w:p w14:paraId="1F074E6E"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76589DC9"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40AA2154"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59CD705A"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395C088F" w14:textId="09CCC562" w:rsidR="001420AD" w:rsidRPr="00F83ED1" w:rsidRDefault="003F3196" w:rsidP="0099475B">
            <w:pPr>
              <w:autoSpaceDE w:val="0"/>
              <w:autoSpaceDN w:val="0"/>
              <w:adjustRightInd w:val="0"/>
              <w:rPr>
                <w:sz w:val="18"/>
                <w:szCs w:val="18"/>
                <w:lang w:val="hu-HU" w:eastAsia="pt-PT"/>
              </w:rPr>
            </w:pPr>
            <w:proofErr w:type="spellStart"/>
            <w:r w:rsidRPr="00F83ED1">
              <w:rPr>
                <w:sz w:val="18"/>
                <w:szCs w:val="18"/>
                <w:lang w:val="hu-HU" w:eastAsia="pt-PT"/>
              </w:rPr>
              <w:t>cerebralis</w:t>
            </w:r>
            <w:proofErr w:type="spellEnd"/>
            <w:r w:rsidRPr="00F83ED1">
              <w:rPr>
                <w:sz w:val="18"/>
                <w:szCs w:val="18"/>
                <w:lang w:val="hu-HU" w:eastAsia="pt-PT"/>
              </w:rPr>
              <w:t xml:space="preserve"> </w:t>
            </w:r>
            <w:proofErr w:type="spellStart"/>
            <w:r w:rsidRPr="00F83ED1">
              <w:rPr>
                <w:sz w:val="18"/>
                <w:szCs w:val="18"/>
                <w:lang w:val="hu-HU" w:eastAsia="pt-PT"/>
              </w:rPr>
              <w:t>haemorrhagia</w:t>
            </w:r>
            <w:proofErr w:type="spellEnd"/>
          </w:p>
        </w:tc>
      </w:tr>
      <w:tr w:rsidR="001C0417" w:rsidRPr="00F83ED1" w14:paraId="08AADF91" w14:textId="77777777" w:rsidTr="00DB0BD1">
        <w:trPr>
          <w:cantSplit/>
        </w:trPr>
        <w:tc>
          <w:tcPr>
            <w:tcW w:w="1654" w:type="dxa"/>
            <w:shd w:val="clear" w:color="auto" w:fill="auto"/>
          </w:tcPr>
          <w:p w14:paraId="020BD9C1" w14:textId="768F3637" w:rsidR="001420AD" w:rsidRPr="00F83ED1" w:rsidRDefault="001A2C22" w:rsidP="0099475B">
            <w:pPr>
              <w:autoSpaceDE w:val="0"/>
              <w:autoSpaceDN w:val="0"/>
              <w:adjustRightInd w:val="0"/>
              <w:rPr>
                <w:sz w:val="18"/>
                <w:szCs w:val="18"/>
                <w:lang w:val="hu-HU" w:eastAsia="pt-PT"/>
              </w:rPr>
            </w:pPr>
            <w:r w:rsidRPr="00F83ED1">
              <w:rPr>
                <w:sz w:val="18"/>
                <w:szCs w:val="18"/>
                <w:lang w:val="hu-HU" w:eastAsia="pt-PT"/>
              </w:rPr>
              <w:t xml:space="preserve">Légzőszervi, mellkasi és </w:t>
            </w:r>
            <w:proofErr w:type="spellStart"/>
            <w:r w:rsidRPr="00F83ED1">
              <w:rPr>
                <w:sz w:val="18"/>
                <w:szCs w:val="18"/>
                <w:lang w:val="hu-HU" w:eastAsia="pt-PT"/>
              </w:rPr>
              <w:t>mediastinalis</w:t>
            </w:r>
            <w:proofErr w:type="spellEnd"/>
            <w:r w:rsidRPr="00F83ED1">
              <w:rPr>
                <w:sz w:val="18"/>
                <w:szCs w:val="18"/>
                <w:lang w:val="hu-HU" w:eastAsia="pt-PT"/>
              </w:rPr>
              <w:t xml:space="preserve"> betegségek</w:t>
            </w:r>
            <w:r w:rsidR="006D4E91">
              <w:rPr>
                <w:sz w:val="18"/>
                <w:szCs w:val="18"/>
                <w:lang w:val="hu-HU" w:eastAsia="pt-PT"/>
              </w:rPr>
              <w:t xml:space="preserve"> és tünetek</w:t>
            </w:r>
          </w:p>
        </w:tc>
        <w:tc>
          <w:tcPr>
            <w:tcW w:w="1640" w:type="dxa"/>
            <w:shd w:val="clear" w:color="auto" w:fill="auto"/>
          </w:tcPr>
          <w:p w14:paraId="1BAD7A96"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69448C2E" w14:textId="33DC80D5" w:rsidR="001420AD" w:rsidRPr="00F83ED1" w:rsidRDefault="001420AD" w:rsidP="0099475B">
            <w:pPr>
              <w:autoSpaceDE w:val="0"/>
              <w:autoSpaceDN w:val="0"/>
              <w:adjustRightInd w:val="0"/>
              <w:rPr>
                <w:sz w:val="18"/>
                <w:szCs w:val="18"/>
                <w:lang w:val="hu-HU" w:eastAsia="pt-PT"/>
              </w:rPr>
            </w:pPr>
            <w:proofErr w:type="spellStart"/>
            <w:r w:rsidRPr="00F83ED1">
              <w:rPr>
                <w:sz w:val="18"/>
                <w:szCs w:val="18"/>
                <w:lang w:val="hu-HU" w:eastAsia="pt-PT"/>
              </w:rPr>
              <w:t>dyspnoe</w:t>
            </w:r>
            <w:proofErr w:type="spellEnd"/>
          </w:p>
        </w:tc>
        <w:tc>
          <w:tcPr>
            <w:tcW w:w="1640" w:type="dxa"/>
            <w:shd w:val="clear" w:color="auto" w:fill="auto"/>
          </w:tcPr>
          <w:p w14:paraId="05C2C0B1"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1B670312"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59ED88ED" w14:textId="6DCE215D" w:rsidR="001420AD" w:rsidRPr="00F83ED1" w:rsidRDefault="001A2C22" w:rsidP="0099475B">
            <w:pPr>
              <w:autoSpaceDE w:val="0"/>
              <w:autoSpaceDN w:val="0"/>
              <w:adjustRightInd w:val="0"/>
              <w:rPr>
                <w:sz w:val="18"/>
                <w:szCs w:val="18"/>
                <w:lang w:val="hu-HU" w:eastAsia="pt-PT"/>
              </w:rPr>
            </w:pPr>
            <w:proofErr w:type="spellStart"/>
            <w:r w:rsidRPr="00F83ED1">
              <w:rPr>
                <w:sz w:val="18"/>
                <w:szCs w:val="18"/>
                <w:lang w:val="hu-HU" w:eastAsia="pt-PT"/>
              </w:rPr>
              <w:t>pulmonaris</w:t>
            </w:r>
            <w:proofErr w:type="spellEnd"/>
            <w:r w:rsidR="001420AD" w:rsidRPr="00F83ED1">
              <w:rPr>
                <w:sz w:val="18"/>
                <w:szCs w:val="18"/>
                <w:lang w:val="hu-HU" w:eastAsia="pt-PT"/>
              </w:rPr>
              <w:t xml:space="preserve"> </w:t>
            </w:r>
            <w:proofErr w:type="spellStart"/>
            <w:r w:rsidR="001420AD" w:rsidRPr="00F83ED1">
              <w:rPr>
                <w:sz w:val="18"/>
                <w:szCs w:val="18"/>
                <w:lang w:val="hu-HU" w:eastAsia="pt-PT"/>
              </w:rPr>
              <w:t>oedema</w:t>
            </w:r>
            <w:proofErr w:type="spellEnd"/>
          </w:p>
        </w:tc>
      </w:tr>
      <w:tr w:rsidR="001C0417" w:rsidRPr="00F83ED1" w14:paraId="71F87DDE" w14:textId="77777777" w:rsidTr="00DB0BD1">
        <w:trPr>
          <w:cantSplit/>
        </w:trPr>
        <w:tc>
          <w:tcPr>
            <w:tcW w:w="1654" w:type="dxa"/>
            <w:shd w:val="clear" w:color="auto" w:fill="auto"/>
          </w:tcPr>
          <w:p w14:paraId="1E4F6DA2" w14:textId="55EE6212" w:rsidR="001420AD" w:rsidRPr="00F83ED1" w:rsidRDefault="001377FC" w:rsidP="0099475B">
            <w:pPr>
              <w:autoSpaceDE w:val="0"/>
              <w:autoSpaceDN w:val="0"/>
              <w:adjustRightInd w:val="0"/>
              <w:rPr>
                <w:sz w:val="18"/>
                <w:szCs w:val="18"/>
                <w:lang w:val="hu-HU" w:eastAsia="pt-PT"/>
              </w:rPr>
            </w:pPr>
            <w:r w:rsidRPr="00F83ED1">
              <w:rPr>
                <w:sz w:val="18"/>
                <w:szCs w:val="18"/>
                <w:lang w:val="hu-HU" w:eastAsia="pt-PT"/>
              </w:rPr>
              <w:t>Emésztőrendszeri betegségek</w:t>
            </w:r>
            <w:r w:rsidR="006D4E91">
              <w:rPr>
                <w:sz w:val="18"/>
                <w:szCs w:val="18"/>
                <w:lang w:val="hu-HU" w:eastAsia="pt-PT"/>
              </w:rPr>
              <w:t xml:space="preserve"> és tünetek</w:t>
            </w:r>
          </w:p>
        </w:tc>
        <w:tc>
          <w:tcPr>
            <w:tcW w:w="1640" w:type="dxa"/>
            <w:shd w:val="clear" w:color="auto" w:fill="auto"/>
          </w:tcPr>
          <w:p w14:paraId="682D9CEA"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38E9BEA2" w14:textId="09048942" w:rsidR="001420AD" w:rsidRPr="00F83ED1" w:rsidRDefault="001377FC" w:rsidP="0099475B">
            <w:pPr>
              <w:autoSpaceDE w:val="0"/>
              <w:autoSpaceDN w:val="0"/>
              <w:adjustRightInd w:val="0"/>
              <w:rPr>
                <w:sz w:val="18"/>
                <w:szCs w:val="18"/>
                <w:lang w:val="hu-HU" w:eastAsia="pt-PT"/>
              </w:rPr>
            </w:pPr>
            <w:r w:rsidRPr="00F83ED1">
              <w:rPr>
                <w:sz w:val="18"/>
                <w:szCs w:val="18"/>
                <w:lang w:val="hu-HU" w:eastAsia="pt-PT"/>
              </w:rPr>
              <w:t>hányinger, hányás</w:t>
            </w:r>
          </w:p>
        </w:tc>
        <w:tc>
          <w:tcPr>
            <w:tcW w:w="1640" w:type="dxa"/>
            <w:shd w:val="clear" w:color="auto" w:fill="auto"/>
          </w:tcPr>
          <w:p w14:paraId="7A432FD4"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7E8ED631"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48BC1182" w14:textId="1CCCAC64" w:rsidR="001420AD" w:rsidRPr="00F83ED1" w:rsidRDefault="001377FC" w:rsidP="0099475B">
            <w:pPr>
              <w:autoSpaceDE w:val="0"/>
              <w:autoSpaceDN w:val="0"/>
              <w:adjustRightInd w:val="0"/>
              <w:rPr>
                <w:sz w:val="18"/>
                <w:szCs w:val="18"/>
                <w:lang w:val="hu-HU" w:eastAsia="pt-PT"/>
              </w:rPr>
            </w:pPr>
            <w:r w:rsidRPr="00F83ED1">
              <w:rPr>
                <w:sz w:val="18"/>
                <w:szCs w:val="18"/>
                <w:lang w:val="hu-HU" w:eastAsia="pt-PT"/>
              </w:rPr>
              <w:t>étvágycsökkenés</w:t>
            </w:r>
          </w:p>
        </w:tc>
      </w:tr>
      <w:tr w:rsidR="001C0417" w:rsidRPr="00F83ED1" w14:paraId="389E13AE" w14:textId="77777777" w:rsidTr="00DB0BD1">
        <w:trPr>
          <w:cantSplit/>
        </w:trPr>
        <w:tc>
          <w:tcPr>
            <w:tcW w:w="1654" w:type="dxa"/>
            <w:shd w:val="clear" w:color="auto" w:fill="auto"/>
          </w:tcPr>
          <w:p w14:paraId="65019F17" w14:textId="79992639" w:rsidR="001420AD" w:rsidRPr="00F83ED1" w:rsidRDefault="00C80720" w:rsidP="0099475B">
            <w:pPr>
              <w:autoSpaceDE w:val="0"/>
              <w:autoSpaceDN w:val="0"/>
              <w:adjustRightInd w:val="0"/>
              <w:rPr>
                <w:sz w:val="18"/>
                <w:szCs w:val="18"/>
                <w:lang w:val="hu-HU" w:eastAsia="pt-PT"/>
              </w:rPr>
            </w:pPr>
            <w:r w:rsidRPr="00F83ED1">
              <w:rPr>
                <w:sz w:val="18"/>
                <w:szCs w:val="18"/>
                <w:lang w:val="hu-HU" w:eastAsia="pt-PT"/>
              </w:rPr>
              <w:t>Vese-</w:t>
            </w:r>
            <w:r w:rsidR="009E00BA">
              <w:rPr>
                <w:sz w:val="18"/>
                <w:szCs w:val="18"/>
                <w:lang w:val="hu-HU" w:eastAsia="pt-PT"/>
              </w:rPr>
              <w:t xml:space="preserve"> </w:t>
            </w:r>
            <w:r w:rsidRPr="00F83ED1">
              <w:rPr>
                <w:sz w:val="18"/>
                <w:szCs w:val="18"/>
                <w:lang w:val="hu-HU" w:eastAsia="pt-PT"/>
              </w:rPr>
              <w:t>és húgyúti betegségek</w:t>
            </w:r>
            <w:r w:rsidR="006D4E91">
              <w:rPr>
                <w:sz w:val="18"/>
                <w:szCs w:val="18"/>
                <w:lang w:val="hu-HU" w:eastAsia="pt-PT"/>
              </w:rPr>
              <w:t xml:space="preserve"> és tünetek</w:t>
            </w:r>
          </w:p>
        </w:tc>
        <w:tc>
          <w:tcPr>
            <w:tcW w:w="1640" w:type="dxa"/>
            <w:shd w:val="clear" w:color="auto" w:fill="auto"/>
          </w:tcPr>
          <w:p w14:paraId="0A410F7F"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7CFC4251"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74890CB1"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48B8D876" w14:textId="346DCE86" w:rsidR="001420AD" w:rsidRPr="00F83ED1" w:rsidRDefault="00C80720" w:rsidP="0099475B">
            <w:pPr>
              <w:autoSpaceDE w:val="0"/>
              <w:autoSpaceDN w:val="0"/>
              <w:adjustRightInd w:val="0"/>
              <w:rPr>
                <w:sz w:val="18"/>
                <w:szCs w:val="18"/>
                <w:lang w:val="hu-HU" w:eastAsia="pt-PT"/>
              </w:rPr>
            </w:pPr>
            <w:r w:rsidRPr="00F83ED1">
              <w:rPr>
                <w:sz w:val="18"/>
                <w:szCs w:val="18"/>
                <w:lang w:val="hu-HU" w:eastAsia="pt-PT"/>
              </w:rPr>
              <w:t>akut vizelet-retenció</w:t>
            </w:r>
          </w:p>
        </w:tc>
        <w:tc>
          <w:tcPr>
            <w:tcW w:w="1640" w:type="dxa"/>
            <w:shd w:val="clear" w:color="auto" w:fill="auto"/>
          </w:tcPr>
          <w:p w14:paraId="765511F0" w14:textId="77777777" w:rsidR="001420AD" w:rsidRPr="00F83ED1" w:rsidRDefault="001420AD" w:rsidP="0099475B">
            <w:pPr>
              <w:autoSpaceDE w:val="0"/>
              <w:autoSpaceDN w:val="0"/>
              <w:adjustRightInd w:val="0"/>
              <w:rPr>
                <w:sz w:val="18"/>
                <w:szCs w:val="18"/>
                <w:lang w:val="hu-HU" w:eastAsia="pt-PT"/>
              </w:rPr>
            </w:pPr>
          </w:p>
        </w:tc>
      </w:tr>
      <w:tr w:rsidR="001C0417" w:rsidRPr="00F83ED1" w14:paraId="02119A25" w14:textId="77777777" w:rsidTr="00DB0BD1">
        <w:trPr>
          <w:cantSplit/>
        </w:trPr>
        <w:tc>
          <w:tcPr>
            <w:tcW w:w="1654" w:type="dxa"/>
            <w:shd w:val="clear" w:color="auto" w:fill="auto"/>
          </w:tcPr>
          <w:p w14:paraId="1622B5C6" w14:textId="21AD643A" w:rsidR="001420AD" w:rsidRPr="00F83ED1" w:rsidRDefault="006D4E91" w:rsidP="006D4E91">
            <w:pPr>
              <w:autoSpaceDE w:val="0"/>
              <w:autoSpaceDN w:val="0"/>
              <w:adjustRightInd w:val="0"/>
              <w:rPr>
                <w:sz w:val="18"/>
                <w:szCs w:val="18"/>
                <w:lang w:val="hu-HU" w:eastAsia="pt-PT"/>
              </w:rPr>
            </w:pPr>
            <w:r>
              <w:rPr>
                <w:sz w:val="18"/>
                <w:szCs w:val="18"/>
                <w:lang w:val="hu-HU" w:eastAsia="pt-PT"/>
              </w:rPr>
              <w:t>Laboratóriumi és egyéb v</w:t>
            </w:r>
            <w:r w:rsidR="005254C6" w:rsidRPr="00F83ED1">
              <w:rPr>
                <w:sz w:val="18"/>
                <w:szCs w:val="18"/>
                <w:lang w:val="hu-HU" w:eastAsia="pt-PT"/>
              </w:rPr>
              <w:t>izsgálatok</w:t>
            </w:r>
            <w:r>
              <w:rPr>
                <w:sz w:val="18"/>
                <w:szCs w:val="18"/>
                <w:lang w:val="hu-HU" w:eastAsia="pt-PT"/>
              </w:rPr>
              <w:t xml:space="preserve"> eredményei</w:t>
            </w:r>
          </w:p>
        </w:tc>
        <w:tc>
          <w:tcPr>
            <w:tcW w:w="1640" w:type="dxa"/>
            <w:shd w:val="clear" w:color="auto" w:fill="auto"/>
          </w:tcPr>
          <w:p w14:paraId="4CA43456"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5278A50D" w14:textId="77777777" w:rsidR="001420AD" w:rsidRPr="00F83ED1" w:rsidRDefault="001420AD" w:rsidP="0099475B">
            <w:pPr>
              <w:autoSpaceDE w:val="0"/>
              <w:autoSpaceDN w:val="0"/>
              <w:adjustRightInd w:val="0"/>
              <w:rPr>
                <w:color w:val="000000"/>
                <w:lang w:val="hu-HU"/>
              </w:rPr>
            </w:pPr>
          </w:p>
        </w:tc>
        <w:tc>
          <w:tcPr>
            <w:tcW w:w="1640" w:type="dxa"/>
            <w:shd w:val="clear" w:color="auto" w:fill="auto"/>
          </w:tcPr>
          <w:p w14:paraId="7960CD71"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11B67392" w14:textId="77777777" w:rsidR="001420AD" w:rsidRPr="00F83ED1" w:rsidRDefault="001420AD" w:rsidP="0099475B">
            <w:pPr>
              <w:autoSpaceDE w:val="0"/>
              <w:autoSpaceDN w:val="0"/>
              <w:adjustRightInd w:val="0"/>
              <w:rPr>
                <w:sz w:val="18"/>
                <w:szCs w:val="18"/>
                <w:lang w:val="hu-HU" w:eastAsia="pt-PT"/>
              </w:rPr>
            </w:pPr>
          </w:p>
        </w:tc>
        <w:tc>
          <w:tcPr>
            <w:tcW w:w="1640" w:type="dxa"/>
            <w:shd w:val="clear" w:color="auto" w:fill="auto"/>
          </w:tcPr>
          <w:p w14:paraId="1F7C63E9" w14:textId="74DBCFA5" w:rsidR="001420AD" w:rsidRPr="00F83ED1" w:rsidRDefault="001420AD" w:rsidP="0099475B">
            <w:pPr>
              <w:autoSpaceDE w:val="0"/>
              <w:autoSpaceDN w:val="0"/>
              <w:adjustRightInd w:val="0"/>
              <w:rPr>
                <w:sz w:val="18"/>
                <w:szCs w:val="18"/>
                <w:lang w:val="hu-HU" w:eastAsia="pt-PT"/>
              </w:rPr>
            </w:pPr>
            <w:proofErr w:type="spellStart"/>
            <w:r w:rsidRPr="00F83ED1">
              <w:rPr>
                <w:sz w:val="18"/>
                <w:szCs w:val="18"/>
                <w:lang w:val="hu-HU" w:eastAsia="pt-PT"/>
              </w:rPr>
              <w:t>hypokalaemia</w:t>
            </w:r>
            <w:proofErr w:type="spellEnd"/>
            <w:r w:rsidRPr="00F83ED1">
              <w:rPr>
                <w:sz w:val="18"/>
                <w:szCs w:val="18"/>
                <w:lang w:val="hu-HU" w:eastAsia="pt-PT"/>
              </w:rPr>
              <w:t xml:space="preserve">, </w:t>
            </w:r>
            <w:r w:rsidR="005254C6" w:rsidRPr="00F83ED1">
              <w:rPr>
                <w:sz w:val="18"/>
                <w:szCs w:val="18"/>
                <w:lang w:val="hu-HU" w:eastAsia="pt-PT"/>
              </w:rPr>
              <w:t>a vércukorszint változása</w:t>
            </w:r>
          </w:p>
        </w:tc>
      </w:tr>
    </w:tbl>
    <w:p w14:paraId="0A06EA94" w14:textId="77777777" w:rsidR="001420AD" w:rsidRPr="00F83ED1" w:rsidRDefault="001420AD" w:rsidP="00281700">
      <w:pPr>
        <w:spacing w:line="240" w:lineRule="auto"/>
        <w:rPr>
          <w:lang w:val="hu-HU"/>
        </w:rPr>
      </w:pPr>
    </w:p>
    <w:p w14:paraId="1510AF6F" w14:textId="77777777" w:rsidR="00264EB8" w:rsidRPr="00F83ED1" w:rsidRDefault="00264EB8" w:rsidP="00535EA7">
      <w:pPr>
        <w:pStyle w:val="Default"/>
        <w:keepNext/>
        <w:rPr>
          <w:sz w:val="22"/>
          <w:szCs w:val="22"/>
          <w:u w:val="single"/>
          <w:lang w:val="hu-HU"/>
        </w:rPr>
      </w:pPr>
      <w:r w:rsidRPr="00F83ED1">
        <w:rPr>
          <w:sz w:val="22"/>
          <w:szCs w:val="22"/>
          <w:u w:val="single"/>
          <w:lang w:val="hu-HU"/>
        </w:rPr>
        <w:t>Feltételezett mellékhatások bejelentése</w:t>
      </w:r>
    </w:p>
    <w:p w14:paraId="3C2702F3" w14:textId="13EADB64" w:rsidR="00264EB8" w:rsidRPr="00F83ED1" w:rsidRDefault="00264EB8" w:rsidP="00264EB8">
      <w:pPr>
        <w:pStyle w:val="Default"/>
        <w:rPr>
          <w:color w:val="auto"/>
          <w:sz w:val="22"/>
          <w:szCs w:val="22"/>
          <w:lang w:val="hu-HU"/>
        </w:rPr>
      </w:pPr>
      <w:r w:rsidRPr="00F83ED1">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0" w:history="1">
        <w:r w:rsidRPr="00F83ED1">
          <w:rPr>
            <w:rStyle w:val="Hiperhivatkozs"/>
            <w:sz w:val="22"/>
            <w:szCs w:val="22"/>
            <w:highlight w:val="lightGray"/>
            <w:lang w:val="hu-HU"/>
          </w:rPr>
          <w:t>V. függelékben</w:t>
        </w:r>
      </w:hyperlink>
      <w:r w:rsidRPr="00F83ED1">
        <w:rPr>
          <w:sz w:val="22"/>
          <w:szCs w:val="22"/>
          <w:highlight w:val="lightGray"/>
          <w:lang w:val="hu-HU"/>
        </w:rPr>
        <w:t xml:space="preserve"> található elérhetőségek valamelyikén keresztü</w:t>
      </w:r>
      <w:r w:rsidRPr="00F83ED1">
        <w:rPr>
          <w:color w:val="auto"/>
          <w:sz w:val="22"/>
          <w:szCs w:val="22"/>
          <w:highlight w:val="lightGray"/>
          <w:lang w:val="hu-HU"/>
        </w:rPr>
        <w:t>l.</w:t>
      </w:r>
    </w:p>
    <w:p w14:paraId="6DA7B071" w14:textId="77777777" w:rsidR="00281700" w:rsidRPr="00F83ED1" w:rsidRDefault="00281700" w:rsidP="00281700">
      <w:pPr>
        <w:spacing w:line="240" w:lineRule="auto"/>
        <w:rPr>
          <w:b/>
          <w:bCs/>
          <w:noProof/>
          <w:lang w:val="hu-HU"/>
        </w:rPr>
      </w:pPr>
    </w:p>
    <w:p w14:paraId="3ED484DE" w14:textId="77777777" w:rsidR="00EA1846" w:rsidRPr="00F83ED1" w:rsidRDefault="00F7162F" w:rsidP="00DB0BD1">
      <w:pPr>
        <w:keepNext/>
        <w:spacing w:line="240" w:lineRule="auto"/>
        <w:ind w:left="567" w:hanging="567"/>
        <w:outlineLvl w:val="1"/>
        <w:rPr>
          <w:b/>
          <w:bCs/>
          <w:lang w:val="hu-HU"/>
        </w:rPr>
      </w:pPr>
      <w:r w:rsidRPr="00F83ED1">
        <w:rPr>
          <w:b/>
          <w:bCs/>
          <w:lang w:val="hu-HU"/>
        </w:rPr>
        <w:lastRenderedPageBreak/>
        <w:t>4.9</w:t>
      </w:r>
      <w:r w:rsidRPr="00F83ED1">
        <w:rPr>
          <w:b/>
          <w:bCs/>
          <w:lang w:val="hu-HU"/>
        </w:rPr>
        <w:tab/>
        <w:t>Túladagolás</w:t>
      </w:r>
    </w:p>
    <w:p w14:paraId="79FA0F7D" w14:textId="77777777" w:rsidR="00EA1846" w:rsidRPr="00F83ED1" w:rsidRDefault="00EA1846" w:rsidP="00DB0BD1">
      <w:pPr>
        <w:keepNext/>
        <w:spacing w:line="240" w:lineRule="auto"/>
        <w:ind w:left="567" w:hanging="567"/>
        <w:rPr>
          <w:b/>
          <w:bCs/>
          <w:lang w:val="hu-HU"/>
        </w:rPr>
      </w:pPr>
    </w:p>
    <w:p w14:paraId="4B77509A" w14:textId="77777777" w:rsidR="004D091A" w:rsidRPr="00F83ED1" w:rsidRDefault="004D091A" w:rsidP="00535EA7">
      <w:pPr>
        <w:pStyle w:val="Default"/>
        <w:keepNext/>
        <w:rPr>
          <w:b/>
          <w:bCs/>
          <w:sz w:val="22"/>
          <w:szCs w:val="22"/>
          <w:lang w:val="hu-HU"/>
        </w:rPr>
      </w:pPr>
      <w:r w:rsidRPr="00F83ED1">
        <w:rPr>
          <w:b/>
          <w:bCs/>
          <w:sz w:val="22"/>
          <w:szCs w:val="22"/>
          <w:lang w:val="hu-HU"/>
        </w:rPr>
        <w:t>Túladagolás</w:t>
      </w:r>
    </w:p>
    <w:p w14:paraId="3B5C05A7" w14:textId="77777777" w:rsidR="004D091A" w:rsidRPr="00F83ED1" w:rsidRDefault="004D091A" w:rsidP="00535EA7">
      <w:pPr>
        <w:keepNext/>
        <w:tabs>
          <w:tab w:val="clear" w:pos="567"/>
          <w:tab w:val="left" w:pos="1095"/>
        </w:tabs>
        <w:spacing w:line="240" w:lineRule="auto"/>
        <w:rPr>
          <w:lang w:val="hu-HU"/>
        </w:rPr>
      </w:pPr>
    </w:p>
    <w:p w14:paraId="5451AC1C" w14:textId="42F1E49F" w:rsidR="004D091A" w:rsidRPr="00F83ED1" w:rsidRDefault="004D091A" w:rsidP="004D091A">
      <w:pPr>
        <w:tabs>
          <w:tab w:val="clear" w:pos="567"/>
          <w:tab w:val="left" w:pos="1095"/>
        </w:tabs>
        <w:spacing w:line="240" w:lineRule="auto"/>
        <w:rPr>
          <w:lang w:val="hu-HU"/>
        </w:rPr>
      </w:pPr>
      <w:r w:rsidRPr="00F83ED1">
        <w:rPr>
          <w:lang w:val="hu-HU"/>
        </w:rPr>
        <w:t xml:space="preserve">Túladagolás esetén a következő tünetek fordulhatnak elő: hányinger, hányás, </w:t>
      </w:r>
      <w:r w:rsidR="009E00BA">
        <w:rPr>
          <w:lang w:val="hu-HU"/>
        </w:rPr>
        <w:t xml:space="preserve">láz, </w:t>
      </w:r>
      <w:r w:rsidRPr="00F83ED1">
        <w:rPr>
          <w:lang w:val="hu-HU"/>
        </w:rPr>
        <w:t xml:space="preserve">paranoid pszichózis, </w:t>
      </w:r>
      <w:proofErr w:type="spellStart"/>
      <w:r w:rsidRPr="00F83ED1">
        <w:rPr>
          <w:lang w:val="hu-HU"/>
        </w:rPr>
        <w:t>ventricularis</w:t>
      </w:r>
      <w:proofErr w:type="spellEnd"/>
      <w:r w:rsidRPr="00F83ED1">
        <w:rPr>
          <w:lang w:val="hu-HU"/>
        </w:rPr>
        <w:t xml:space="preserve"> és </w:t>
      </w:r>
      <w:proofErr w:type="spellStart"/>
      <w:r w:rsidRPr="00F83ED1">
        <w:rPr>
          <w:lang w:val="hu-HU"/>
        </w:rPr>
        <w:t>supraventricularis</w:t>
      </w:r>
      <w:proofErr w:type="spellEnd"/>
      <w:r w:rsidRPr="00F83ED1">
        <w:rPr>
          <w:lang w:val="hu-HU"/>
        </w:rPr>
        <w:t xml:space="preserve"> </w:t>
      </w:r>
      <w:proofErr w:type="spellStart"/>
      <w:r w:rsidR="009E00BA">
        <w:rPr>
          <w:lang w:val="hu-HU"/>
        </w:rPr>
        <w:t>arrhythmiák</w:t>
      </w:r>
      <w:proofErr w:type="spellEnd"/>
      <w:r w:rsidRPr="00F83ED1">
        <w:rPr>
          <w:lang w:val="hu-HU"/>
        </w:rPr>
        <w:t xml:space="preserve">, </w:t>
      </w:r>
      <w:proofErr w:type="spellStart"/>
      <w:r w:rsidR="009E00BA">
        <w:rPr>
          <w:lang w:val="hu-HU"/>
        </w:rPr>
        <w:t>hypertensio</w:t>
      </w:r>
      <w:proofErr w:type="spellEnd"/>
      <w:r w:rsidRPr="00F83ED1">
        <w:rPr>
          <w:lang w:val="hu-HU"/>
        </w:rPr>
        <w:t>, légzésdepresszió, görcs</w:t>
      </w:r>
      <w:r w:rsidR="009E00BA">
        <w:rPr>
          <w:lang w:val="hu-HU"/>
        </w:rPr>
        <w:t>rohamo</w:t>
      </w:r>
      <w:r w:rsidRPr="00F83ED1">
        <w:rPr>
          <w:lang w:val="hu-HU"/>
        </w:rPr>
        <w:t>k és kóma.</w:t>
      </w:r>
    </w:p>
    <w:p w14:paraId="5C44A335" w14:textId="77777777" w:rsidR="004D091A" w:rsidRPr="00F83ED1" w:rsidRDefault="004D091A" w:rsidP="004D091A">
      <w:pPr>
        <w:tabs>
          <w:tab w:val="clear" w:pos="567"/>
          <w:tab w:val="left" w:pos="1095"/>
        </w:tabs>
        <w:spacing w:line="240" w:lineRule="auto"/>
        <w:rPr>
          <w:lang w:val="hu-HU"/>
        </w:rPr>
      </w:pPr>
    </w:p>
    <w:p w14:paraId="50361DD1" w14:textId="47CA10F0" w:rsidR="004D091A" w:rsidRPr="00F83ED1" w:rsidRDefault="004D091A" w:rsidP="004D091A">
      <w:pPr>
        <w:tabs>
          <w:tab w:val="clear" w:pos="567"/>
          <w:tab w:val="left" w:pos="1095"/>
        </w:tabs>
        <w:spacing w:line="240" w:lineRule="auto"/>
        <w:rPr>
          <w:lang w:val="hu-HU"/>
        </w:rPr>
      </w:pPr>
      <w:r w:rsidRPr="00F83ED1">
        <w:rPr>
          <w:lang w:val="hu-HU"/>
        </w:rPr>
        <w:t>Embernél a halálos dózis megközelítőleg 2</w:t>
      </w:r>
      <w:r w:rsidR="00723655" w:rsidRPr="00F83ED1">
        <w:rPr>
          <w:lang w:val="hu-HU"/>
        </w:rPr>
        <w:t> </w:t>
      </w:r>
      <w:r w:rsidRPr="00F83ED1">
        <w:rPr>
          <w:lang w:val="hu-HU"/>
        </w:rPr>
        <w:t>g, ami körülbelül 3,5</w:t>
      </w:r>
      <w:r w:rsidR="0066426B">
        <w:rPr>
          <w:lang w:val="hu-HU"/>
        </w:rPr>
        <w:t>–</w:t>
      </w:r>
      <w:r w:rsidRPr="00F83ED1">
        <w:rPr>
          <w:lang w:val="hu-HU"/>
        </w:rPr>
        <w:t>20</w:t>
      </w:r>
      <w:r w:rsidR="00723655" w:rsidRPr="00F83ED1">
        <w:rPr>
          <w:lang w:val="hu-HU"/>
        </w:rPr>
        <w:t> </w:t>
      </w:r>
      <w:r w:rsidRPr="00F83ED1">
        <w:rPr>
          <w:lang w:val="hu-HU"/>
        </w:rPr>
        <w:t>mg/l vérkoncentrációnak felel meg.</w:t>
      </w:r>
    </w:p>
    <w:p w14:paraId="3C15CE8B" w14:textId="76B97E8B" w:rsidR="00EA1846" w:rsidRPr="00F83ED1" w:rsidRDefault="00EA1846" w:rsidP="00DB0BD1">
      <w:pPr>
        <w:spacing w:line="240" w:lineRule="auto"/>
        <w:ind w:left="567" w:hanging="567"/>
        <w:rPr>
          <w:b/>
          <w:bCs/>
          <w:lang w:val="hu-HU"/>
        </w:rPr>
      </w:pPr>
    </w:p>
    <w:p w14:paraId="4C5A2EEB" w14:textId="77777777" w:rsidR="004D091A" w:rsidRPr="00F83ED1" w:rsidRDefault="004D091A" w:rsidP="00535EA7">
      <w:pPr>
        <w:pStyle w:val="Default"/>
        <w:keepNext/>
        <w:rPr>
          <w:i/>
          <w:iCs/>
          <w:sz w:val="22"/>
          <w:szCs w:val="22"/>
          <w:lang w:val="hu-HU"/>
        </w:rPr>
      </w:pPr>
      <w:r w:rsidRPr="00F83ED1">
        <w:rPr>
          <w:i/>
          <w:iCs/>
          <w:sz w:val="22"/>
          <w:szCs w:val="22"/>
          <w:lang w:val="hu-HU"/>
        </w:rPr>
        <w:t>A túladagolás kezelése</w:t>
      </w:r>
    </w:p>
    <w:p w14:paraId="3AC6D346" w14:textId="52D973B3" w:rsidR="004D091A" w:rsidRPr="00F83ED1" w:rsidRDefault="004D091A" w:rsidP="004D091A">
      <w:pPr>
        <w:tabs>
          <w:tab w:val="clear" w:pos="567"/>
          <w:tab w:val="left" w:pos="1095"/>
        </w:tabs>
        <w:spacing w:line="240" w:lineRule="auto"/>
        <w:rPr>
          <w:lang w:val="hu-HU"/>
        </w:rPr>
      </w:pPr>
      <w:r w:rsidRPr="00F83ED1">
        <w:rPr>
          <w:lang w:val="hu-HU"/>
        </w:rPr>
        <w:t xml:space="preserve">Az </w:t>
      </w:r>
      <w:proofErr w:type="spellStart"/>
      <w:r w:rsidRPr="00F83ED1">
        <w:rPr>
          <w:lang w:val="hu-HU"/>
        </w:rPr>
        <w:t>efedrin</w:t>
      </w:r>
      <w:proofErr w:type="spellEnd"/>
      <w:r w:rsidRPr="00F83ED1">
        <w:rPr>
          <w:lang w:val="hu-HU"/>
        </w:rPr>
        <w:t xml:space="preserve"> túladagolás</w:t>
      </w:r>
      <w:r w:rsidR="003B6CCE">
        <w:rPr>
          <w:lang w:val="hu-HU"/>
        </w:rPr>
        <w:t>ának</w:t>
      </w:r>
      <w:r w:rsidRPr="00F83ED1">
        <w:rPr>
          <w:lang w:val="hu-HU"/>
        </w:rPr>
        <w:t xml:space="preserve"> kezelése intenzív támogató kezelést igényelhet.</w:t>
      </w:r>
    </w:p>
    <w:p w14:paraId="78A3FF77" w14:textId="77E9EE55" w:rsidR="004D091A" w:rsidRPr="00F83ED1" w:rsidRDefault="004D091A" w:rsidP="004D091A">
      <w:pPr>
        <w:tabs>
          <w:tab w:val="clear" w:pos="567"/>
          <w:tab w:val="left" w:pos="1095"/>
        </w:tabs>
        <w:spacing w:line="240" w:lineRule="auto"/>
        <w:rPr>
          <w:lang w:val="hu-HU"/>
        </w:rPr>
      </w:pPr>
      <w:r w:rsidRPr="00F83ED1">
        <w:rPr>
          <w:lang w:val="hu-HU"/>
        </w:rPr>
        <w:t xml:space="preserve">A </w:t>
      </w:r>
      <w:proofErr w:type="spellStart"/>
      <w:r w:rsidRPr="00F83ED1">
        <w:rPr>
          <w:lang w:val="hu-HU"/>
        </w:rPr>
        <w:t>szupraventrikuláris</w:t>
      </w:r>
      <w:proofErr w:type="spellEnd"/>
      <w:r w:rsidRPr="00F83ED1">
        <w:rPr>
          <w:lang w:val="hu-HU"/>
        </w:rPr>
        <w:t xml:space="preserve"> </w:t>
      </w:r>
      <w:proofErr w:type="spellStart"/>
      <w:r w:rsidRPr="00F83ED1">
        <w:rPr>
          <w:lang w:val="hu-HU"/>
        </w:rPr>
        <w:t>tachycardia</w:t>
      </w:r>
      <w:proofErr w:type="spellEnd"/>
      <w:r w:rsidRPr="00F83ED1">
        <w:rPr>
          <w:lang w:val="hu-HU"/>
        </w:rPr>
        <w:t xml:space="preserve"> kezelésére 50</w:t>
      </w:r>
      <w:r w:rsidR="00C50E10">
        <w:rPr>
          <w:lang w:val="hu-HU"/>
        </w:rPr>
        <w:t>–</w:t>
      </w:r>
      <w:r w:rsidRPr="00F83ED1">
        <w:rPr>
          <w:lang w:val="hu-HU"/>
        </w:rPr>
        <w:t>200</w:t>
      </w:r>
      <w:r w:rsidR="00723655" w:rsidRPr="00F83ED1">
        <w:rPr>
          <w:lang w:val="hu-HU"/>
        </w:rPr>
        <w:t> </w:t>
      </w:r>
      <w:r w:rsidRPr="00F83ED1">
        <w:rPr>
          <w:lang w:val="hu-HU"/>
        </w:rPr>
        <w:t xml:space="preserve">mg </w:t>
      </w:r>
      <w:proofErr w:type="spellStart"/>
      <w:r w:rsidRPr="00F83ED1">
        <w:rPr>
          <w:lang w:val="hu-HU"/>
        </w:rPr>
        <w:t>labetalol</w:t>
      </w:r>
      <w:proofErr w:type="spellEnd"/>
      <w:r w:rsidRPr="00F83ED1">
        <w:rPr>
          <w:lang w:val="hu-HU"/>
        </w:rPr>
        <w:t xml:space="preserve"> adható, lassú intravénás injekcióban, </w:t>
      </w:r>
      <w:r w:rsidR="003B6CCE">
        <w:rPr>
          <w:lang w:val="hu-HU"/>
        </w:rPr>
        <w:t>EKG-</w:t>
      </w:r>
      <w:proofErr w:type="spellStart"/>
      <w:r w:rsidRPr="00F83ED1">
        <w:rPr>
          <w:lang w:val="hu-HU"/>
        </w:rPr>
        <w:t>monitorozás</w:t>
      </w:r>
      <w:proofErr w:type="spellEnd"/>
      <w:r w:rsidRPr="00F83ED1">
        <w:rPr>
          <w:lang w:val="hu-HU"/>
        </w:rPr>
        <w:t xml:space="preserve"> mellett. A kálium kompartment</w:t>
      </w:r>
      <w:r w:rsidR="00F95A36">
        <w:rPr>
          <w:lang w:val="hu-HU"/>
        </w:rPr>
        <w:t>ek közötti</w:t>
      </w:r>
      <w:r w:rsidRPr="00F83ED1">
        <w:rPr>
          <w:lang w:val="hu-HU"/>
        </w:rPr>
        <w:t xml:space="preserve"> eltolódása miatt kialakuló kifejezett </w:t>
      </w:r>
      <w:proofErr w:type="spellStart"/>
      <w:r w:rsidRPr="00F83ED1">
        <w:rPr>
          <w:lang w:val="hu-HU"/>
        </w:rPr>
        <w:t>h</w:t>
      </w:r>
      <w:r w:rsidR="003B6CCE">
        <w:rPr>
          <w:lang w:val="hu-HU"/>
        </w:rPr>
        <w:t>y</w:t>
      </w:r>
      <w:r w:rsidRPr="00F83ED1">
        <w:rPr>
          <w:lang w:val="hu-HU"/>
        </w:rPr>
        <w:t>pokalaemia</w:t>
      </w:r>
      <w:proofErr w:type="spellEnd"/>
      <w:r w:rsidRPr="00F83ED1">
        <w:rPr>
          <w:lang w:val="hu-HU"/>
        </w:rPr>
        <w:t xml:space="preserve"> (&lt;2,8</w:t>
      </w:r>
      <w:r w:rsidR="00723655" w:rsidRPr="00F83ED1">
        <w:rPr>
          <w:lang w:val="hu-HU"/>
        </w:rPr>
        <w:t> </w:t>
      </w:r>
      <w:proofErr w:type="spellStart"/>
      <w:r w:rsidRPr="00F83ED1">
        <w:rPr>
          <w:lang w:val="hu-HU"/>
        </w:rPr>
        <w:t>mmol</w:t>
      </w:r>
      <w:proofErr w:type="spellEnd"/>
      <w:r w:rsidRPr="00F83ED1">
        <w:rPr>
          <w:lang w:val="hu-HU"/>
        </w:rPr>
        <w:t xml:space="preserve">/l) szívritmuszavarra hajlamosít, mely </w:t>
      </w:r>
      <w:proofErr w:type="spellStart"/>
      <w:r w:rsidRPr="00F83ED1">
        <w:rPr>
          <w:lang w:val="hu-HU"/>
        </w:rPr>
        <w:t>propranolol</w:t>
      </w:r>
      <w:proofErr w:type="spellEnd"/>
      <w:r w:rsidRPr="00F83ED1">
        <w:rPr>
          <w:lang w:val="hu-HU"/>
        </w:rPr>
        <w:t xml:space="preserve"> alkalmazása mellett kálium-klorid</w:t>
      </w:r>
      <w:r w:rsidR="003B6CCE">
        <w:rPr>
          <w:lang w:val="hu-HU"/>
        </w:rPr>
        <w:t>-</w:t>
      </w:r>
      <w:r w:rsidRPr="00F83ED1">
        <w:rPr>
          <w:lang w:val="hu-HU"/>
        </w:rPr>
        <w:t xml:space="preserve">infúzióval kezelhető, illetve légzési </w:t>
      </w:r>
      <w:proofErr w:type="spellStart"/>
      <w:r w:rsidRPr="00F83ED1">
        <w:rPr>
          <w:lang w:val="hu-HU"/>
        </w:rPr>
        <w:t>alkalózis</w:t>
      </w:r>
      <w:proofErr w:type="spellEnd"/>
      <w:r w:rsidRPr="00F83ED1">
        <w:rPr>
          <w:lang w:val="hu-HU"/>
        </w:rPr>
        <w:t xml:space="preserve"> előfordulása esetén annak kezelése is szükséges.</w:t>
      </w:r>
    </w:p>
    <w:p w14:paraId="468C6CAB" w14:textId="77777777" w:rsidR="004D091A" w:rsidRPr="00F83ED1" w:rsidRDefault="004D091A" w:rsidP="004D091A">
      <w:pPr>
        <w:tabs>
          <w:tab w:val="clear" w:pos="567"/>
          <w:tab w:val="left" w:pos="1095"/>
        </w:tabs>
        <w:spacing w:line="240" w:lineRule="auto"/>
        <w:rPr>
          <w:lang w:val="hu-HU"/>
        </w:rPr>
      </w:pPr>
    </w:p>
    <w:p w14:paraId="1431C074" w14:textId="77777777" w:rsidR="004D091A" w:rsidRPr="00F83ED1" w:rsidRDefault="004D091A" w:rsidP="004D091A">
      <w:pPr>
        <w:tabs>
          <w:tab w:val="clear" w:pos="567"/>
          <w:tab w:val="left" w:pos="1095"/>
        </w:tabs>
        <w:spacing w:line="240" w:lineRule="auto"/>
        <w:rPr>
          <w:lang w:val="hu-HU"/>
        </w:rPr>
      </w:pPr>
      <w:r w:rsidRPr="00F83ED1">
        <w:rPr>
          <w:lang w:val="hu-HU"/>
        </w:rPr>
        <w:t xml:space="preserve">A központi idegrendszeri stimuláns hatásainak kontrollálásához </w:t>
      </w:r>
      <w:proofErr w:type="spellStart"/>
      <w:r w:rsidRPr="00F83ED1">
        <w:rPr>
          <w:lang w:val="hu-HU"/>
        </w:rPr>
        <w:t>benzodiazepin</w:t>
      </w:r>
      <w:proofErr w:type="spellEnd"/>
      <w:r w:rsidRPr="00F83ED1">
        <w:rPr>
          <w:lang w:val="hu-HU"/>
        </w:rPr>
        <w:t xml:space="preserve"> és/vagy </w:t>
      </w:r>
      <w:proofErr w:type="spellStart"/>
      <w:r w:rsidRPr="00F83ED1">
        <w:rPr>
          <w:lang w:val="hu-HU"/>
        </w:rPr>
        <w:t>neuroleptikum</w:t>
      </w:r>
      <w:proofErr w:type="spellEnd"/>
      <w:r w:rsidRPr="00F83ED1">
        <w:rPr>
          <w:lang w:val="hu-HU"/>
        </w:rPr>
        <w:t xml:space="preserve"> adására lehet szükség.</w:t>
      </w:r>
    </w:p>
    <w:p w14:paraId="53B0DDEF" w14:textId="77777777" w:rsidR="004D091A" w:rsidRPr="00F83ED1" w:rsidRDefault="004D091A" w:rsidP="004D091A">
      <w:pPr>
        <w:tabs>
          <w:tab w:val="clear" w:pos="567"/>
          <w:tab w:val="left" w:pos="1095"/>
        </w:tabs>
        <w:spacing w:line="240" w:lineRule="auto"/>
        <w:rPr>
          <w:lang w:val="hu-HU"/>
        </w:rPr>
      </w:pPr>
    </w:p>
    <w:p w14:paraId="60CBD5CA" w14:textId="646933D4" w:rsidR="004D091A" w:rsidRPr="00F83ED1" w:rsidRDefault="004D091A" w:rsidP="004D091A">
      <w:pPr>
        <w:tabs>
          <w:tab w:val="clear" w:pos="567"/>
          <w:tab w:val="left" w:pos="1095"/>
        </w:tabs>
        <w:spacing w:line="240" w:lineRule="auto"/>
        <w:rPr>
          <w:lang w:val="hu-HU"/>
        </w:rPr>
      </w:pPr>
      <w:r w:rsidRPr="00F83ED1">
        <w:rPr>
          <w:lang w:val="hu-HU"/>
        </w:rPr>
        <w:t xml:space="preserve">Súlyos magas vérnyomás esetén </w:t>
      </w:r>
      <w:proofErr w:type="spellStart"/>
      <w:r w:rsidRPr="00F83ED1">
        <w:rPr>
          <w:lang w:val="hu-HU"/>
        </w:rPr>
        <w:t>parenterális</w:t>
      </w:r>
      <w:proofErr w:type="spellEnd"/>
      <w:r w:rsidRPr="00F83ED1">
        <w:rPr>
          <w:lang w:val="hu-HU"/>
        </w:rPr>
        <w:t xml:space="preserve"> vérnyomáscsökkentők adhatók, mint az intravénás nitrátok, kalciumcsatorna-blokkolók, </w:t>
      </w:r>
      <w:proofErr w:type="spellStart"/>
      <w:r w:rsidRPr="00F83ED1">
        <w:rPr>
          <w:lang w:val="hu-HU"/>
        </w:rPr>
        <w:t>nitroprusszid</w:t>
      </w:r>
      <w:proofErr w:type="spellEnd"/>
      <w:r w:rsidR="003B6CCE">
        <w:rPr>
          <w:lang w:val="hu-HU"/>
        </w:rPr>
        <w:t>-</w:t>
      </w:r>
      <w:r w:rsidR="003B6CCE" w:rsidRPr="00F83ED1">
        <w:rPr>
          <w:lang w:val="hu-HU"/>
        </w:rPr>
        <w:t>nátrium</w:t>
      </w:r>
      <w:r w:rsidRPr="00F83ED1">
        <w:rPr>
          <w:lang w:val="hu-HU"/>
        </w:rPr>
        <w:t xml:space="preserve">, </w:t>
      </w:r>
      <w:proofErr w:type="spellStart"/>
      <w:r w:rsidRPr="00F83ED1">
        <w:rPr>
          <w:lang w:val="hu-HU"/>
        </w:rPr>
        <w:t>labetalol</w:t>
      </w:r>
      <w:proofErr w:type="spellEnd"/>
      <w:r w:rsidRPr="00F83ED1">
        <w:rPr>
          <w:lang w:val="hu-HU"/>
        </w:rPr>
        <w:t xml:space="preserve"> vagy </w:t>
      </w:r>
      <w:proofErr w:type="spellStart"/>
      <w:r w:rsidRPr="00F83ED1">
        <w:rPr>
          <w:lang w:val="hu-HU"/>
        </w:rPr>
        <w:t>fentolamin</w:t>
      </w:r>
      <w:proofErr w:type="spellEnd"/>
      <w:r w:rsidRPr="00F83ED1">
        <w:rPr>
          <w:lang w:val="hu-HU"/>
        </w:rPr>
        <w:t>.</w:t>
      </w:r>
    </w:p>
    <w:p w14:paraId="06D59E32" w14:textId="32F63D15" w:rsidR="004D091A" w:rsidRPr="00F83ED1" w:rsidRDefault="004D091A" w:rsidP="004D091A">
      <w:pPr>
        <w:tabs>
          <w:tab w:val="clear" w:pos="567"/>
          <w:tab w:val="left" w:pos="1095"/>
        </w:tabs>
        <w:spacing w:line="240" w:lineRule="auto"/>
        <w:rPr>
          <w:lang w:val="hu-HU"/>
        </w:rPr>
      </w:pPr>
      <w:r w:rsidRPr="00F83ED1">
        <w:rPr>
          <w:lang w:val="hu-HU"/>
        </w:rPr>
        <w:t xml:space="preserve">A vérnyomáscsökkentő gyógyszer kiválasztása az elérhetőségtől, a fennálló </w:t>
      </w:r>
      <w:r w:rsidR="003B6CCE">
        <w:rPr>
          <w:lang w:val="hu-HU"/>
        </w:rPr>
        <w:t>betegségektől</w:t>
      </w:r>
      <w:r w:rsidR="003B6CCE" w:rsidRPr="00F83ED1">
        <w:rPr>
          <w:lang w:val="hu-HU"/>
        </w:rPr>
        <w:t xml:space="preserve"> </w:t>
      </w:r>
      <w:r w:rsidRPr="00F83ED1">
        <w:rPr>
          <w:lang w:val="hu-HU"/>
        </w:rPr>
        <w:t>és a beteg klinikai állapotától függ.</w:t>
      </w:r>
    </w:p>
    <w:p w14:paraId="453884D2" w14:textId="77777777" w:rsidR="004D091A" w:rsidRPr="00F83ED1" w:rsidRDefault="004D091A" w:rsidP="00DB0BD1">
      <w:pPr>
        <w:spacing w:line="240" w:lineRule="auto"/>
        <w:ind w:left="567" w:hanging="567"/>
        <w:rPr>
          <w:b/>
          <w:bCs/>
          <w:lang w:val="hu-HU"/>
        </w:rPr>
      </w:pPr>
    </w:p>
    <w:p w14:paraId="2BA177AC" w14:textId="77777777" w:rsidR="00EA1846" w:rsidRPr="00F83ED1" w:rsidRDefault="00EA1846" w:rsidP="00DB0BD1">
      <w:pPr>
        <w:spacing w:line="240" w:lineRule="auto"/>
        <w:ind w:left="567" w:hanging="567"/>
        <w:rPr>
          <w:b/>
          <w:bCs/>
          <w:lang w:val="hu-HU"/>
        </w:rPr>
      </w:pPr>
    </w:p>
    <w:p w14:paraId="6C78DEC5" w14:textId="77777777" w:rsidR="00EA1846" w:rsidRPr="00F83ED1" w:rsidRDefault="00F7162F" w:rsidP="00321B42">
      <w:pPr>
        <w:keepNext/>
        <w:spacing w:line="240" w:lineRule="auto"/>
        <w:ind w:left="567" w:hanging="567"/>
        <w:outlineLvl w:val="0"/>
        <w:rPr>
          <w:b/>
          <w:bCs/>
          <w:lang w:val="hu-HU"/>
        </w:rPr>
      </w:pPr>
      <w:r w:rsidRPr="00F83ED1">
        <w:rPr>
          <w:b/>
          <w:bCs/>
          <w:lang w:val="hu-HU"/>
        </w:rPr>
        <w:t>5.</w:t>
      </w:r>
      <w:r w:rsidRPr="00F83ED1">
        <w:rPr>
          <w:b/>
          <w:bCs/>
          <w:lang w:val="hu-HU"/>
        </w:rPr>
        <w:tab/>
        <w:t>FARMAKOLÓGIAI TULAJDONSÁGOK</w:t>
      </w:r>
    </w:p>
    <w:p w14:paraId="74070ADF" w14:textId="77777777" w:rsidR="00EA1846" w:rsidRPr="00F83ED1" w:rsidRDefault="00EA1846" w:rsidP="00DB0BD1">
      <w:pPr>
        <w:keepNext/>
        <w:spacing w:line="240" w:lineRule="auto"/>
        <w:ind w:left="567" w:hanging="567"/>
        <w:rPr>
          <w:b/>
          <w:bCs/>
          <w:lang w:val="hu-HU"/>
        </w:rPr>
      </w:pPr>
    </w:p>
    <w:p w14:paraId="4D390F03" w14:textId="77777777" w:rsidR="00EA1846" w:rsidRPr="00F83ED1" w:rsidRDefault="00F7162F" w:rsidP="00DB0BD1">
      <w:pPr>
        <w:keepNext/>
        <w:spacing w:line="240" w:lineRule="auto"/>
        <w:ind w:left="567" w:hanging="567"/>
        <w:outlineLvl w:val="1"/>
        <w:rPr>
          <w:b/>
          <w:bCs/>
          <w:lang w:val="hu-HU"/>
        </w:rPr>
      </w:pPr>
      <w:r w:rsidRPr="00F83ED1">
        <w:rPr>
          <w:b/>
          <w:bCs/>
          <w:lang w:val="hu-HU"/>
        </w:rPr>
        <w:t>5.1</w:t>
      </w:r>
      <w:r w:rsidRPr="00F83ED1">
        <w:rPr>
          <w:b/>
          <w:bCs/>
          <w:lang w:val="hu-HU"/>
        </w:rPr>
        <w:tab/>
      </w:r>
      <w:proofErr w:type="spellStart"/>
      <w:r w:rsidRPr="00F83ED1">
        <w:rPr>
          <w:b/>
          <w:bCs/>
          <w:lang w:val="hu-HU"/>
        </w:rPr>
        <w:t>Farmakodinámiás</w:t>
      </w:r>
      <w:proofErr w:type="spellEnd"/>
      <w:r w:rsidRPr="00F83ED1">
        <w:rPr>
          <w:b/>
          <w:bCs/>
          <w:lang w:val="hu-HU"/>
        </w:rPr>
        <w:t xml:space="preserve"> tulajdonságok</w:t>
      </w:r>
    </w:p>
    <w:p w14:paraId="2101C5A0" w14:textId="77777777" w:rsidR="00EA1846" w:rsidRPr="00F83ED1" w:rsidRDefault="00EA1846" w:rsidP="00535EA7">
      <w:pPr>
        <w:keepNext/>
        <w:spacing w:line="240" w:lineRule="auto"/>
        <w:rPr>
          <w:lang w:val="hu-HU"/>
        </w:rPr>
      </w:pPr>
    </w:p>
    <w:p w14:paraId="2060646F" w14:textId="3D963026" w:rsidR="00EA1846" w:rsidRPr="00F83ED1" w:rsidRDefault="00F7162F" w:rsidP="00130037">
      <w:pPr>
        <w:spacing w:line="240" w:lineRule="auto"/>
        <w:rPr>
          <w:lang w:val="hu-HU"/>
        </w:rPr>
      </w:pPr>
      <w:proofErr w:type="spellStart"/>
      <w:r w:rsidRPr="00F83ED1">
        <w:rPr>
          <w:lang w:val="hu-HU"/>
        </w:rPr>
        <w:t>Farmakoterápiás</w:t>
      </w:r>
      <w:proofErr w:type="spellEnd"/>
      <w:r w:rsidRPr="00F83ED1">
        <w:rPr>
          <w:lang w:val="hu-HU"/>
        </w:rPr>
        <w:t xml:space="preserve"> csoport: </w:t>
      </w:r>
      <w:proofErr w:type="spellStart"/>
      <w:r w:rsidR="00165A10" w:rsidRPr="00F83ED1">
        <w:rPr>
          <w:lang w:val="hu-HU"/>
        </w:rPr>
        <w:t>Adrenerg</w:t>
      </w:r>
      <w:proofErr w:type="spellEnd"/>
      <w:r w:rsidR="00165A10" w:rsidRPr="00F83ED1">
        <w:rPr>
          <w:lang w:val="hu-HU"/>
        </w:rPr>
        <w:t xml:space="preserve"> és </w:t>
      </w:r>
      <w:proofErr w:type="spellStart"/>
      <w:r w:rsidR="00165A10" w:rsidRPr="00F83ED1">
        <w:rPr>
          <w:lang w:val="hu-HU"/>
        </w:rPr>
        <w:t>dopaminerg</w:t>
      </w:r>
      <w:proofErr w:type="spellEnd"/>
      <w:r w:rsidR="00165A10" w:rsidRPr="00F83ED1">
        <w:rPr>
          <w:lang w:val="hu-HU"/>
        </w:rPr>
        <w:t xml:space="preserve"> készítmények</w:t>
      </w:r>
    </w:p>
    <w:p w14:paraId="0B74A8A3" w14:textId="2B922C24" w:rsidR="00165A10" w:rsidRPr="00F83ED1" w:rsidRDefault="00165A10" w:rsidP="00165A10">
      <w:pPr>
        <w:pStyle w:val="Default"/>
        <w:rPr>
          <w:sz w:val="22"/>
          <w:szCs w:val="22"/>
          <w:lang w:val="hu-HU"/>
        </w:rPr>
      </w:pPr>
      <w:r w:rsidRPr="00F83ED1">
        <w:rPr>
          <w:sz w:val="22"/>
          <w:szCs w:val="22"/>
          <w:lang w:val="hu-HU"/>
        </w:rPr>
        <w:t>ATC-kód: C01CA26</w:t>
      </w:r>
    </w:p>
    <w:p w14:paraId="45C1FAF8" w14:textId="766DF373" w:rsidR="00165A10" w:rsidRPr="00F83ED1" w:rsidRDefault="00165A10" w:rsidP="00130037">
      <w:pPr>
        <w:spacing w:line="240" w:lineRule="auto"/>
        <w:rPr>
          <w:lang w:val="hu-HU"/>
        </w:rPr>
      </w:pPr>
    </w:p>
    <w:p w14:paraId="179B4E6E" w14:textId="18100B51" w:rsidR="006D5DDB" w:rsidRPr="00F83ED1" w:rsidRDefault="006D5DDB" w:rsidP="006D5DDB">
      <w:pPr>
        <w:spacing w:line="240" w:lineRule="auto"/>
        <w:rPr>
          <w:lang w:val="hu-HU"/>
        </w:rPr>
      </w:pPr>
      <w:r w:rsidRPr="00F83ED1">
        <w:rPr>
          <w:lang w:val="hu-HU"/>
        </w:rPr>
        <w:t xml:space="preserve">Az </w:t>
      </w:r>
      <w:proofErr w:type="spellStart"/>
      <w:r w:rsidRPr="00F83ED1">
        <w:rPr>
          <w:lang w:val="hu-HU"/>
        </w:rPr>
        <w:t>efedrin</w:t>
      </w:r>
      <w:proofErr w:type="spellEnd"/>
      <w:r w:rsidRPr="00F83ED1">
        <w:rPr>
          <w:lang w:val="hu-HU"/>
        </w:rPr>
        <w:t xml:space="preserve"> egy </w:t>
      </w:r>
      <w:proofErr w:type="spellStart"/>
      <w:r w:rsidRPr="00F83ED1">
        <w:rPr>
          <w:lang w:val="hu-HU"/>
        </w:rPr>
        <w:t>szimpatomimetikus</w:t>
      </w:r>
      <w:proofErr w:type="spellEnd"/>
      <w:r w:rsidRPr="00F83ED1">
        <w:rPr>
          <w:lang w:val="hu-HU"/>
        </w:rPr>
        <w:t xml:space="preserve"> amin, amely közvetlen hatással van az alfa- és a béta-receptorokra</w:t>
      </w:r>
      <w:r w:rsidR="00C51E8C">
        <w:rPr>
          <w:lang w:val="hu-HU"/>
        </w:rPr>
        <w:t>,</w:t>
      </w:r>
      <w:r w:rsidRPr="00F83ED1">
        <w:rPr>
          <w:lang w:val="hu-HU"/>
        </w:rPr>
        <w:t xml:space="preserve"> és közvetett hatása is van, fokozza a </w:t>
      </w:r>
      <w:proofErr w:type="spellStart"/>
      <w:r w:rsidRPr="00F83ED1">
        <w:rPr>
          <w:lang w:val="hu-HU"/>
        </w:rPr>
        <w:t>noradrenalin</w:t>
      </w:r>
      <w:proofErr w:type="spellEnd"/>
      <w:r w:rsidRPr="00F83ED1">
        <w:rPr>
          <w:lang w:val="hu-HU"/>
        </w:rPr>
        <w:t xml:space="preserve"> felszabadulását a szimpatikus idegvégződésekből.</w:t>
      </w:r>
    </w:p>
    <w:p w14:paraId="732187FF" w14:textId="5C0A10C7" w:rsidR="006D5DDB" w:rsidRPr="00F83ED1" w:rsidRDefault="006D5DDB" w:rsidP="006D5DDB">
      <w:pPr>
        <w:spacing w:line="240" w:lineRule="auto"/>
        <w:rPr>
          <w:lang w:val="hu-HU"/>
        </w:rPr>
      </w:pPr>
      <w:r w:rsidRPr="00F83ED1">
        <w:rPr>
          <w:lang w:val="hu-HU"/>
        </w:rPr>
        <w:t xml:space="preserve">Mint minden </w:t>
      </w:r>
      <w:proofErr w:type="spellStart"/>
      <w:r w:rsidRPr="00F83ED1">
        <w:rPr>
          <w:lang w:val="hu-HU"/>
        </w:rPr>
        <w:t>szimpatomimetikum</w:t>
      </w:r>
      <w:proofErr w:type="spellEnd"/>
      <w:r w:rsidRPr="00F83ED1">
        <w:rPr>
          <w:lang w:val="hu-HU"/>
        </w:rPr>
        <w:t xml:space="preserve">, az </w:t>
      </w:r>
      <w:proofErr w:type="spellStart"/>
      <w:r w:rsidRPr="00F83ED1">
        <w:rPr>
          <w:lang w:val="hu-HU"/>
        </w:rPr>
        <w:t>efedrin</w:t>
      </w:r>
      <w:proofErr w:type="spellEnd"/>
      <w:r w:rsidRPr="00F83ED1">
        <w:rPr>
          <w:lang w:val="hu-HU"/>
        </w:rPr>
        <w:t xml:space="preserve"> stimulálja a központi idegrendszert, a szív- és érrendszert, a légzőrendszert, valamint az emésztőrendszer és a húgyúti rendszer záróizmait. Az </w:t>
      </w:r>
      <w:proofErr w:type="spellStart"/>
      <w:r w:rsidRPr="00F83ED1">
        <w:rPr>
          <w:lang w:val="hu-HU"/>
        </w:rPr>
        <w:t>efedrin</w:t>
      </w:r>
      <w:proofErr w:type="spellEnd"/>
      <w:r w:rsidRPr="00F83ED1">
        <w:rPr>
          <w:lang w:val="hu-HU"/>
        </w:rPr>
        <w:t xml:space="preserve"> </w:t>
      </w:r>
      <w:proofErr w:type="spellStart"/>
      <w:r w:rsidRPr="00F83ED1">
        <w:rPr>
          <w:lang w:val="hu-HU"/>
        </w:rPr>
        <w:t>monoamino-oxidáz</w:t>
      </w:r>
      <w:proofErr w:type="spellEnd"/>
      <w:r w:rsidR="003B6CCE">
        <w:rPr>
          <w:lang w:val="hu-HU"/>
        </w:rPr>
        <w:t>-</w:t>
      </w:r>
      <w:r w:rsidRPr="00F83ED1">
        <w:rPr>
          <w:lang w:val="hu-HU"/>
        </w:rPr>
        <w:t xml:space="preserve"> (MAO) gátló is.</w:t>
      </w:r>
    </w:p>
    <w:p w14:paraId="37B09E75" w14:textId="77777777" w:rsidR="008D1621" w:rsidRPr="00F83ED1" w:rsidRDefault="008D1621" w:rsidP="00130037">
      <w:pPr>
        <w:spacing w:line="240" w:lineRule="auto"/>
        <w:rPr>
          <w:lang w:val="hu-HU"/>
        </w:rPr>
      </w:pPr>
    </w:p>
    <w:p w14:paraId="0DBBD29D" w14:textId="77777777" w:rsidR="00EA1846" w:rsidRPr="00F83ED1" w:rsidRDefault="00F7162F" w:rsidP="00DB0BD1">
      <w:pPr>
        <w:keepNext/>
        <w:spacing w:line="240" w:lineRule="auto"/>
        <w:ind w:left="567" w:hanging="567"/>
        <w:outlineLvl w:val="1"/>
        <w:rPr>
          <w:b/>
          <w:bCs/>
          <w:lang w:val="hu-HU"/>
        </w:rPr>
      </w:pPr>
      <w:r w:rsidRPr="00F83ED1">
        <w:rPr>
          <w:b/>
          <w:bCs/>
          <w:lang w:val="hu-HU"/>
        </w:rPr>
        <w:t>5.2</w:t>
      </w:r>
      <w:r w:rsidRPr="00F83ED1">
        <w:rPr>
          <w:b/>
          <w:bCs/>
          <w:lang w:val="hu-HU"/>
        </w:rPr>
        <w:tab/>
      </w:r>
      <w:proofErr w:type="spellStart"/>
      <w:r w:rsidRPr="00F83ED1">
        <w:rPr>
          <w:b/>
          <w:bCs/>
          <w:lang w:val="hu-HU"/>
        </w:rPr>
        <w:t>Farmakokinetikai</w:t>
      </w:r>
      <w:proofErr w:type="spellEnd"/>
      <w:r w:rsidRPr="00F83ED1">
        <w:rPr>
          <w:b/>
          <w:bCs/>
          <w:lang w:val="hu-HU"/>
        </w:rPr>
        <w:t xml:space="preserve"> tulajdonságok</w:t>
      </w:r>
    </w:p>
    <w:p w14:paraId="798B77EB" w14:textId="77777777" w:rsidR="00EA1846" w:rsidRPr="00F83ED1" w:rsidRDefault="00EA1846" w:rsidP="00DB0BD1">
      <w:pPr>
        <w:keepNext/>
        <w:spacing w:line="240" w:lineRule="auto"/>
        <w:ind w:left="567" w:hanging="567"/>
        <w:rPr>
          <w:b/>
          <w:bCs/>
          <w:lang w:val="hu-HU"/>
        </w:rPr>
      </w:pPr>
    </w:p>
    <w:p w14:paraId="10BE1943" w14:textId="77777777" w:rsidR="002164BD" w:rsidRPr="00F83ED1" w:rsidRDefault="002164BD" w:rsidP="00793DD7">
      <w:pPr>
        <w:pStyle w:val="Default"/>
        <w:keepNext/>
        <w:rPr>
          <w:sz w:val="22"/>
          <w:szCs w:val="22"/>
          <w:lang w:val="hu-HU"/>
        </w:rPr>
      </w:pPr>
      <w:r w:rsidRPr="00F83ED1">
        <w:rPr>
          <w:bCs/>
          <w:sz w:val="22"/>
          <w:szCs w:val="22"/>
          <w:u w:val="single"/>
          <w:lang w:val="hu-HU"/>
        </w:rPr>
        <w:t>Felszívódás</w:t>
      </w:r>
    </w:p>
    <w:p w14:paraId="71EA5B40" w14:textId="18792FBD" w:rsidR="00EA1846" w:rsidRPr="00F83ED1" w:rsidRDefault="002164BD" w:rsidP="00130037">
      <w:pPr>
        <w:numPr>
          <w:ilvl w:val="12"/>
          <w:numId w:val="0"/>
        </w:numPr>
        <w:spacing w:line="240" w:lineRule="auto"/>
        <w:ind w:right="-2"/>
        <w:rPr>
          <w:lang w:val="hu-HU"/>
        </w:rPr>
      </w:pPr>
      <w:r w:rsidRPr="00F83ED1">
        <w:rPr>
          <w:lang w:val="hu-HU"/>
        </w:rPr>
        <w:t xml:space="preserve">Intravénás alkalmazást követően az </w:t>
      </w:r>
      <w:proofErr w:type="spellStart"/>
      <w:r w:rsidRPr="00F83ED1">
        <w:rPr>
          <w:lang w:val="hu-HU"/>
        </w:rPr>
        <w:t>efedrin</w:t>
      </w:r>
      <w:proofErr w:type="spellEnd"/>
      <w:r w:rsidRPr="00F83ED1">
        <w:rPr>
          <w:lang w:val="hu-HU"/>
        </w:rPr>
        <w:t xml:space="preserve"> </w:t>
      </w:r>
      <w:proofErr w:type="spellStart"/>
      <w:r w:rsidR="00F95A36">
        <w:rPr>
          <w:lang w:val="hu-HU"/>
        </w:rPr>
        <w:t>biohasznosulása</w:t>
      </w:r>
      <w:proofErr w:type="spellEnd"/>
      <w:r w:rsidR="00F95A36">
        <w:rPr>
          <w:lang w:val="hu-HU"/>
        </w:rPr>
        <w:t xml:space="preserve"> teljes</w:t>
      </w:r>
      <w:r w:rsidRPr="00F83ED1">
        <w:rPr>
          <w:lang w:val="hu-HU"/>
        </w:rPr>
        <w:t xml:space="preserve">, </w:t>
      </w:r>
      <w:r w:rsidR="002B6DFB" w:rsidRPr="00DB0BD1">
        <w:rPr>
          <w:i/>
          <w:iCs/>
          <w:lang w:val="hu-HU"/>
        </w:rPr>
        <w:t xml:space="preserve">per </w:t>
      </w:r>
      <w:proofErr w:type="spellStart"/>
      <w:r w:rsidR="002B6DFB" w:rsidRPr="00DB0BD1">
        <w:rPr>
          <w:i/>
          <w:iCs/>
          <w:lang w:val="hu-HU"/>
        </w:rPr>
        <w:t>os</w:t>
      </w:r>
      <w:proofErr w:type="spellEnd"/>
      <w:r w:rsidRPr="00F83ED1">
        <w:rPr>
          <w:lang w:val="hu-HU"/>
        </w:rPr>
        <w:t xml:space="preserve"> alkalmazás után az </w:t>
      </w:r>
      <w:proofErr w:type="spellStart"/>
      <w:r w:rsidRPr="00F83ED1">
        <w:rPr>
          <w:lang w:val="hu-HU"/>
        </w:rPr>
        <w:t>efedrin</w:t>
      </w:r>
      <w:proofErr w:type="spellEnd"/>
      <w:r w:rsidRPr="00F83ED1">
        <w:rPr>
          <w:lang w:val="hu-HU"/>
        </w:rPr>
        <w:t xml:space="preserve"> biológiai hasznosulása a </w:t>
      </w:r>
      <w:r w:rsidR="003B6CCE">
        <w:rPr>
          <w:lang w:val="hu-HU"/>
        </w:rPr>
        <w:t>leírások</w:t>
      </w:r>
      <w:r w:rsidR="003B6CCE" w:rsidRPr="00F83ED1">
        <w:rPr>
          <w:lang w:val="hu-HU"/>
        </w:rPr>
        <w:t xml:space="preserve"> </w:t>
      </w:r>
      <w:r w:rsidRPr="00F83ED1">
        <w:rPr>
          <w:lang w:val="hu-HU"/>
        </w:rPr>
        <w:t>szerint 90% fölött van.</w:t>
      </w:r>
    </w:p>
    <w:p w14:paraId="1BB81549" w14:textId="00154227" w:rsidR="002164BD" w:rsidRPr="00F83ED1" w:rsidRDefault="002164BD" w:rsidP="00130037">
      <w:pPr>
        <w:numPr>
          <w:ilvl w:val="12"/>
          <w:numId w:val="0"/>
        </w:numPr>
        <w:spacing w:line="240" w:lineRule="auto"/>
        <w:ind w:right="-2"/>
        <w:rPr>
          <w:i/>
          <w:iCs/>
          <w:lang w:val="hu-HU"/>
        </w:rPr>
      </w:pPr>
    </w:p>
    <w:p w14:paraId="4A978139" w14:textId="40DA9A51" w:rsidR="002164BD" w:rsidRPr="00F83ED1" w:rsidRDefault="002B6DFB" w:rsidP="00793DD7">
      <w:pPr>
        <w:keepNext/>
        <w:numPr>
          <w:ilvl w:val="12"/>
          <w:numId w:val="0"/>
        </w:numPr>
        <w:spacing w:line="240" w:lineRule="auto"/>
        <w:ind w:right="-2"/>
        <w:rPr>
          <w:u w:val="single"/>
          <w:lang w:val="hu-HU"/>
        </w:rPr>
      </w:pPr>
      <w:proofErr w:type="spellStart"/>
      <w:r w:rsidRPr="00F83ED1">
        <w:rPr>
          <w:u w:val="single"/>
          <w:lang w:val="hu-HU"/>
        </w:rPr>
        <w:t>Biotranszformáció</w:t>
      </w:r>
      <w:proofErr w:type="spellEnd"/>
      <w:r w:rsidRPr="00F83ED1">
        <w:rPr>
          <w:u w:val="single"/>
          <w:lang w:val="hu-HU"/>
        </w:rPr>
        <w:t xml:space="preserve"> és elimináció</w:t>
      </w:r>
    </w:p>
    <w:p w14:paraId="124DC37C" w14:textId="77777777" w:rsidR="002B6DFB" w:rsidRPr="00F83ED1" w:rsidRDefault="002B6DFB" w:rsidP="002B6DFB">
      <w:pPr>
        <w:pStyle w:val="Default"/>
        <w:rPr>
          <w:sz w:val="22"/>
          <w:szCs w:val="22"/>
          <w:lang w:val="hu-HU"/>
        </w:rPr>
      </w:pPr>
      <w:r w:rsidRPr="00F83ED1">
        <w:rPr>
          <w:sz w:val="22"/>
          <w:szCs w:val="22"/>
          <w:lang w:val="hu-HU"/>
        </w:rPr>
        <w:t>A kiválasztást a vizelet pH-ja befolyásolja:</w:t>
      </w:r>
    </w:p>
    <w:p w14:paraId="75EFFA95" w14:textId="77777777" w:rsidR="002B6DFB" w:rsidRPr="00F83ED1" w:rsidRDefault="002B6DFB" w:rsidP="002B6DFB">
      <w:pPr>
        <w:pStyle w:val="Default"/>
        <w:rPr>
          <w:sz w:val="22"/>
          <w:szCs w:val="22"/>
          <w:lang w:val="hu-HU"/>
        </w:rPr>
      </w:pPr>
      <w:proofErr w:type="gramStart"/>
      <w:r w:rsidRPr="00F83ED1">
        <w:rPr>
          <w:sz w:val="22"/>
          <w:szCs w:val="22"/>
          <w:lang w:val="hu-HU"/>
        </w:rPr>
        <w:t>savas</w:t>
      </w:r>
      <w:proofErr w:type="gramEnd"/>
      <w:r w:rsidRPr="00F83ED1">
        <w:rPr>
          <w:sz w:val="22"/>
          <w:szCs w:val="22"/>
          <w:lang w:val="hu-HU"/>
        </w:rPr>
        <w:t xml:space="preserve"> vizeletben 73–99% (átlagosan: 88%),</w:t>
      </w:r>
    </w:p>
    <w:p w14:paraId="126D0E95" w14:textId="0032EF80" w:rsidR="002B6DFB" w:rsidRPr="00F83ED1" w:rsidRDefault="002B6DFB" w:rsidP="002B6DFB">
      <w:pPr>
        <w:pStyle w:val="Default"/>
        <w:rPr>
          <w:sz w:val="22"/>
          <w:szCs w:val="22"/>
          <w:lang w:val="hu-HU"/>
        </w:rPr>
      </w:pPr>
      <w:proofErr w:type="gramStart"/>
      <w:r w:rsidRPr="00F83ED1">
        <w:rPr>
          <w:sz w:val="22"/>
          <w:szCs w:val="22"/>
          <w:lang w:val="hu-HU"/>
        </w:rPr>
        <w:t>lúgos</w:t>
      </w:r>
      <w:proofErr w:type="gramEnd"/>
      <w:r w:rsidRPr="00F83ED1">
        <w:rPr>
          <w:sz w:val="22"/>
          <w:szCs w:val="22"/>
          <w:lang w:val="hu-HU"/>
        </w:rPr>
        <w:t xml:space="preserve"> vizeletben 22</w:t>
      </w:r>
      <w:r w:rsidR="00723655" w:rsidRPr="00F83ED1">
        <w:rPr>
          <w:sz w:val="22"/>
          <w:szCs w:val="22"/>
          <w:lang w:val="hu-HU"/>
        </w:rPr>
        <w:t>–</w:t>
      </w:r>
      <w:r w:rsidRPr="00F83ED1">
        <w:rPr>
          <w:sz w:val="22"/>
          <w:szCs w:val="22"/>
          <w:lang w:val="hu-HU"/>
        </w:rPr>
        <w:t>35% (átlagosan: 27%).</w:t>
      </w:r>
    </w:p>
    <w:p w14:paraId="5DD59D69" w14:textId="77777777" w:rsidR="002B6DFB" w:rsidRPr="00F83ED1" w:rsidRDefault="002B6DFB" w:rsidP="002B6DFB">
      <w:pPr>
        <w:pStyle w:val="Default"/>
        <w:rPr>
          <w:sz w:val="22"/>
          <w:szCs w:val="22"/>
          <w:lang w:val="hu-HU"/>
        </w:rPr>
      </w:pPr>
      <w:r w:rsidRPr="00DB0BD1">
        <w:rPr>
          <w:i/>
          <w:sz w:val="22"/>
          <w:szCs w:val="22"/>
          <w:lang w:val="hu-HU"/>
        </w:rPr>
        <w:t xml:space="preserve">Per </w:t>
      </w:r>
      <w:proofErr w:type="spellStart"/>
      <w:r w:rsidRPr="00DB0BD1">
        <w:rPr>
          <w:i/>
          <w:sz w:val="22"/>
          <w:szCs w:val="22"/>
          <w:lang w:val="hu-HU"/>
        </w:rPr>
        <w:t>os</w:t>
      </w:r>
      <w:proofErr w:type="spellEnd"/>
      <w:r w:rsidRPr="00F83ED1">
        <w:rPr>
          <w:sz w:val="22"/>
          <w:szCs w:val="22"/>
          <w:lang w:val="hu-HU"/>
        </w:rPr>
        <w:t xml:space="preserve"> vagy </w:t>
      </w:r>
      <w:proofErr w:type="spellStart"/>
      <w:r w:rsidRPr="00F83ED1">
        <w:rPr>
          <w:sz w:val="22"/>
          <w:szCs w:val="22"/>
          <w:lang w:val="hu-HU"/>
        </w:rPr>
        <w:t>parenteralis</w:t>
      </w:r>
      <w:proofErr w:type="spellEnd"/>
      <w:r w:rsidRPr="00F83ED1">
        <w:rPr>
          <w:sz w:val="22"/>
          <w:szCs w:val="22"/>
          <w:lang w:val="hu-HU"/>
        </w:rPr>
        <w:t xml:space="preserve"> alkalmazás után az </w:t>
      </w:r>
      <w:proofErr w:type="spellStart"/>
      <w:r w:rsidRPr="00F83ED1">
        <w:rPr>
          <w:sz w:val="22"/>
          <w:szCs w:val="22"/>
          <w:lang w:val="hu-HU"/>
        </w:rPr>
        <w:t>efedrin</w:t>
      </w:r>
      <w:proofErr w:type="spellEnd"/>
      <w:r w:rsidRPr="00F83ED1">
        <w:rPr>
          <w:sz w:val="22"/>
          <w:szCs w:val="22"/>
          <w:lang w:val="hu-HU"/>
        </w:rPr>
        <w:t xml:space="preserve"> 77%-a változatlan formában, vizelettel ürül ki a szervezetből.</w:t>
      </w:r>
    </w:p>
    <w:p w14:paraId="01667FF6" w14:textId="77777777" w:rsidR="001D3367" w:rsidRPr="00F83ED1" w:rsidRDefault="001D3367" w:rsidP="001D3367">
      <w:pPr>
        <w:pStyle w:val="Default"/>
        <w:rPr>
          <w:sz w:val="22"/>
          <w:szCs w:val="22"/>
          <w:lang w:val="hu-HU"/>
        </w:rPr>
      </w:pPr>
      <w:r w:rsidRPr="00F83ED1">
        <w:rPr>
          <w:sz w:val="22"/>
          <w:szCs w:val="22"/>
          <w:lang w:val="hu-HU"/>
        </w:rPr>
        <w:t>A felezési idő függ a vizelet pH-</w:t>
      </w:r>
      <w:proofErr w:type="spellStart"/>
      <w:r w:rsidRPr="00F83ED1">
        <w:rPr>
          <w:sz w:val="22"/>
          <w:szCs w:val="22"/>
          <w:lang w:val="hu-HU"/>
        </w:rPr>
        <w:t>jától</w:t>
      </w:r>
      <w:proofErr w:type="spellEnd"/>
      <w:r w:rsidRPr="00F83ED1">
        <w:rPr>
          <w:sz w:val="22"/>
          <w:szCs w:val="22"/>
          <w:lang w:val="hu-HU"/>
        </w:rPr>
        <w:t>. Savas vizelet esetén (pH=5) a felezési idő 3 óra; lúgos vizelet esetén (pH=6,3), a felezési idő körülbelül 6 óra.</w:t>
      </w:r>
    </w:p>
    <w:p w14:paraId="78747B41" w14:textId="77777777" w:rsidR="002B6DFB" w:rsidRPr="00F83ED1" w:rsidRDefault="002B6DFB" w:rsidP="00130037">
      <w:pPr>
        <w:numPr>
          <w:ilvl w:val="12"/>
          <w:numId w:val="0"/>
        </w:numPr>
        <w:spacing w:line="240" w:lineRule="auto"/>
        <w:ind w:right="-2"/>
        <w:rPr>
          <w:lang w:val="hu-HU"/>
        </w:rPr>
      </w:pPr>
    </w:p>
    <w:p w14:paraId="46BB9811" w14:textId="77777777" w:rsidR="00EA1846" w:rsidRPr="00F83ED1" w:rsidRDefault="00F7162F" w:rsidP="00DB0BD1">
      <w:pPr>
        <w:keepNext/>
        <w:spacing w:line="240" w:lineRule="auto"/>
        <w:ind w:left="567" w:hanging="567"/>
        <w:outlineLvl w:val="1"/>
        <w:rPr>
          <w:b/>
          <w:bCs/>
          <w:lang w:val="hu-HU"/>
        </w:rPr>
      </w:pPr>
      <w:r w:rsidRPr="00F83ED1">
        <w:rPr>
          <w:b/>
          <w:bCs/>
          <w:lang w:val="hu-HU"/>
        </w:rPr>
        <w:lastRenderedPageBreak/>
        <w:t>5.3</w:t>
      </w:r>
      <w:r w:rsidRPr="00F83ED1">
        <w:rPr>
          <w:b/>
          <w:bCs/>
          <w:lang w:val="hu-HU"/>
        </w:rPr>
        <w:tab/>
        <w:t xml:space="preserve">A </w:t>
      </w:r>
      <w:proofErr w:type="spellStart"/>
      <w:r w:rsidRPr="00F83ED1">
        <w:rPr>
          <w:b/>
          <w:bCs/>
          <w:lang w:val="hu-HU"/>
        </w:rPr>
        <w:t>preklinikai</w:t>
      </w:r>
      <w:proofErr w:type="spellEnd"/>
      <w:r w:rsidRPr="00F83ED1">
        <w:rPr>
          <w:b/>
          <w:bCs/>
          <w:lang w:val="hu-HU"/>
        </w:rPr>
        <w:t xml:space="preserve"> biztonságossági vizsgálatok eredményei</w:t>
      </w:r>
    </w:p>
    <w:p w14:paraId="25C59AB8" w14:textId="77777777" w:rsidR="00EA1846" w:rsidRPr="00F83ED1" w:rsidRDefault="00EA1846" w:rsidP="00DB0BD1">
      <w:pPr>
        <w:keepNext/>
        <w:spacing w:line="240" w:lineRule="auto"/>
        <w:ind w:left="567" w:hanging="567"/>
        <w:rPr>
          <w:b/>
          <w:bCs/>
          <w:lang w:val="hu-HU"/>
        </w:rPr>
      </w:pPr>
    </w:p>
    <w:p w14:paraId="04A2B97E" w14:textId="4C3B3C3F" w:rsidR="00EA1846" w:rsidRPr="00F83ED1" w:rsidRDefault="0098508C" w:rsidP="00130037">
      <w:pPr>
        <w:spacing w:line="240" w:lineRule="auto"/>
        <w:rPr>
          <w:lang w:val="hu-HU"/>
        </w:rPr>
      </w:pPr>
      <w:r w:rsidRPr="00F83ED1">
        <w:rPr>
          <w:lang w:val="hu-HU"/>
        </w:rPr>
        <w:t xml:space="preserve">Nincs olyan </w:t>
      </w:r>
      <w:proofErr w:type="spellStart"/>
      <w:r w:rsidRPr="00F83ED1">
        <w:rPr>
          <w:lang w:val="hu-HU"/>
        </w:rPr>
        <w:t>preklinikai</w:t>
      </w:r>
      <w:proofErr w:type="spellEnd"/>
      <w:r w:rsidRPr="00F83ED1">
        <w:rPr>
          <w:lang w:val="hu-HU"/>
        </w:rPr>
        <w:t xml:space="preserve"> adat, amely a felíró orvos számára releváns lenne, és amely kiegészítené a készítmény alkalmazási előírásának más szakaszaiban már szereplő adatokat.</w:t>
      </w:r>
    </w:p>
    <w:p w14:paraId="71B2C201" w14:textId="762D05FB" w:rsidR="00EA1846" w:rsidRPr="00F83ED1" w:rsidRDefault="00EA1846" w:rsidP="00130037">
      <w:pPr>
        <w:spacing w:line="240" w:lineRule="auto"/>
        <w:rPr>
          <w:lang w:val="hu-HU"/>
        </w:rPr>
      </w:pPr>
    </w:p>
    <w:p w14:paraId="384B5A3B" w14:textId="77777777" w:rsidR="00CF4D34" w:rsidRPr="00F83ED1" w:rsidRDefault="00CF4D34" w:rsidP="00130037">
      <w:pPr>
        <w:spacing w:line="240" w:lineRule="auto"/>
        <w:rPr>
          <w:lang w:val="hu-HU"/>
        </w:rPr>
      </w:pPr>
    </w:p>
    <w:p w14:paraId="71C99925" w14:textId="77777777" w:rsidR="00EA1846" w:rsidRPr="00F83ED1" w:rsidRDefault="00F7162F" w:rsidP="00321B42">
      <w:pPr>
        <w:keepNext/>
        <w:spacing w:line="240" w:lineRule="auto"/>
        <w:ind w:left="567" w:hanging="567"/>
        <w:outlineLvl w:val="0"/>
        <w:rPr>
          <w:b/>
          <w:bCs/>
          <w:lang w:val="hu-HU"/>
        </w:rPr>
      </w:pPr>
      <w:r w:rsidRPr="00F83ED1">
        <w:rPr>
          <w:b/>
          <w:bCs/>
          <w:lang w:val="hu-HU"/>
        </w:rPr>
        <w:t>6.</w:t>
      </w:r>
      <w:r w:rsidRPr="00F83ED1">
        <w:rPr>
          <w:b/>
          <w:bCs/>
          <w:lang w:val="hu-HU"/>
        </w:rPr>
        <w:tab/>
        <w:t>GYÓGYSZERÉSZETI JELLEMZŐK</w:t>
      </w:r>
    </w:p>
    <w:p w14:paraId="5E051926" w14:textId="77777777" w:rsidR="00EA1846" w:rsidRPr="00F83ED1" w:rsidRDefault="00EA1846" w:rsidP="00DB0BD1">
      <w:pPr>
        <w:keepNext/>
        <w:spacing w:line="240" w:lineRule="auto"/>
        <w:ind w:left="567" w:hanging="567"/>
        <w:rPr>
          <w:b/>
          <w:bCs/>
          <w:lang w:val="hu-HU"/>
        </w:rPr>
      </w:pPr>
    </w:p>
    <w:p w14:paraId="04A2B8A0" w14:textId="77777777" w:rsidR="00EA1846" w:rsidRPr="00F83ED1" w:rsidRDefault="00F7162F" w:rsidP="00DB0BD1">
      <w:pPr>
        <w:keepNext/>
        <w:spacing w:line="240" w:lineRule="auto"/>
        <w:ind w:left="567" w:hanging="567"/>
        <w:outlineLvl w:val="1"/>
        <w:rPr>
          <w:b/>
          <w:bCs/>
          <w:lang w:val="hu-HU"/>
        </w:rPr>
      </w:pPr>
      <w:r w:rsidRPr="00F83ED1">
        <w:rPr>
          <w:b/>
          <w:bCs/>
          <w:lang w:val="hu-HU"/>
        </w:rPr>
        <w:t>6.1</w:t>
      </w:r>
      <w:r w:rsidRPr="00F83ED1">
        <w:rPr>
          <w:b/>
          <w:bCs/>
          <w:lang w:val="hu-HU"/>
        </w:rPr>
        <w:tab/>
        <w:t>Segédanyagok felsorolása</w:t>
      </w:r>
    </w:p>
    <w:p w14:paraId="7191823A" w14:textId="77777777" w:rsidR="00EA1846" w:rsidRPr="00F83ED1" w:rsidRDefault="00EA1846" w:rsidP="00793DD7">
      <w:pPr>
        <w:keepNext/>
        <w:spacing w:line="240" w:lineRule="auto"/>
        <w:rPr>
          <w:lang w:val="hu-HU"/>
        </w:rPr>
      </w:pPr>
    </w:p>
    <w:p w14:paraId="38B79997" w14:textId="40F58885" w:rsidR="008F2CE5" w:rsidRPr="00901CE6" w:rsidRDefault="008F2CE5" w:rsidP="008F2CE5">
      <w:pPr>
        <w:widowControl w:val="0"/>
        <w:tabs>
          <w:tab w:val="clear" w:pos="567"/>
        </w:tabs>
        <w:spacing w:line="240" w:lineRule="auto"/>
        <w:rPr>
          <w:u w:val="single"/>
          <w:lang w:val="hu-HU"/>
        </w:rPr>
      </w:pPr>
      <w:proofErr w:type="spellStart"/>
      <w:r w:rsidRPr="00901CE6">
        <w:rPr>
          <w:u w:val="single"/>
          <w:lang w:val="hu-HU"/>
        </w:rPr>
        <w:t>Ephedrine</w:t>
      </w:r>
      <w:proofErr w:type="spellEnd"/>
      <w:r w:rsidRPr="00901CE6">
        <w:rPr>
          <w:u w:val="single"/>
          <w:lang w:val="hu-HU"/>
        </w:rPr>
        <w:t xml:space="preserve"> </w:t>
      </w:r>
      <w:proofErr w:type="spellStart"/>
      <w:r w:rsidRPr="00901CE6">
        <w:rPr>
          <w:u w:val="single"/>
          <w:lang w:val="hu-HU"/>
        </w:rPr>
        <w:t>Kabi</w:t>
      </w:r>
      <w:proofErr w:type="spellEnd"/>
      <w:r w:rsidRPr="00901CE6">
        <w:rPr>
          <w:u w:val="single"/>
          <w:lang w:val="hu-HU"/>
        </w:rPr>
        <w:t xml:space="preserve"> 3</w:t>
      </w:r>
      <w:r w:rsidR="00957F4C" w:rsidRPr="00901CE6">
        <w:rPr>
          <w:u w:val="single"/>
          <w:lang w:val="hu-HU"/>
        </w:rPr>
        <w:t> </w:t>
      </w:r>
      <w:r w:rsidRPr="00901CE6">
        <w:rPr>
          <w:u w:val="single"/>
          <w:lang w:val="hu-HU"/>
        </w:rPr>
        <w:t xml:space="preserve">mg/ml </w:t>
      </w:r>
      <w:proofErr w:type="spellStart"/>
      <w:r w:rsidRPr="00901CE6">
        <w:rPr>
          <w:u w:val="single"/>
          <w:lang w:val="hu-HU"/>
        </w:rPr>
        <w:t>oldatos</w:t>
      </w:r>
      <w:proofErr w:type="spellEnd"/>
      <w:r w:rsidRPr="00901CE6">
        <w:rPr>
          <w:u w:val="single"/>
          <w:lang w:val="hu-HU"/>
        </w:rPr>
        <w:t xml:space="preserve"> injekció</w:t>
      </w:r>
      <w:r w:rsidR="00A67180">
        <w:rPr>
          <w:u w:val="single"/>
          <w:lang w:val="hu-HU"/>
        </w:rPr>
        <w:t>:</w:t>
      </w:r>
    </w:p>
    <w:p w14:paraId="14FF7EAD" w14:textId="7C291FE0" w:rsidR="009413A9" w:rsidRPr="002B7B4B" w:rsidRDefault="00A67180" w:rsidP="009413A9">
      <w:pPr>
        <w:widowControl w:val="0"/>
        <w:tabs>
          <w:tab w:val="clear" w:pos="567"/>
          <w:tab w:val="left" w:pos="1515"/>
        </w:tabs>
        <w:spacing w:line="240" w:lineRule="auto"/>
        <w:rPr>
          <w:lang w:val="hu-HU"/>
        </w:rPr>
      </w:pPr>
      <w:proofErr w:type="gramStart"/>
      <w:r>
        <w:rPr>
          <w:lang w:val="hu-HU"/>
        </w:rPr>
        <w:t>n</w:t>
      </w:r>
      <w:r w:rsidR="009413A9" w:rsidRPr="002B7B4B">
        <w:rPr>
          <w:lang w:val="hu-HU"/>
        </w:rPr>
        <w:t>átrium-klorid</w:t>
      </w:r>
      <w:proofErr w:type="gramEnd"/>
      <w:r>
        <w:rPr>
          <w:lang w:val="hu-HU"/>
        </w:rPr>
        <w:t>;</w:t>
      </w:r>
    </w:p>
    <w:p w14:paraId="07F9C5D7" w14:textId="5E865A83" w:rsidR="008F2CE5" w:rsidRPr="002B7B4B" w:rsidRDefault="00A67180" w:rsidP="009413A9">
      <w:pPr>
        <w:widowControl w:val="0"/>
        <w:tabs>
          <w:tab w:val="clear" w:pos="567"/>
          <w:tab w:val="left" w:pos="1515"/>
        </w:tabs>
        <w:spacing w:line="240" w:lineRule="auto"/>
        <w:rPr>
          <w:lang w:val="hu-HU"/>
        </w:rPr>
      </w:pPr>
      <w:r>
        <w:rPr>
          <w:noProof/>
          <w:lang w:val="hu-HU"/>
        </w:rPr>
        <w:t>n</w:t>
      </w:r>
      <w:r w:rsidR="009413A9" w:rsidRPr="00DB0BD1">
        <w:rPr>
          <w:noProof/>
          <w:lang w:val="hu-HU"/>
        </w:rPr>
        <w:t>átrium-citrá</w:t>
      </w:r>
      <w:r>
        <w:rPr>
          <w:noProof/>
          <w:lang w:val="hu-HU"/>
        </w:rPr>
        <w:t>;</w:t>
      </w:r>
    </w:p>
    <w:p w14:paraId="4CC030D2" w14:textId="634B4388" w:rsidR="008F2CE5" w:rsidRPr="002B7B4B" w:rsidRDefault="00A67180" w:rsidP="008F2CE5">
      <w:pPr>
        <w:widowControl w:val="0"/>
        <w:tabs>
          <w:tab w:val="clear" w:pos="567"/>
        </w:tabs>
        <w:spacing w:line="240" w:lineRule="auto"/>
        <w:rPr>
          <w:lang w:val="hu-HU"/>
        </w:rPr>
      </w:pPr>
      <w:r>
        <w:rPr>
          <w:noProof/>
          <w:lang w:val="hu-HU"/>
        </w:rPr>
        <w:t>c</w:t>
      </w:r>
      <w:r w:rsidR="009413A9" w:rsidRPr="00DB0BD1">
        <w:rPr>
          <w:noProof/>
          <w:lang w:val="hu-HU"/>
        </w:rPr>
        <w:t>itromsav-monohidrát</w:t>
      </w:r>
      <w:r>
        <w:rPr>
          <w:noProof/>
          <w:lang w:val="hu-HU"/>
        </w:rPr>
        <w:t>;</w:t>
      </w:r>
    </w:p>
    <w:p w14:paraId="0819F638" w14:textId="596AA07B" w:rsidR="008F2CE5" w:rsidRPr="00DB0BD1" w:rsidRDefault="00A67180" w:rsidP="008F2CE5">
      <w:pPr>
        <w:widowControl w:val="0"/>
        <w:tabs>
          <w:tab w:val="clear" w:pos="567"/>
        </w:tabs>
        <w:spacing w:line="240" w:lineRule="auto"/>
        <w:rPr>
          <w:noProof/>
          <w:lang w:val="hu-HU"/>
        </w:rPr>
      </w:pPr>
      <w:r>
        <w:rPr>
          <w:noProof/>
          <w:lang w:val="hu-HU"/>
        </w:rPr>
        <w:t>n</w:t>
      </w:r>
      <w:r w:rsidR="009413A9" w:rsidRPr="00DB0BD1">
        <w:rPr>
          <w:noProof/>
          <w:lang w:val="hu-HU"/>
        </w:rPr>
        <w:t xml:space="preserve">átrium-hidroxid </w:t>
      </w:r>
      <w:r w:rsidR="009413A9" w:rsidRPr="002B7B4B">
        <w:rPr>
          <w:color w:val="000000"/>
          <w:lang w:val="hu-HU"/>
        </w:rPr>
        <w:t>(</w:t>
      </w:r>
      <w:r w:rsidR="009413A9" w:rsidRPr="002B7B4B">
        <w:rPr>
          <w:lang w:val="hu-HU"/>
        </w:rPr>
        <w:t>a pH beállításához)</w:t>
      </w:r>
      <w:r>
        <w:rPr>
          <w:lang w:val="hu-HU"/>
        </w:rPr>
        <w:t>;</w:t>
      </w:r>
    </w:p>
    <w:p w14:paraId="57EEBDDF" w14:textId="6A9B73FC" w:rsidR="009413A9" w:rsidRPr="002B7B4B" w:rsidRDefault="00A67180" w:rsidP="008F2CE5">
      <w:pPr>
        <w:widowControl w:val="0"/>
        <w:tabs>
          <w:tab w:val="clear" w:pos="567"/>
        </w:tabs>
        <w:spacing w:line="240" w:lineRule="auto"/>
        <w:rPr>
          <w:lang w:val="hu-HU"/>
        </w:rPr>
      </w:pPr>
      <w:proofErr w:type="gramStart"/>
      <w:r>
        <w:rPr>
          <w:color w:val="000000"/>
          <w:lang w:val="hu-HU"/>
        </w:rPr>
        <w:t>s</w:t>
      </w:r>
      <w:r w:rsidR="009413A9" w:rsidRPr="002B7B4B">
        <w:rPr>
          <w:color w:val="000000"/>
          <w:lang w:val="hu-HU"/>
        </w:rPr>
        <w:t>ósav</w:t>
      </w:r>
      <w:proofErr w:type="gramEnd"/>
      <w:r w:rsidR="009413A9" w:rsidRPr="002B7B4B">
        <w:rPr>
          <w:color w:val="000000"/>
          <w:lang w:val="hu-HU"/>
        </w:rPr>
        <w:t xml:space="preserve"> (</w:t>
      </w:r>
      <w:r w:rsidR="009413A9" w:rsidRPr="002B7B4B">
        <w:rPr>
          <w:lang w:val="hu-HU"/>
        </w:rPr>
        <w:t>a pH beállításához)</w:t>
      </w:r>
      <w:r>
        <w:rPr>
          <w:lang w:val="hu-HU"/>
        </w:rPr>
        <w:t>;</w:t>
      </w:r>
    </w:p>
    <w:p w14:paraId="6A0FC344" w14:textId="68BD7A90" w:rsidR="009413A9" w:rsidRPr="002B7B4B" w:rsidRDefault="00A67180" w:rsidP="008F2CE5">
      <w:pPr>
        <w:widowControl w:val="0"/>
        <w:tabs>
          <w:tab w:val="clear" w:pos="567"/>
        </w:tabs>
        <w:spacing w:line="240" w:lineRule="auto"/>
        <w:rPr>
          <w:lang w:val="hu-HU"/>
        </w:rPr>
      </w:pPr>
      <w:proofErr w:type="gramStart"/>
      <w:r>
        <w:rPr>
          <w:lang w:val="hu-HU"/>
        </w:rPr>
        <w:t>i</w:t>
      </w:r>
      <w:r w:rsidR="009413A9" w:rsidRPr="002B7B4B">
        <w:rPr>
          <w:color w:val="000000"/>
          <w:lang w:val="hu-HU"/>
        </w:rPr>
        <w:t>njekcióhoz</w:t>
      </w:r>
      <w:proofErr w:type="gramEnd"/>
      <w:r w:rsidR="009413A9" w:rsidRPr="002B7B4B">
        <w:rPr>
          <w:color w:val="000000"/>
          <w:lang w:val="hu-HU"/>
        </w:rPr>
        <w:t xml:space="preserve"> való víz</w:t>
      </w:r>
      <w:r>
        <w:rPr>
          <w:color w:val="000000"/>
          <w:lang w:val="hu-HU"/>
        </w:rPr>
        <w:t>.</w:t>
      </w:r>
    </w:p>
    <w:p w14:paraId="258A5C17" w14:textId="77777777" w:rsidR="008F2CE5" w:rsidRPr="00F83ED1" w:rsidRDefault="008F2CE5" w:rsidP="008F2CE5">
      <w:pPr>
        <w:widowControl w:val="0"/>
        <w:tabs>
          <w:tab w:val="clear" w:pos="567"/>
        </w:tabs>
        <w:spacing w:line="240" w:lineRule="auto"/>
        <w:rPr>
          <w:lang w:val="hu-HU"/>
        </w:rPr>
      </w:pPr>
    </w:p>
    <w:p w14:paraId="768BFC5C" w14:textId="7B0C6259" w:rsidR="008F2CE5" w:rsidRPr="00901CE6" w:rsidRDefault="008F2CE5" w:rsidP="00793DD7">
      <w:pPr>
        <w:keepNext/>
        <w:tabs>
          <w:tab w:val="clear" w:pos="567"/>
        </w:tabs>
        <w:spacing w:line="240" w:lineRule="auto"/>
        <w:rPr>
          <w:u w:val="single"/>
          <w:lang w:val="hu-HU"/>
        </w:rPr>
      </w:pPr>
      <w:proofErr w:type="spellStart"/>
      <w:r w:rsidRPr="00901CE6">
        <w:rPr>
          <w:u w:val="single"/>
          <w:lang w:val="hu-HU"/>
        </w:rPr>
        <w:t>Ephedrine</w:t>
      </w:r>
      <w:proofErr w:type="spellEnd"/>
      <w:r w:rsidRPr="00901CE6">
        <w:rPr>
          <w:u w:val="single"/>
          <w:lang w:val="hu-HU"/>
        </w:rPr>
        <w:t xml:space="preserve"> </w:t>
      </w:r>
      <w:proofErr w:type="spellStart"/>
      <w:r w:rsidRPr="00901CE6">
        <w:rPr>
          <w:u w:val="single"/>
          <w:lang w:val="hu-HU"/>
        </w:rPr>
        <w:t>Kabi</w:t>
      </w:r>
      <w:proofErr w:type="spellEnd"/>
      <w:r w:rsidRPr="00901CE6">
        <w:rPr>
          <w:u w:val="single"/>
          <w:lang w:val="hu-HU"/>
        </w:rPr>
        <w:t xml:space="preserve"> 10</w:t>
      </w:r>
      <w:r w:rsidR="00957F4C" w:rsidRPr="00901CE6">
        <w:rPr>
          <w:u w:val="single"/>
          <w:lang w:val="hu-HU"/>
        </w:rPr>
        <w:t> </w:t>
      </w:r>
      <w:r w:rsidRPr="00901CE6">
        <w:rPr>
          <w:u w:val="single"/>
          <w:lang w:val="hu-HU"/>
        </w:rPr>
        <w:t xml:space="preserve">mg/ml </w:t>
      </w:r>
      <w:proofErr w:type="spellStart"/>
      <w:r w:rsidRPr="00901CE6">
        <w:rPr>
          <w:u w:val="single"/>
          <w:lang w:val="hu-HU"/>
        </w:rPr>
        <w:t>oldatos</w:t>
      </w:r>
      <w:proofErr w:type="spellEnd"/>
      <w:r w:rsidRPr="00901CE6">
        <w:rPr>
          <w:u w:val="single"/>
          <w:lang w:val="hu-HU"/>
        </w:rPr>
        <w:t xml:space="preserve"> injekció</w:t>
      </w:r>
      <w:r w:rsidR="00A67180">
        <w:rPr>
          <w:u w:val="single"/>
          <w:lang w:val="hu-HU"/>
        </w:rPr>
        <w:t>:</w:t>
      </w:r>
    </w:p>
    <w:p w14:paraId="020336AD" w14:textId="4813D55B" w:rsidR="00F34EE0" w:rsidRPr="00F83ED1" w:rsidRDefault="00A67180" w:rsidP="00F34EE0">
      <w:pPr>
        <w:autoSpaceDE w:val="0"/>
        <w:autoSpaceDN w:val="0"/>
        <w:adjustRightInd w:val="0"/>
        <w:jc w:val="both"/>
        <w:rPr>
          <w:color w:val="000000"/>
          <w:lang w:val="hu-HU"/>
        </w:rPr>
      </w:pPr>
      <w:proofErr w:type="gramStart"/>
      <w:r>
        <w:rPr>
          <w:lang w:val="hu-HU"/>
        </w:rPr>
        <w:t>n</w:t>
      </w:r>
      <w:r w:rsidR="00F34EE0" w:rsidRPr="00F83ED1">
        <w:rPr>
          <w:lang w:val="hu-HU"/>
        </w:rPr>
        <w:t>átrium-klorid</w:t>
      </w:r>
      <w:proofErr w:type="gramEnd"/>
      <w:r>
        <w:rPr>
          <w:lang w:val="hu-HU"/>
        </w:rPr>
        <w:t>;</w:t>
      </w:r>
    </w:p>
    <w:p w14:paraId="2BFC9A78" w14:textId="3BECE53E" w:rsidR="00F34EE0" w:rsidRPr="00F83ED1" w:rsidRDefault="00A67180" w:rsidP="00F34EE0">
      <w:pPr>
        <w:autoSpaceDE w:val="0"/>
        <w:autoSpaceDN w:val="0"/>
        <w:adjustRightInd w:val="0"/>
        <w:jc w:val="both"/>
        <w:rPr>
          <w:color w:val="000000"/>
          <w:lang w:val="hu-HU"/>
        </w:rPr>
      </w:pPr>
      <w:proofErr w:type="gramStart"/>
      <w:r>
        <w:rPr>
          <w:color w:val="000000"/>
          <w:lang w:val="hu-HU"/>
        </w:rPr>
        <w:t>n</w:t>
      </w:r>
      <w:r w:rsidR="00F34EE0" w:rsidRPr="00F83ED1">
        <w:rPr>
          <w:color w:val="000000"/>
          <w:lang w:val="hu-HU"/>
        </w:rPr>
        <w:t>átrium-hidroxid</w:t>
      </w:r>
      <w:proofErr w:type="gramEnd"/>
      <w:r w:rsidR="00F34EE0" w:rsidRPr="00F83ED1">
        <w:rPr>
          <w:color w:val="000000"/>
          <w:lang w:val="hu-HU"/>
        </w:rPr>
        <w:t xml:space="preserve"> (</w:t>
      </w:r>
      <w:r w:rsidR="00F34EE0" w:rsidRPr="00F83ED1">
        <w:rPr>
          <w:lang w:val="hu-HU"/>
        </w:rPr>
        <w:t>a pH beállításához)</w:t>
      </w:r>
      <w:r>
        <w:rPr>
          <w:lang w:val="hu-HU"/>
        </w:rPr>
        <w:t>;</w:t>
      </w:r>
    </w:p>
    <w:p w14:paraId="16AADF6B" w14:textId="0A23458E" w:rsidR="00F34EE0" w:rsidRPr="00F83ED1" w:rsidRDefault="00A67180" w:rsidP="00F34EE0">
      <w:pPr>
        <w:autoSpaceDE w:val="0"/>
        <w:autoSpaceDN w:val="0"/>
        <w:adjustRightInd w:val="0"/>
        <w:jc w:val="both"/>
        <w:rPr>
          <w:lang w:val="hu-HU"/>
        </w:rPr>
      </w:pPr>
      <w:proofErr w:type="gramStart"/>
      <w:r>
        <w:rPr>
          <w:color w:val="000000"/>
          <w:lang w:val="hu-HU"/>
        </w:rPr>
        <w:t>s</w:t>
      </w:r>
      <w:r w:rsidR="00F34EE0" w:rsidRPr="00F83ED1">
        <w:rPr>
          <w:color w:val="000000"/>
          <w:lang w:val="hu-HU"/>
        </w:rPr>
        <w:t>ósav</w:t>
      </w:r>
      <w:proofErr w:type="gramEnd"/>
      <w:r w:rsidR="00F34EE0" w:rsidRPr="00F83ED1">
        <w:rPr>
          <w:color w:val="000000"/>
          <w:lang w:val="hu-HU"/>
        </w:rPr>
        <w:t xml:space="preserve"> (</w:t>
      </w:r>
      <w:r w:rsidR="00F34EE0" w:rsidRPr="00F83ED1">
        <w:rPr>
          <w:lang w:val="hu-HU"/>
        </w:rPr>
        <w:t>a pH beállításához)</w:t>
      </w:r>
      <w:r>
        <w:rPr>
          <w:lang w:val="hu-HU"/>
        </w:rPr>
        <w:t>;</w:t>
      </w:r>
    </w:p>
    <w:p w14:paraId="77444BD3" w14:textId="06301DC0" w:rsidR="00F34EE0" w:rsidRPr="00F83ED1" w:rsidRDefault="00A67180" w:rsidP="00F34EE0">
      <w:pPr>
        <w:autoSpaceDE w:val="0"/>
        <w:autoSpaceDN w:val="0"/>
        <w:adjustRightInd w:val="0"/>
        <w:jc w:val="both"/>
        <w:rPr>
          <w:lang w:val="hu-HU"/>
        </w:rPr>
      </w:pPr>
      <w:proofErr w:type="gramStart"/>
      <w:r>
        <w:rPr>
          <w:color w:val="000000"/>
          <w:lang w:val="hu-HU"/>
        </w:rPr>
        <w:t>i</w:t>
      </w:r>
      <w:r w:rsidR="00F34EE0" w:rsidRPr="00F83ED1">
        <w:rPr>
          <w:color w:val="000000"/>
          <w:lang w:val="hu-HU"/>
        </w:rPr>
        <w:t>njekcióhoz</w:t>
      </w:r>
      <w:proofErr w:type="gramEnd"/>
      <w:r w:rsidR="00F34EE0" w:rsidRPr="00F83ED1">
        <w:rPr>
          <w:color w:val="000000"/>
          <w:lang w:val="hu-HU"/>
        </w:rPr>
        <w:t xml:space="preserve"> való víz</w:t>
      </w:r>
      <w:r>
        <w:rPr>
          <w:color w:val="000000"/>
          <w:lang w:val="hu-HU"/>
        </w:rPr>
        <w:t>.</w:t>
      </w:r>
    </w:p>
    <w:p w14:paraId="02EFE241" w14:textId="77777777" w:rsidR="008F2CE5" w:rsidRPr="00F83ED1" w:rsidRDefault="008F2CE5" w:rsidP="008F2CE5">
      <w:pPr>
        <w:widowControl w:val="0"/>
        <w:tabs>
          <w:tab w:val="clear" w:pos="567"/>
        </w:tabs>
        <w:spacing w:line="240" w:lineRule="auto"/>
        <w:rPr>
          <w:lang w:val="hu-HU"/>
        </w:rPr>
      </w:pPr>
    </w:p>
    <w:p w14:paraId="735D52B3" w14:textId="2163AADE" w:rsidR="008F2CE5" w:rsidRPr="00901CE6" w:rsidRDefault="008F2CE5" w:rsidP="00793DD7">
      <w:pPr>
        <w:keepNext/>
        <w:tabs>
          <w:tab w:val="clear" w:pos="567"/>
        </w:tabs>
        <w:spacing w:line="240" w:lineRule="auto"/>
        <w:rPr>
          <w:u w:val="single"/>
          <w:lang w:val="hu-HU"/>
        </w:rPr>
      </w:pPr>
      <w:proofErr w:type="spellStart"/>
      <w:r w:rsidRPr="00901CE6">
        <w:rPr>
          <w:u w:val="single"/>
          <w:lang w:val="hu-HU"/>
        </w:rPr>
        <w:t>Ephedrine</w:t>
      </w:r>
      <w:proofErr w:type="spellEnd"/>
      <w:r w:rsidRPr="00901CE6">
        <w:rPr>
          <w:u w:val="single"/>
          <w:lang w:val="hu-HU"/>
        </w:rPr>
        <w:t xml:space="preserve"> </w:t>
      </w:r>
      <w:proofErr w:type="spellStart"/>
      <w:r w:rsidRPr="00901CE6">
        <w:rPr>
          <w:u w:val="single"/>
          <w:lang w:val="hu-HU"/>
        </w:rPr>
        <w:t>Kabi</w:t>
      </w:r>
      <w:proofErr w:type="spellEnd"/>
      <w:r w:rsidRPr="00901CE6">
        <w:rPr>
          <w:u w:val="single"/>
          <w:lang w:val="hu-HU"/>
        </w:rPr>
        <w:t xml:space="preserve"> 30</w:t>
      </w:r>
      <w:r w:rsidR="00957F4C" w:rsidRPr="00901CE6">
        <w:rPr>
          <w:u w:val="single"/>
          <w:lang w:val="hu-HU"/>
        </w:rPr>
        <w:t> </w:t>
      </w:r>
      <w:r w:rsidRPr="00901CE6">
        <w:rPr>
          <w:u w:val="single"/>
          <w:lang w:val="hu-HU"/>
        </w:rPr>
        <w:t xml:space="preserve">mg/ml </w:t>
      </w:r>
      <w:proofErr w:type="spellStart"/>
      <w:r w:rsidRPr="00901CE6">
        <w:rPr>
          <w:u w:val="single"/>
          <w:lang w:val="hu-HU"/>
        </w:rPr>
        <w:t>oldatos</w:t>
      </w:r>
      <w:proofErr w:type="spellEnd"/>
      <w:r w:rsidRPr="00901CE6">
        <w:rPr>
          <w:u w:val="single"/>
          <w:lang w:val="hu-HU"/>
        </w:rPr>
        <w:t xml:space="preserve"> injekció</w:t>
      </w:r>
      <w:r w:rsidR="00A67180">
        <w:rPr>
          <w:u w:val="single"/>
          <w:lang w:val="hu-HU"/>
        </w:rPr>
        <w:t>:</w:t>
      </w:r>
    </w:p>
    <w:p w14:paraId="332AF5A5" w14:textId="7EF1F4F6" w:rsidR="00F34EE0" w:rsidRPr="00F83ED1" w:rsidRDefault="00A67180" w:rsidP="00130037">
      <w:pPr>
        <w:spacing w:line="240" w:lineRule="auto"/>
        <w:rPr>
          <w:color w:val="000000"/>
          <w:lang w:val="hu-HU"/>
        </w:rPr>
      </w:pPr>
      <w:proofErr w:type="gramStart"/>
      <w:r>
        <w:rPr>
          <w:lang w:val="hu-HU"/>
        </w:rPr>
        <w:t>n</w:t>
      </w:r>
      <w:r w:rsidR="00F34EE0" w:rsidRPr="00F83ED1">
        <w:rPr>
          <w:color w:val="000000"/>
          <w:lang w:val="hu-HU"/>
        </w:rPr>
        <w:t>átrium-hidroxid</w:t>
      </w:r>
      <w:proofErr w:type="gramEnd"/>
      <w:r w:rsidR="00F34EE0" w:rsidRPr="00F83ED1">
        <w:rPr>
          <w:color w:val="000000"/>
          <w:lang w:val="hu-HU"/>
        </w:rPr>
        <w:t xml:space="preserve"> (</w:t>
      </w:r>
      <w:r w:rsidR="00F34EE0" w:rsidRPr="00F83ED1">
        <w:rPr>
          <w:lang w:val="hu-HU"/>
        </w:rPr>
        <w:t>a pH beállításához)</w:t>
      </w:r>
      <w:r>
        <w:rPr>
          <w:lang w:val="hu-HU"/>
        </w:rPr>
        <w:t>;</w:t>
      </w:r>
    </w:p>
    <w:p w14:paraId="712100FB" w14:textId="234F73A3" w:rsidR="00F34EE0" w:rsidRPr="00F83ED1" w:rsidRDefault="00A67180" w:rsidP="00130037">
      <w:pPr>
        <w:spacing w:line="240" w:lineRule="auto"/>
        <w:rPr>
          <w:lang w:val="hu-HU"/>
        </w:rPr>
      </w:pPr>
      <w:proofErr w:type="gramStart"/>
      <w:r>
        <w:rPr>
          <w:color w:val="000000"/>
          <w:lang w:val="hu-HU"/>
        </w:rPr>
        <w:t>s</w:t>
      </w:r>
      <w:r w:rsidR="00F34EE0" w:rsidRPr="00F83ED1">
        <w:rPr>
          <w:color w:val="000000"/>
          <w:lang w:val="hu-HU"/>
        </w:rPr>
        <w:t>ósav</w:t>
      </w:r>
      <w:proofErr w:type="gramEnd"/>
      <w:r w:rsidR="00F34EE0" w:rsidRPr="00F83ED1">
        <w:rPr>
          <w:color w:val="000000"/>
          <w:lang w:val="hu-HU"/>
        </w:rPr>
        <w:t xml:space="preserve"> (</w:t>
      </w:r>
      <w:r w:rsidR="00F34EE0" w:rsidRPr="00F83ED1">
        <w:rPr>
          <w:lang w:val="hu-HU"/>
        </w:rPr>
        <w:t>a pH beállításához)</w:t>
      </w:r>
      <w:r>
        <w:rPr>
          <w:lang w:val="hu-HU"/>
        </w:rPr>
        <w:t>;</w:t>
      </w:r>
    </w:p>
    <w:p w14:paraId="3E3E87C9" w14:textId="3A13E7D7" w:rsidR="00EA1846" w:rsidRPr="00F83ED1" w:rsidRDefault="00A67180" w:rsidP="00130037">
      <w:pPr>
        <w:spacing w:line="240" w:lineRule="auto"/>
        <w:rPr>
          <w:color w:val="000000"/>
          <w:lang w:val="hu-HU"/>
        </w:rPr>
      </w:pPr>
      <w:proofErr w:type="gramStart"/>
      <w:r>
        <w:rPr>
          <w:color w:val="000000"/>
          <w:lang w:val="hu-HU"/>
        </w:rPr>
        <w:t>i</w:t>
      </w:r>
      <w:r w:rsidR="00F34EE0" w:rsidRPr="00F83ED1">
        <w:rPr>
          <w:color w:val="000000"/>
          <w:lang w:val="hu-HU"/>
        </w:rPr>
        <w:t>njekcióhoz</w:t>
      </w:r>
      <w:proofErr w:type="gramEnd"/>
      <w:r w:rsidR="00F34EE0" w:rsidRPr="00F83ED1">
        <w:rPr>
          <w:color w:val="000000"/>
          <w:lang w:val="hu-HU"/>
        </w:rPr>
        <w:t xml:space="preserve"> való víz</w:t>
      </w:r>
      <w:r>
        <w:rPr>
          <w:color w:val="000000"/>
          <w:lang w:val="hu-HU"/>
        </w:rPr>
        <w:t>.</w:t>
      </w:r>
    </w:p>
    <w:p w14:paraId="49625875" w14:textId="77777777" w:rsidR="00F34EE0" w:rsidRPr="00F83ED1" w:rsidRDefault="00F34EE0" w:rsidP="00130037">
      <w:pPr>
        <w:spacing w:line="240" w:lineRule="auto"/>
        <w:rPr>
          <w:lang w:val="hu-HU"/>
        </w:rPr>
      </w:pPr>
    </w:p>
    <w:p w14:paraId="7FEBEE6D" w14:textId="77777777" w:rsidR="00EA1846" w:rsidRPr="00F83ED1" w:rsidRDefault="00F7162F" w:rsidP="00DB0BD1">
      <w:pPr>
        <w:keepNext/>
        <w:spacing w:line="240" w:lineRule="auto"/>
        <w:ind w:left="567" w:hanging="567"/>
        <w:outlineLvl w:val="1"/>
        <w:rPr>
          <w:b/>
          <w:bCs/>
          <w:lang w:val="hu-HU"/>
        </w:rPr>
      </w:pPr>
      <w:r w:rsidRPr="00F83ED1">
        <w:rPr>
          <w:b/>
          <w:bCs/>
          <w:lang w:val="hu-HU"/>
        </w:rPr>
        <w:t>6.2</w:t>
      </w:r>
      <w:r w:rsidRPr="00F83ED1">
        <w:rPr>
          <w:b/>
          <w:bCs/>
          <w:lang w:val="hu-HU"/>
        </w:rPr>
        <w:tab/>
        <w:t>Inkompatibilitások</w:t>
      </w:r>
    </w:p>
    <w:p w14:paraId="1926C595" w14:textId="77777777" w:rsidR="00EA1846" w:rsidRPr="00F83ED1" w:rsidRDefault="00EA1846" w:rsidP="00443ADF">
      <w:pPr>
        <w:keepNext/>
        <w:spacing w:line="240" w:lineRule="auto"/>
        <w:rPr>
          <w:lang w:val="hu-HU"/>
        </w:rPr>
      </w:pPr>
    </w:p>
    <w:p w14:paraId="27605DED" w14:textId="1409F3D0" w:rsidR="00EA1846" w:rsidRPr="00F83ED1" w:rsidRDefault="00F7162F" w:rsidP="00130037">
      <w:pPr>
        <w:spacing w:line="240" w:lineRule="auto"/>
        <w:rPr>
          <w:lang w:val="hu-HU"/>
        </w:rPr>
      </w:pPr>
      <w:r w:rsidRPr="00F83ED1">
        <w:rPr>
          <w:lang w:val="hu-HU"/>
        </w:rPr>
        <w:t>Ez a gyógyszer kizárólag a 6.6</w:t>
      </w:r>
      <w:r w:rsidR="00957F4C" w:rsidRPr="00F83ED1">
        <w:rPr>
          <w:lang w:val="hu-HU"/>
        </w:rPr>
        <w:t> </w:t>
      </w:r>
      <w:r w:rsidRPr="00F83ED1">
        <w:rPr>
          <w:lang w:val="hu-HU"/>
        </w:rPr>
        <w:t>pontban felsorolt gyógyszerekkel keverhető.</w:t>
      </w:r>
    </w:p>
    <w:p w14:paraId="3700182D" w14:textId="77777777" w:rsidR="00EA1846" w:rsidRPr="00F83ED1" w:rsidRDefault="00EA1846" w:rsidP="00836C13">
      <w:pPr>
        <w:spacing w:line="240" w:lineRule="auto"/>
        <w:rPr>
          <w:lang w:val="hu-HU"/>
        </w:rPr>
      </w:pPr>
    </w:p>
    <w:p w14:paraId="19AC5057" w14:textId="77777777" w:rsidR="00EA1846" w:rsidRPr="00F83ED1" w:rsidRDefault="00F7162F" w:rsidP="00DB0BD1">
      <w:pPr>
        <w:keepNext/>
        <w:spacing w:line="240" w:lineRule="auto"/>
        <w:ind w:left="567" w:hanging="567"/>
        <w:outlineLvl w:val="1"/>
        <w:rPr>
          <w:b/>
          <w:bCs/>
          <w:lang w:val="hu-HU"/>
        </w:rPr>
      </w:pPr>
      <w:r w:rsidRPr="00F83ED1">
        <w:rPr>
          <w:b/>
          <w:bCs/>
          <w:lang w:val="hu-HU"/>
        </w:rPr>
        <w:t>6.3</w:t>
      </w:r>
      <w:r w:rsidRPr="00F83ED1">
        <w:rPr>
          <w:b/>
          <w:bCs/>
          <w:lang w:val="hu-HU"/>
        </w:rPr>
        <w:tab/>
        <w:t>Felhasználhatósági időtartam</w:t>
      </w:r>
    </w:p>
    <w:p w14:paraId="0292D2DB" w14:textId="77777777" w:rsidR="00EA1846" w:rsidRPr="00F83ED1" w:rsidRDefault="00EA1846" w:rsidP="00443ADF">
      <w:pPr>
        <w:keepNext/>
        <w:spacing w:line="240" w:lineRule="auto"/>
        <w:rPr>
          <w:lang w:val="hu-HU"/>
        </w:rPr>
      </w:pPr>
    </w:p>
    <w:p w14:paraId="27F96AA8" w14:textId="5334B10D" w:rsidR="00921E5B" w:rsidRPr="00F83ED1" w:rsidRDefault="00921E5B" w:rsidP="00921E5B">
      <w:pPr>
        <w:tabs>
          <w:tab w:val="clear" w:pos="567"/>
          <w:tab w:val="left" w:pos="1095"/>
        </w:tabs>
        <w:spacing w:line="240" w:lineRule="auto"/>
        <w:rPr>
          <w:lang w:val="hu-HU"/>
        </w:rPr>
      </w:pPr>
      <w:r w:rsidRPr="00F83ED1">
        <w:rPr>
          <w:lang w:val="hu-HU"/>
        </w:rPr>
        <w:t>3</w:t>
      </w:r>
      <w:r w:rsidR="0039069E">
        <w:rPr>
          <w:lang w:val="hu-HU"/>
        </w:rPr>
        <w:t> év</w:t>
      </w:r>
    </w:p>
    <w:p w14:paraId="267D7E3B" w14:textId="77777777" w:rsidR="00921E5B" w:rsidRPr="00F83ED1" w:rsidRDefault="00921E5B" w:rsidP="00921E5B">
      <w:pPr>
        <w:tabs>
          <w:tab w:val="clear" w:pos="567"/>
          <w:tab w:val="left" w:pos="1095"/>
        </w:tabs>
        <w:spacing w:line="240" w:lineRule="auto"/>
        <w:rPr>
          <w:lang w:val="hu-HU"/>
        </w:rPr>
      </w:pPr>
    </w:p>
    <w:p w14:paraId="3760770C" w14:textId="77777777" w:rsidR="00921E5B" w:rsidRPr="00F83ED1" w:rsidRDefault="00921E5B" w:rsidP="00443ADF">
      <w:pPr>
        <w:keepNext/>
        <w:tabs>
          <w:tab w:val="clear" w:pos="567"/>
          <w:tab w:val="left" w:pos="1095"/>
        </w:tabs>
        <w:spacing w:line="240" w:lineRule="auto"/>
        <w:rPr>
          <w:u w:val="single"/>
          <w:lang w:val="hu-HU"/>
        </w:rPr>
      </w:pPr>
      <w:r w:rsidRPr="00F83ED1">
        <w:rPr>
          <w:u w:val="single"/>
          <w:lang w:val="hu-HU"/>
        </w:rPr>
        <w:t>Az ampulla első felbontását követően:</w:t>
      </w:r>
    </w:p>
    <w:p w14:paraId="0AC3EA7E" w14:textId="77777777" w:rsidR="00921E5B" w:rsidRPr="00F83ED1" w:rsidRDefault="00921E5B" w:rsidP="00921E5B">
      <w:pPr>
        <w:tabs>
          <w:tab w:val="clear" w:pos="567"/>
          <w:tab w:val="left" w:pos="1095"/>
        </w:tabs>
        <w:spacing w:line="240" w:lineRule="auto"/>
        <w:rPr>
          <w:lang w:val="hu-HU"/>
        </w:rPr>
      </w:pPr>
      <w:r w:rsidRPr="00F83ED1">
        <w:rPr>
          <w:lang w:val="hu-HU"/>
        </w:rPr>
        <w:t>A készítményt felbontás után azonnal fel kell használni.</w:t>
      </w:r>
    </w:p>
    <w:p w14:paraId="1907A32A" w14:textId="77777777" w:rsidR="00921E5B" w:rsidRPr="00F83ED1" w:rsidRDefault="00921E5B" w:rsidP="00921E5B">
      <w:pPr>
        <w:tabs>
          <w:tab w:val="clear" w:pos="567"/>
          <w:tab w:val="left" w:pos="1095"/>
        </w:tabs>
        <w:spacing w:line="240" w:lineRule="auto"/>
        <w:rPr>
          <w:lang w:val="hu-HU"/>
        </w:rPr>
      </w:pPr>
    </w:p>
    <w:p w14:paraId="550B4F5C" w14:textId="77777777" w:rsidR="00921E5B" w:rsidRPr="00F83ED1" w:rsidRDefault="00921E5B" w:rsidP="00443ADF">
      <w:pPr>
        <w:keepNext/>
        <w:tabs>
          <w:tab w:val="clear" w:pos="567"/>
          <w:tab w:val="left" w:pos="1095"/>
        </w:tabs>
        <w:spacing w:line="240" w:lineRule="auto"/>
        <w:rPr>
          <w:u w:val="single"/>
          <w:lang w:val="hu-HU"/>
        </w:rPr>
      </w:pPr>
      <w:r w:rsidRPr="00F83ED1">
        <w:rPr>
          <w:u w:val="single"/>
          <w:lang w:val="hu-HU"/>
        </w:rPr>
        <w:t>Fecskendőben tárolt, hígítatlan oldat felhasználhatósági időtartama:</w:t>
      </w:r>
    </w:p>
    <w:p w14:paraId="2DF052BE" w14:textId="19C86E45" w:rsidR="00921E5B" w:rsidRPr="00F83ED1" w:rsidRDefault="00921E5B" w:rsidP="00921E5B">
      <w:pPr>
        <w:tabs>
          <w:tab w:val="clear" w:pos="567"/>
          <w:tab w:val="left" w:pos="1095"/>
        </w:tabs>
        <w:spacing w:line="240" w:lineRule="auto"/>
        <w:rPr>
          <w:lang w:val="hu-HU"/>
        </w:rPr>
      </w:pPr>
      <w:r w:rsidRPr="00F83ED1">
        <w:rPr>
          <w:lang w:val="hu-HU"/>
        </w:rPr>
        <w:t>A használat közbeni kémiai és fizikai stabilitás 25</w:t>
      </w:r>
      <w:r w:rsidR="00957F4C" w:rsidRPr="00F83ED1">
        <w:rPr>
          <w:lang w:val="hu-HU"/>
        </w:rPr>
        <w:t> </w:t>
      </w:r>
      <w:r w:rsidRPr="00F83ED1">
        <w:rPr>
          <w:lang w:val="hu-HU"/>
        </w:rPr>
        <w:t>°C-</w:t>
      </w:r>
      <w:proofErr w:type="spellStart"/>
      <w:r w:rsidRPr="00F83ED1">
        <w:rPr>
          <w:lang w:val="hu-HU"/>
        </w:rPr>
        <w:t>on</w:t>
      </w:r>
      <w:proofErr w:type="spellEnd"/>
      <w:r w:rsidRPr="00F83ED1">
        <w:rPr>
          <w:lang w:val="hu-HU"/>
        </w:rPr>
        <w:t xml:space="preserve"> 72</w:t>
      </w:r>
      <w:r w:rsidR="00957F4C" w:rsidRPr="00F83ED1">
        <w:rPr>
          <w:lang w:val="hu-HU"/>
        </w:rPr>
        <w:t> </w:t>
      </w:r>
      <w:r w:rsidRPr="00F83ED1">
        <w:rPr>
          <w:lang w:val="hu-HU"/>
        </w:rPr>
        <w:t>órán keresztül és 2</w:t>
      </w:r>
      <w:r w:rsidR="00957F4C" w:rsidRPr="00F83ED1">
        <w:rPr>
          <w:lang w:val="hu-HU"/>
        </w:rPr>
        <w:t>–</w:t>
      </w:r>
      <w:r w:rsidRPr="00F83ED1">
        <w:rPr>
          <w:lang w:val="hu-HU"/>
        </w:rPr>
        <w:t>8</w:t>
      </w:r>
      <w:r w:rsidR="00957F4C" w:rsidRPr="00F83ED1">
        <w:rPr>
          <w:lang w:val="hu-HU"/>
        </w:rPr>
        <w:t> </w:t>
      </w:r>
      <w:r w:rsidRPr="00F83ED1">
        <w:rPr>
          <w:lang w:val="hu-HU"/>
        </w:rPr>
        <w:t>°C-</w:t>
      </w:r>
      <w:proofErr w:type="spellStart"/>
      <w:r w:rsidRPr="00F83ED1">
        <w:rPr>
          <w:lang w:val="hu-HU"/>
        </w:rPr>
        <w:t>on</w:t>
      </w:r>
      <w:proofErr w:type="spellEnd"/>
      <w:r w:rsidRPr="00F83ED1">
        <w:rPr>
          <w:lang w:val="hu-HU"/>
        </w:rPr>
        <w:t xml:space="preserve"> 72</w:t>
      </w:r>
      <w:r w:rsidR="00957F4C" w:rsidRPr="00F83ED1">
        <w:rPr>
          <w:lang w:val="hu-HU"/>
        </w:rPr>
        <w:t> </w:t>
      </w:r>
      <w:r w:rsidRPr="00F83ED1">
        <w:rPr>
          <w:lang w:val="hu-HU"/>
        </w:rPr>
        <w:t>órán keresztül bizonyított.</w:t>
      </w:r>
    </w:p>
    <w:p w14:paraId="77A30016" w14:textId="77777777" w:rsidR="00921E5B" w:rsidRPr="00F83ED1" w:rsidRDefault="00921E5B" w:rsidP="00921E5B">
      <w:pPr>
        <w:tabs>
          <w:tab w:val="clear" w:pos="567"/>
          <w:tab w:val="left" w:pos="1095"/>
        </w:tabs>
        <w:spacing w:line="240" w:lineRule="auto"/>
        <w:rPr>
          <w:lang w:val="hu-HU"/>
        </w:rPr>
      </w:pPr>
    </w:p>
    <w:p w14:paraId="43474D9E" w14:textId="3BE7DBDB" w:rsidR="00921E5B" w:rsidRPr="00F83ED1" w:rsidRDefault="00921E5B" w:rsidP="00443ADF">
      <w:pPr>
        <w:keepNext/>
        <w:tabs>
          <w:tab w:val="clear" w:pos="567"/>
          <w:tab w:val="left" w:pos="1095"/>
        </w:tabs>
        <w:spacing w:line="240" w:lineRule="auto"/>
        <w:rPr>
          <w:u w:val="single"/>
          <w:lang w:val="hu-HU"/>
        </w:rPr>
      </w:pPr>
      <w:r w:rsidRPr="00F83ED1">
        <w:rPr>
          <w:u w:val="single"/>
          <w:lang w:val="hu-HU"/>
        </w:rPr>
        <w:t>Felhasználhatósági időtartam a hígítást követően</w:t>
      </w:r>
      <w:r w:rsidR="00AB2B2A" w:rsidRPr="00F83ED1">
        <w:rPr>
          <w:u w:val="single"/>
          <w:lang w:val="hu-HU"/>
        </w:rPr>
        <w:t xml:space="preserve"> 10</w:t>
      </w:r>
      <w:r w:rsidR="00957F4C" w:rsidRPr="00F83ED1">
        <w:rPr>
          <w:u w:val="single"/>
          <w:lang w:val="hu-HU"/>
        </w:rPr>
        <w:t> </w:t>
      </w:r>
      <w:r w:rsidR="00AB2B2A" w:rsidRPr="00F83ED1">
        <w:rPr>
          <w:u w:val="single"/>
          <w:lang w:val="hu-HU"/>
        </w:rPr>
        <w:t xml:space="preserve">mg/ml </w:t>
      </w:r>
      <w:r w:rsidR="00957F4C" w:rsidRPr="00F83ED1">
        <w:rPr>
          <w:u w:val="single"/>
          <w:lang w:val="hu-HU"/>
        </w:rPr>
        <w:t>és</w:t>
      </w:r>
      <w:r w:rsidR="00AB2B2A" w:rsidRPr="00F83ED1">
        <w:rPr>
          <w:u w:val="single"/>
          <w:lang w:val="hu-HU"/>
        </w:rPr>
        <w:t xml:space="preserve"> 30</w:t>
      </w:r>
      <w:r w:rsidR="00957F4C" w:rsidRPr="00F83ED1">
        <w:rPr>
          <w:u w:val="single"/>
          <w:lang w:val="hu-HU"/>
        </w:rPr>
        <w:t> </w:t>
      </w:r>
      <w:r w:rsidR="00AB2B2A" w:rsidRPr="00F83ED1">
        <w:rPr>
          <w:u w:val="single"/>
          <w:lang w:val="hu-HU"/>
        </w:rPr>
        <w:t>mg/ml</w:t>
      </w:r>
      <w:r w:rsidR="00F64B2D">
        <w:rPr>
          <w:u w:val="single"/>
          <w:lang w:val="hu-HU"/>
        </w:rPr>
        <w:t xml:space="preserve"> </w:t>
      </w:r>
      <w:r w:rsidR="003B6CCE">
        <w:rPr>
          <w:u w:val="single"/>
          <w:lang w:val="hu-HU"/>
        </w:rPr>
        <w:t xml:space="preserve">hatáserősségek </w:t>
      </w:r>
      <w:r w:rsidR="00F64B2D">
        <w:rPr>
          <w:u w:val="single"/>
          <w:lang w:val="hu-HU"/>
        </w:rPr>
        <w:t>esetén</w:t>
      </w:r>
      <w:r w:rsidR="00AB2B2A" w:rsidRPr="00F83ED1">
        <w:rPr>
          <w:u w:val="single"/>
          <w:lang w:val="hu-HU"/>
        </w:rPr>
        <w:t>:</w:t>
      </w:r>
    </w:p>
    <w:p w14:paraId="21798988" w14:textId="28B202B7" w:rsidR="00921E5B" w:rsidRPr="00F83ED1" w:rsidRDefault="00921E5B" w:rsidP="00921E5B">
      <w:pPr>
        <w:tabs>
          <w:tab w:val="clear" w:pos="567"/>
          <w:tab w:val="left" w:pos="1095"/>
        </w:tabs>
        <w:spacing w:line="240" w:lineRule="auto"/>
        <w:rPr>
          <w:lang w:val="hu-HU"/>
        </w:rPr>
      </w:pPr>
      <w:r w:rsidRPr="00F83ED1">
        <w:rPr>
          <w:lang w:val="hu-HU"/>
        </w:rPr>
        <w:t>A használat közbeni kémiai és fizikai stabilitás 25</w:t>
      </w:r>
      <w:r w:rsidR="00957F4C" w:rsidRPr="00F83ED1">
        <w:rPr>
          <w:lang w:val="hu-HU"/>
        </w:rPr>
        <w:t> </w:t>
      </w:r>
      <w:r w:rsidRPr="00F83ED1">
        <w:rPr>
          <w:lang w:val="hu-HU"/>
        </w:rPr>
        <w:t>°C-</w:t>
      </w:r>
      <w:proofErr w:type="spellStart"/>
      <w:r w:rsidRPr="00F83ED1">
        <w:rPr>
          <w:lang w:val="hu-HU"/>
        </w:rPr>
        <w:t>on</w:t>
      </w:r>
      <w:proofErr w:type="spellEnd"/>
      <w:r w:rsidRPr="00F83ED1">
        <w:rPr>
          <w:lang w:val="hu-HU"/>
        </w:rPr>
        <w:t xml:space="preserve"> 72</w:t>
      </w:r>
      <w:r w:rsidR="00957F4C" w:rsidRPr="00F83ED1">
        <w:rPr>
          <w:lang w:val="hu-HU"/>
        </w:rPr>
        <w:t> </w:t>
      </w:r>
      <w:r w:rsidRPr="00F83ED1">
        <w:rPr>
          <w:lang w:val="hu-HU"/>
        </w:rPr>
        <w:t>órán keresztül és 2</w:t>
      </w:r>
      <w:r w:rsidR="00957F4C" w:rsidRPr="00F83ED1">
        <w:rPr>
          <w:lang w:val="hu-HU"/>
        </w:rPr>
        <w:t>–</w:t>
      </w:r>
      <w:r w:rsidRPr="00F83ED1">
        <w:rPr>
          <w:lang w:val="hu-HU"/>
        </w:rPr>
        <w:t>8</w:t>
      </w:r>
      <w:r w:rsidR="003B6CCE">
        <w:rPr>
          <w:lang w:val="hu-HU"/>
        </w:rPr>
        <w:t> </w:t>
      </w:r>
      <w:r w:rsidRPr="00F83ED1">
        <w:rPr>
          <w:lang w:val="hu-HU"/>
        </w:rPr>
        <w:t>°C-</w:t>
      </w:r>
      <w:proofErr w:type="spellStart"/>
      <w:r w:rsidRPr="00F83ED1">
        <w:rPr>
          <w:lang w:val="hu-HU"/>
        </w:rPr>
        <w:t>on</w:t>
      </w:r>
      <w:proofErr w:type="spellEnd"/>
      <w:r w:rsidRPr="00F83ED1">
        <w:rPr>
          <w:lang w:val="hu-HU"/>
        </w:rPr>
        <w:t xml:space="preserve"> 72</w:t>
      </w:r>
      <w:r w:rsidR="00957F4C" w:rsidRPr="00F83ED1">
        <w:rPr>
          <w:lang w:val="hu-HU"/>
        </w:rPr>
        <w:t> </w:t>
      </w:r>
      <w:r w:rsidRPr="00F83ED1">
        <w:rPr>
          <w:lang w:val="hu-HU"/>
        </w:rPr>
        <w:t>órán keresztül bizonyított.</w:t>
      </w:r>
    </w:p>
    <w:p w14:paraId="0E05A630" w14:textId="77777777" w:rsidR="003B6CCE" w:rsidRDefault="003B6CCE" w:rsidP="00921E5B">
      <w:pPr>
        <w:tabs>
          <w:tab w:val="clear" w:pos="567"/>
          <w:tab w:val="left" w:pos="1095"/>
        </w:tabs>
        <w:spacing w:line="240" w:lineRule="auto"/>
        <w:rPr>
          <w:lang w:val="hu-HU"/>
        </w:rPr>
      </w:pPr>
    </w:p>
    <w:p w14:paraId="4E9DE5CC" w14:textId="501EF7A1" w:rsidR="00921E5B" w:rsidRPr="00F83ED1" w:rsidRDefault="00921E5B" w:rsidP="00921E5B">
      <w:pPr>
        <w:tabs>
          <w:tab w:val="clear" w:pos="567"/>
          <w:tab w:val="left" w:pos="1095"/>
        </w:tabs>
        <w:spacing w:line="240" w:lineRule="auto"/>
        <w:rPr>
          <w:lang w:val="hu-HU"/>
        </w:rPr>
      </w:pPr>
      <w:r w:rsidRPr="00F83ED1">
        <w:rPr>
          <w:lang w:val="hu-HU"/>
        </w:rPr>
        <w:t>Mikrobiológiai szempontból a hígított készítményt azonnal fel kell használni.</w:t>
      </w:r>
    </w:p>
    <w:p w14:paraId="1A859037" w14:textId="367B7846" w:rsidR="00921E5B" w:rsidRPr="00F83ED1" w:rsidRDefault="00921E5B" w:rsidP="00921E5B">
      <w:pPr>
        <w:tabs>
          <w:tab w:val="clear" w:pos="567"/>
          <w:tab w:val="left" w:pos="1095"/>
        </w:tabs>
        <w:spacing w:line="240" w:lineRule="auto"/>
        <w:rPr>
          <w:lang w:val="hu-HU"/>
        </w:rPr>
      </w:pPr>
      <w:r w:rsidRPr="00F83ED1">
        <w:rPr>
          <w:lang w:val="hu-HU"/>
        </w:rPr>
        <w:t>Ha nem használják fel azonnal, a felhasználást megelőző tárolási idő hosszáért és a tárolási körülményekért a felhasználó a felelős, amely normál esetben 2</w:t>
      </w:r>
      <w:r w:rsidR="00957F4C" w:rsidRPr="00F83ED1">
        <w:rPr>
          <w:lang w:val="hu-HU"/>
        </w:rPr>
        <w:t>–</w:t>
      </w:r>
      <w:r w:rsidRPr="00F83ED1">
        <w:rPr>
          <w:lang w:val="hu-HU"/>
        </w:rPr>
        <w:t>8</w:t>
      </w:r>
      <w:r w:rsidR="00957F4C" w:rsidRPr="00F83ED1">
        <w:rPr>
          <w:lang w:val="hu-HU"/>
        </w:rPr>
        <w:t> </w:t>
      </w:r>
      <w:r w:rsidRPr="00F83ED1">
        <w:rPr>
          <w:lang w:val="hu-HU"/>
        </w:rPr>
        <w:t xml:space="preserve">°C </w:t>
      </w:r>
      <w:proofErr w:type="spellStart"/>
      <w:r w:rsidRPr="00F83ED1">
        <w:rPr>
          <w:lang w:val="hu-HU"/>
        </w:rPr>
        <w:t>on</w:t>
      </w:r>
      <w:proofErr w:type="spellEnd"/>
      <w:r w:rsidRPr="00F83ED1">
        <w:rPr>
          <w:lang w:val="hu-HU"/>
        </w:rPr>
        <w:t xml:space="preserve"> tárolva nem haladhatja meg a 24</w:t>
      </w:r>
      <w:r w:rsidR="00957F4C" w:rsidRPr="00F83ED1">
        <w:rPr>
          <w:lang w:val="hu-HU"/>
        </w:rPr>
        <w:t> </w:t>
      </w:r>
      <w:r w:rsidRPr="00F83ED1">
        <w:rPr>
          <w:lang w:val="hu-HU"/>
        </w:rPr>
        <w:t xml:space="preserve">órát, kivéve, ha a hígítás ellenőrzött és </w:t>
      </w:r>
      <w:proofErr w:type="spellStart"/>
      <w:r w:rsidRPr="00F83ED1">
        <w:rPr>
          <w:lang w:val="hu-HU"/>
        </w:rPr>
        <w:t>validált</w:t>
      </w:r>
      <w:proofErr w:type="spellEnd"/>
      <w:r w:rsidRPr="00F83ED1">
        <w:rPr>
          <w:lang w:val="hu-HU"/>
        </w:rPr>
        <w:t xml:space="preserve"> aszeptikus körülmények között történt.</w:t>
      </w:r>
    </w:p>
    <w:p w14:paraId="5358ECF2" w14:textId="77777777" w:rsidR="00EA1846" w:rsidRPr="00F83ED1" w:rsidRDefault="00EA1846" w:rsidP="00130037">
      <w:pPr>
        <w:spacing w:line="240" w:lineRule="auto"/>
        <w:rPr>
          <w:lang w:val="hu-HU"/>
        </w:rPr>
      </w:pPr>
    </w:p>
    <w:p w14:paraId="1586DBA1" w14:textId="77777777" w:rsidR="00EA1846" w:rsidRPr="00F83ED1" w:rsidRDefault="00F7162F" w:rsidP="00DB0BD1">
      <w:pPr>
        <w:keepNext/>
        <w:spacing w:line="240" w:lineRule="auto"/>
        <w:ind w:left="567" w:hanging="567"/>
        <w:outlineLvl w:val="1"/>
        <w:rPr>
          <w:b/>
          <w:bCs/>
          <w:lang w:val="hu-HU"/>
        </w:rPr>
      </w:pPr>
      <w:r w:rsidRPr="00F83ED1">
        <w:rPr>
          <w:b/>
          <w:bCs/>
          <w:lang w:val="hu-HU"/>
        </w:rPr>
        <w:t>6.4</w:t>
      </w:r>
      <w:r w:rsidRPr="00F83ED1">
        <w:rPr>
          <w:b/>
          <w:bCs/>
          <w:lang w:val="hu-HU"/>
        </w:rPr>
        <w:tab/>
        <w:t>Különleges tárolási előírások</w:t>
      </w:r>
    </w:p>
    <w:p w14:paraId="71A46F8D" w14:textId="77777777" w:rsidR="00EA1846" w:rsidRPr="00F83ED1" w:rsidRDefault="00EA1846" w:rsidP="00DB0BD1">
      <w:pPr>
        <w:keepNext/>
        <w:spacing w:line="240" w:lineRule="auto"/>
        <w:ind w:left="567" w:hanging="567"/>
        <w:rPr>
          <w:b/>
          <w:bCs/>
          <w:lang w:val="hu-HU"/>
        </w:rPr>
      </w:pPr>
    </w:p>
    <w:p w14:paraId="74751996" w14:textId="731BA2E5" w:rsidR="00EA1846" w:rsidRPr="00F83ED1" w:rsidRDefault="00403FD8" w:rsidP="00130037">
      <w:pPr>
        <w:spacing w:line="240" w:lineRule="auto"/>
        <w:rPr>
          <w:lang w:val="hu-HU"/>
        </w:rPr>
      </w:pPr>
      <w:r w:rsidRPr="00F83ED1">
        <w:rPr>
          <w:lang w:val="hu-HU"/>
        </w:rPr>
        <w:t>Ez a készítmény nem igényel különleges tárolást.</w:t>
      </w:r>
    </w:p>
    <w:p w14:paraId="06452734" w14:textId="17B640FC" w:rsidR="00403FD8" w:rsidRPr="00F83ED1" w:rsidRDefault="00EC5FB6" w:rsidP="00130037">
      <w:pPr>
        <w:spacing w:line="240" w:lineRule="auto"/>
        <w:rPr>
          <w:lang w:val="hu-HU"/>
        </w:rPr>
      </w:pPr>
      <w:r w:rsidRPr="00F83ED1">
        <w:rPr>
          <w:lang w:val="hu-HU"/>
        </w:rPr>
        <w:t>A gyógyszer hígítás utáni tárolására vonatkozó előírásokat lásd a 6.3</w:t>
      </w:r>
      <w:r w:rsidR="00B64EAC" w:rsidRPr="00F83ED1">
        <w:rPr>
          <w:lang w:val="hu-HU"/>
        </w:rPr>
        <w:t> </w:t>
      </w:r>
      <w:r w:rsidRPr="00F83ED1">
        <w:rPr>
          <w:lang w:val="hu-HU"/>
        </w:rPr>
        <w:t>pontban.</w:t>
      </w:r>
    </w:p>
    <w:p w14:paraId="59A5AD1D" w14:textId="77777777" w:rsidR="00EC5FB6" w:rsidRPr="00F83ED1" w:rsidRDefault="00EC5FB6" w:rsidP="00130037">
      <w:pPr>
        <w:spacing w:line="240" w:lineRule="auto"/>
        <w:rPr>
          <w:lang w:val="hu-HU"/>
        </w:rPr>
      </w:pPr>
    </w:p>
    <w:p w14:paraId="4B63843B" w14:textId="4F0EAA76" w:rsidR="00EA1846" w:rsidRPr="00F83ED1" w:rsidRDefault="00F7162F" w:rsidP="00DB0BD1">
      <w:pPr>
        <w:keepNext/>
        <w:spacing w:line="240" w:lineRule="auto"/>
        <w:ind w:left="567" w:hanging="567"/>
        <w:outlineLvl w:val="1"/>
        <w:rPr>
          <w:b/>
          <w:bCs/>
          <w:lang w:val="hu-HU"/>
        </w:rPr>
      </w:pPr>
      <w:r w:rsidRPr="00F83ED1">
        <w:rPr>
          <w:b/>
          <w:bCs/>
          <w:lang w:val="hu-HU"/>
        </w:rPr>
        <w:t>6.5</w:t>
      </w:r>
      <w:r w:rsidRPr="00F83ED1">
        <w:rPr>
          <w:b/>
          <w:bCs/>
          <w:lang w:val="hu-HU"/>
        </w:rPr>
        <w:tab/>
        <w:t>Csomagolás típusa és kiszerelése</w:t>
      </w:r>
    </w:p>
    <w:p w14:paraId="43D4A546" w14:textId="2F7E1DA9" w:rsidR="00EA1846" w:rsidRPr="00F83ED1" w:rsidRDefault="00EA1846" w:rsidP="00443ADF">
      <w:pPr>
        <w:keepNext/>
        <w:spacing w:line="240" w:lineRule="auto"/>
        <w:rPr>
          <w:lang w:val="hu-HU"/>
        </w:rPr>
      </w:pPr>
    </w:p>
    <w:p w14:paraId="0032B316" w14:textId="66764690" w:rsidR="00F26F65" w:rsidRPr="00F17A26" w:rsidRDefault="00F26F65" w:rsidP="00F26F65">
      <w:pPr>
        <w:widowControl w:val="0"/>
        <w:tabs>
          <w:tab w:val="clear" w:pos="567"/>
        </w:tabs>
        <w:spacing w:line="240" w:lineRule="auto"/>
        <w:rPr>
          <w:u w:val="single"/>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3</w:t>
      </w:r>
      <w:r w:rsidR="00B64EAC" w:rsidRPr="00F17A26">
        <w:rPr>
          <w:u w:val="single"/>
          <w:lang w:val="hu-HU"/>
        </w:rPr>
        <w:t> </w:t>
      </w:r>
      <w:r w:rsidRPr="00F17A26">
        <w:rPr>
          <w:u w:val="single"/>
          <w:lang w:val="hu-HU"/>
        </w:rPr>
        <w:t xml:space="preserve">mg/ml </w:t>
      </w:r>
      <w:proofErr w:type="spellStart"/>
      <w:r w:rsidRPr="00F17A26">
        <w:rPr>
          <w:u w:val="single"/>
          <w:lang w:val="hu-HU"/>
        </w:rPr>
        <w:t>oldatos</w:t>
      </w:r>
      <w:proofErr w:type="spellEnd"/>
      <w:r w:rsidRPr="00F17A26">
        <w:rPr>
          <w:u w:val="single"/>
          <w:lang w:val="hu-HU"/>
        </w:rPr>
        <w:t xml:space="preserve"> injekció</w:t>
      </w:r>
    </w:p>
    <w:p w14:paraId="01381B7D" w14:textId="00AE5BF2" w:rsidR="00F26F65" w:rsidRPr="00F83ED1" w:rsidRDefault="00F26F65" w:rsidP="00F26F65">
      <w:pPr>
        <w:widowControl w:val="0"/>
        <w:tabs>
          <w:tab w:val="clear" w:pos="567"/>
          <w:tab w:val="left" w:pos="2205"/>
        </w:tabs>
        <w:spacing w:line="240" w:lineRule="auto"/>
        <w:rPr>
          <w:lang w:val="hu-HU"/>
        </w:rPr>
      </w:pPr>
      <w:r w:rsidRPr="00F83ED1">
        <w:rPr>
          <w:lang w:val="hu-HU"/>
        </w:rPr>
        <w:t>10</w:t>
      </w:r>
      <w:r w:rsidR="00B64EAC" w:rsidRPr="00F83ED1">
        <w:rPr>
          <w:lang w:val="hu-HU"/>
        </w:rPr>
        <w:t> </w:t>
      </w:r>
      <w:r w:rsidRPr="00F83ED1">
        <w:rPr>
          <w:lang w:val="hu-HU"/>
        </w:rPr>
        <w:t>ml</w:t>
      </w:r>
      <w:r w:rsidR="00A67180">
        <w:rPr>
          <w:lang w:val="hu-HU"/>
        </w:rPr>
        <w:t xml:space="preserve"> oldat</w:t>
      </w:r>
      <w:r w:rsidRPr="00F83ED1">
        <w:rPr>
          <w:lang w:val="hu-HU"/>
        </w:rPr>
        <w:t xml:space="preserve"> I-es típusú üvegampull</w:t>
      </w:r>
      <w:r w:rsidR="00A67180">
        <w:rPr>
          <w:lang w:val="hu-HU"/>
        </w:rPr>
        <w:t>áb</w:t>
      </w:r>
      <w:r w:rsidRPr="00F83ED1">
        <w:rPr>
          <w:lang w:val="hu-HU"/>
        </w:rPr>
        <w:t>a</w:t>
      </w:r>
      <w:r w:rsidR="00A67180">
        <w:rPr>
          <w:lang w:val="hu-HU"/>
        </w:rPr>
        <w:t>n</w:t>
      </w:r>
      <w:r w:rsidR="003B6CCE">
        <w:rPr>
          <w:lang w:val="hu-HU"/>
        </w:rPr>
        <w:t>.</w:t>
      </w:r>
    </w:p>
    <w:p w14:paraId="240FB47B" w14:textId="25A547B0" w:rsidR="00F26F65" w:rsidRPr="00F83ED1" w:rsidRDefault="00F26F65" w:rsidP="00F26F65">
      <w:pPr>
        <w:widowControl w:val="0"/>
        <w:tabs>
          <w:tab w:val="clear" w:pos="567"/>
        </w:tabs>
        <w:spacing w:line="240" w:lineRule="auto"/>
        <w:rPr>
          <w:lang w:val="hu-HU"/>
        </w:rPr>
      </w:pPr>
      <w:r w:rsidRPr="00F83ED1">
        <w:rPr>
          <w:lang w:val="hu-HU"/>
        </w:rPr>
        <w:t>5 vagy 10 ampullát tartalmazó kiszerelésben</w:t>
      </w:r>
      <w:r w:rsidR="003B6CCE">
        <w:rPr>
          <w:lang w:val="hu-HU"/>
        </w:rPr>
        <w:t>.</w:t>
      </w:r>
    </w:p>
    <w:p w14:paraId="4713785B" w14:textId="77777777" w:rsidR="00F26F65" w:rsidRPr="00F83ED1" w:rsidRDefault="00F26F65" w:rsidP="00F26F65">
      <w:pPr>
        <w:widowControl w:val="0"/>
        <w:tabs>
          <w:tab w:val="clear" w:pos="567"/>
        </w:tabs>
        <w:spacing w:line="240" w:lineRule="auto"/>
        <w:rPr>
          <w:lang w:val="hu-HU"/>
        </w:rPr>
      </w:pPr>
    </w:p>
    <w:p w14:paraId="340D039F" w14:textId="094FA1AD" w:rsidR="00F26F65" w:rsidRPr="00F17A26" w:rsidRDefault="00F26F65" w:rsidP="00F26F65">
      <w:pPr>
        <w:widowControl w:val="0"/>
        <w:tabs>
          <w:tab w:val="clear" w:pos="567"/>
        </w:tabs>
        <w:spacing w:line="240" w:lineRule="auto"/>
        <w:rPr>
          <w:u w:val="single"/>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10</w:t>
      </w:r>
      <w:r w:rsidR="00B64EAC" w:rsidRPr="00F17A26">
        <w:rPr>
          <w:u w:val="single"/>
          <w:lang w:val="hu-HU"/>
        </w:rPr>
        <w:t> </w:t>
      </w:r>
      <w:r w:rsidRPr="00F17A26">
        <w:rPr>
          <w:u w:val="single"/>
          <w:lang w:val="hu-HU"/>
        </w:rPr>
        <w:t xml:space="preserve">mg/ml </w:t>
      </w:r>
      <w:proofErr w:type="spellStart"/>
      <w:r w:rsidRPr="00F17A26">
        <w:rPr>
          <w:u w:val="single"/>
          <w:lang w:val="hu-HU"/>
        </w:rPr>
        <w:t>oldatos</w:t>
      </w:r>
      <w:proofErr w:type="spellEnd"/>
      <w:r w:rsidRPr="00F17A26">
        <w:rPr>
          <w:u w:val="single"/>
          <w:lang w:val="hu-HU"/>
        </w:rPr>
        <w:t xml:space="preserve"> injekció</w:t>
      </w:r>
    </w:p>
    <w:p w14:paraId="37F592DA" w14:textId="6522F8D7" w:rsidR="00C21D1A" w:rsidRPr="00F17A26" w:rsidRDefault="00C21D1A" w:rsidP="00C21D1A">
      <w:pPr>
        <w:widowControl w:val="0"/>
        <w:tabs>
          <w:tab w:val="clear" w:pos="567"/>
          <w:tab w:val="left" w:pos="2205"/>
        </w:tabs>
        <w:spacing w:line="240" w:lineRule="auto"/>
        <w:rPr>
          <w:lang w:val="hu-HU"/>
        </w:rPr>
      </w:pPr>
      <w:r w:rsidRPr="00F17A26">
        <w:rPr>
          <w:lang w:val="hu-HU"/>
        </w:rPr>
        <w:t>5</w:t>
      </w:r>
      <w:r w:rsidR="00B64EAC" w:rsidRPr="00F17A26">
        <w:rPr>
          <w:lang w:val="hu-HU"/>
        </w:rPr>
        <w:t> </w:t>
      </w:r>
      <w:r w:rsidRPr="00F17A26">
        <w:rPr>
          <w:lang w:val="hu-HU"/>
        </w:rPr>
        <w:t>ml</w:t>
      </w:r>
      <w:r w:rsidR="00A67180">
        <w:rPr>
          <w:lang w:val="hu-HU"/>
        </w:rPr>
        <w:t xml:space="preserve"> oldat</w:t>
      </w:r>
      <w:r w:rsidRPr="00F17A26">
        <w:rPr>
          <w:lang w:val="hu-HU"/>
        </w:rPr>
        <w:t xml:space="preserve"> I-es típusú üvegampull</w:t>
      </w:r>
      <w:r w:rsidR="00A67180">
        <w:rPr>
          <w:lang w:val="hu-HU"/>
        </w:rPr>
        <w:t>áb</w:t>
      </w:r>
      <w:r w:rsidRPr="00F17A26">
        <w:rPr>
          <w:lang w:val="hu-HU"/>
        </w:rPr>
        <w:t>a</w:t>
      </w:r>
      <w:r w:rsidR="00A67180">
        <w:rPr>
          <w:lang w:val="hu-HU"/>
        </w:rPr>
        <w:t>n</w:t>
      </w:r>
      <w:r w:rsidR="003B6CCE">
        <w:rPr>
          <w:lang w:val="hu-HU"/>
        </w:rPr>
        <w:t>.</w:t>
      </w:r>
    </w:p>
    <w:p w14:paraId="630F7CC0" w14:textId="3ACA48B8" w:rsidR="00C21D1A" w:rsidRPr="00F83ED1" w:rsidRDefault="00C21D1A" w:rsidP="00C21D1A">
      <w:pPr>
        <w:widowControl w:val="0"/>
        <w:tabs>
          <w:tab w:val="clear" w:pos="567"/>
        </w:tabs>
        <w:spacing w:line="240" w:lineRule="auto"/>
        <w:rPr>
          <w:lang w:val="hu-HU"/>
        </w:rPr>
      </w:pPr>
      <w:r w:rsidRPr="00F17A26">
        <w:rPr>
          <w:lang w:val="hu-HU"/>
        </w:rPr>
        <w:t>5 vagy 10 ampullát tartalmazó kiszerelésben</w:t>
      </w:r>
      <w:r w:rsidR="003B6CCE">
        <w:rPr>
          <w:lang w:val="hu-HU"/>
        </w:rPr>
        <w:t>.</w:t>
      </w:r>
    </w:p>
    <w:p w14:paraId="1CAE70EB" w14:textId="77777777" w:rsidR="00C21D1A" w:rsidRPr="00F83ED1" w:rsidRDefault="00C21D1A" w:rsidP="00F26F65">
      <w:pPr>
        <w:widowControl w:val="0"/>
        <w:tabs>
          <w:tab w:val="clear" w:pos="567"/>
        </w:tabs>
        <w:spacing w:line="240" w:lineRule="auto"/>
        <w:rPr>
          <w:lang w:val="hu-HU"/>
        </w:rPr>
      </w:pPr>
    </w:p>
    <w:p w14:paraId="7250C02E" w14:textId="2B4123EC" w:rsidR="00F26F65" w:rsidRPr="00F17A26" w:rsidRDefault="00F26F65" w:rsidP="00F26F65">
      <w:pPr>
        <w:widowControl w:val="0"/>
        <w:tabs>
          <w:tab w:val="clear" w:pos="567"/>
        </w:tabs>
        <w:spacing w:line="240" w:lineRule="auto"/>
        <w:rPr>
          <w:u w:val="single"/>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30</w:t>
      </w:r>
      <w:r w:rsidR="00B64EAC" w:rsidRPr="00F17A26">
        <w:rPr>
          <w:u w:val="single"/>
          <w:lang w:val="hu-HU"/>
        </w:rPr>
        <w:t> </w:t>
      </w:r>
      <w:r w:rsidRPr="00F17A26">
        <w:rPr>
          <w:u w:val="single"/>
          <w:lang w:val="hu-HU"/>
        </w:rPr>
        <w:t xml:space="preserve">mg/ml </w:t>
      </w:r>
      <w:proofErr w:type="spellStart"/>
      <w:r w:rsidRPr="00F17A26">
        <w:rPr>
          <w:u w:val="single"/>
          <w:lang w:val="hu-HU"/>
        </w:rPr>
        <w:t>oldatos</w:t>
      </w:r>
      <w:proofErr w:type="spellEnd"/>
      <w:r w:rsidRPr="00F17A26">
        <w:rPr>
          <w:u w:val="single"/>
          <w:lang w:val="hu-HU"/>
        </w:rPr>
        <w:t xml:space="preserve"> injekció</w:t>
      </w:r>
    </w:p>
    <w:p w14:paraId="18E89D4E" w14:textId="6E076A8C" w:rsidR="00C21D1A" w:rsidRPr="00F17A26" w:rsidRDefault="00C353C0" w:rsidP="00C21D1A">
      <w:pPr>
        <w:widowControl w:val="0"/>
        <w:tabs>
          <w:tab w:val="clear" w:pos="567"/>
          <w:tab w:val="left" w:pos="2205"/>
        </w:tabs>
        <w:spacing w:line="240" w:lineRule="auto"/>
        <w:rPr>
          <w:lang w:val="hu-HU"/>
        </w:rPr>
      </w:pPr>
      <w:r w:rsidRPr="00F17A26">
        <w:rPr>
          <w:lang w:val="hu-HU"/>
        </w:rPr>
        <w:t>1 </w:t>
      </w:r>
      <w:r w:rsidR="00C21D1A" w:rsidRPr="00F17A26">
        <w:rPr>
          <w:lang w:val="hu-HU"/>
        </w:rPr>
        <w:t>ml</w:t>
      </w:r>
      <w:r w:rsidR="00A67180">
        <w:rPr>
          <w:lang w:val="hu-HU"/>
        </w:rPr>
        <w:t xml:space="preserve"> oldat</w:t>
      </w:r>
      <w:r w:rsidR="00C21D1A" w:rsidRPr="00F17A26">
        <w:rPr>
          <w:lang w:val="hu-HU"/>
        </w:rPr>
        <w:t xml:space="preserve"> I-es típusú üvegampull</w:t>
      </w:r>
      <w:r w:rsidR="00A67180">
        <w:rPr>
          <w:lang w:val="hu-HU"/>
        </w:rPr>
        <w:t>áb</w:t>
      </w:r>
      <w:r w:rsidR="00C21D1A" w:rsidRPr="00F17A26">
        <w:rPr>
          <w:lang w:val="hu-HU"/>
        </w:rPr>
        <w:t>a</w:t>
      </w:r>
      <w:r w:rsidR="00A67180">
        <w:rPr>
          <w:lang w:val="hu-HU"/>
        </w:rPr>
        <w:t>n</w:t>
      </w:r>
      <w:r w:rsidR="003B6CCE">
        <w:rPr>
          <w:lang w:val="hu-HU"/>
        </w:rPr>
        <w:t>.</w:t>
      </w:r>
    </w:p>
    <w:p w14:paraId="2EE76E03" w14:textId="16FE5E27" w:rsidR="00C21D1A" w:rsidRPr="00F83ED1" w:rsidRDefault="00C21D1A" w:rsidP="00C21D1A">
      <w:pPr>
        <w:widowControl w:val="0"/>
        <w:tabs>
          <w:tab w:val="clear" w:pos="567"/>
        </w:tabs>
        <w:spacing w:line="240" w:lineRule="auto"/>
        <w:rPr>
          <w:lang w:val="hu-HU"/>
        </w:rPr>
      </w:pPr>
      <w:r w:rsidRPr="00F17A26">
        <w:rPr>
          <w:lang w:val="hu-HU"/>
        </w:rPr>
        <w:t>5, 10 vagy 50 ampullát tartalmazó kiszerelésben</w:t>
      </w:r>
      <w:r w:rsidR="003B6CCE">
        <w:rPr>
          <w:lang w:val="hu-HU"/>
        </w:rPr>
        <w:t>.</w:t>
      </w:r>
    </w:p>
    <w:p w14:paraId="4A3D5F4E" w14:textId="77777777" w:rsidR="00F26F65" w:rsidRPr="00F83ED1" w:rsidRDefault="00F26F65" w:rsidP="00130037">
      <w:pPr>
        <w:spacing w:line="240" w:lineRule="auto"/>
        <w:rPr>
          <w:lang w:val="hu-HU"/>
        </w:rPr>
      </w:pPr>
    </w:p>
    <w:p w14:paraId="4FD5401A" w14:textId="7ED99A23" w:rsidR="00EA1846" w:rsidRPr="00F83ED1" w:rsidRDefault="00F7162F" w:rsidP="00130037">
      <w:pPr>
        <w:spacing w:line="240" w:lineRule="auto"/>
        <w:rPr>
          <w:lang w:val="hu-HU"/>
        </w:rPr>
      </w:pPr>
      <w:r w:rsidRPr="00F83ED1">
        <w:rPr>
          <w:lang w:val="hu-HU"/>
        </w:rPr>
        <w:t>Nem feltétlenül mindegyik kiszerelés kerül kereskedelmi forgalomba.</w:t>
      </w:r>
    </w:p>
    <w:p w14:paraId="4308FED6" w14:textId="77777777" w:rsidR="00EA1846" w:rsidRPr="00F83ED1" w:rsidRDefault="00EA1846" w:rsidP="00130037">
      <w:pPr>
        <w:spacing w:line="240" w:lineRule="auto"/>
        <w:rPr>
          <w:lang w:val="hu-HU"/>
        </w:rPr>
      </w:pPr>
    </w:p>
    <w:p w14:paraId="4B2525F8" w14:textId="0F29BB6E" w:rsidR="00EA1846" w:rsidRPr="00F83ED1" w:rsidRDefault="00F7162F" w:rsidP="00DB0BD1">
      <w:pPr>
        <w:keepNext/>
        <w:spacing w:line="240" w:lineRule="auto"/>
        <w:ind w:left="567" w:hanging="567"/>
        <w:outlineLvl w:val="1"/>
        <w:rPr>
          <w:b/>
          <w:bCs/>
          <w:lang w:val="hu-HU"/>
        </w:rPr>
      </w:pPr>
      <w:r w:rsidRPr="00F83ED1">
        <w:rPr>
          <w:b/>
          <w:bCs/>
          <w:lang w:val="hu-HU"/>
        </w:rPr>
        <w:t>6.6</w:t>
      </w:r>
      <w:r w:rsidRPr="00F83ED1">
        <w:rPr>
          <w:b/>
          <w:bCs/>
          <w:lang w:val="hu-HU"/>
        </w:rPr>
        <w:tab/>
        <w:t>A megsemmisítésre vonatkozó különleges óvintézkedések és egyéb, a készítmény kezelésével kapcsolatos információk</w:t>
      </w:r>
    </w:p>
    <w:p w14:paraId="6B2E66D8" w14:textId="77777777" w:rsidR="00EA1846" w:rsidRPr="00F83ED1" w:rsidRDefault="00EA1846" w:rsidP="00DB0BD1">
      <w:pPr>
        <w:keepNext/>
        <w:spacing w:line="240" w:lineRule="auto"/>
        <w:ind w:left="567" w:hanging="567"/>
        <w:rPr>
          <w:b/>
          <w:bCs/>
          <w:lang w:val="hu-HU"/>
        </w:rPr>
      </w:pPr>
    </w:p>
    <w:p w14:paraId="23A04742" w14:textId="2A575EC4" w:rsidR="003172EE" w:rsidRPr="00F83ED1" w:rsidRDefault="003172EE" w:rsidP="003172EE">
      <w:pPr>
        <w:tabs>
          <w:tab w:val="clear" w:pos="567"/>
          <w:tab w:val="left" w:pos="1095"/>
        </w:tabs>
        <w:spacing w:line="240" w:lineRule="auto"/>
        <w:rPr>
          <w:lang w:val="hu-HU"/>
        </w:rPr>
      </w:pPr>
      <w:r w:rsidRPr="00F83ED1">
        <w:rPr>
          <w:lang w:val="hu-HU"/>
        </w:rPr>
        <w:t>Kizárólag egyszeri alkalmazásra.</w:t>
      </w:r>
    </w:p>
    <w:p w14:paraId="74DB4B2F" w14:textId="77777777" w:rsidR="003172EE" w:rsidRDefault="003172EE" w:rsidP="003172EE">
      <w:pPr>
        <w:tabs>
          <w:tab w:val="clear" w:pos="567"/>
          <w:tab w:val="left" w:pos="1095"/>
        </w:tabs>
        <w:spacing w:line="240" w:lineRule="auto"/>
        <w:rPr>
          <w:lang w:val="hu-HU"/>
        </w:rPr>
      </w:pPr>
    </w:p>
    <w:p w14:paraId="62B62E6D" w14:textId="2D8F7053" w:rsidR="00F156E6" w:rsidRDefault="00F156E6" w:rsidP="003172EE">
      <w:pPr>
        <w:tabs>
          <w:tab w:val="clear" w:pos="567"/>
          <w:tab w:val="left" w:pos="1095"/>
        </w:tabs>
        <w:spacing w:line="240" w:lineRule="auto"/>
        <w:rPr>
          <w:lang w:val="hu-HU"/>
        </w:rPr>
      </w:pPr>
      <w:r>
        <w:rPr>
          <w:lang w:val="hu-HU"/>
        </w:rPr>
        <w:t>A</w:t>
      </w:r>
      <w:r w:rsidRPr="00F156E6">
        <w:rPr>
          <w:lang w:val="hu-HU"/>
        </w:rPr>
        <w:t xml:space="preserve">z oldatot </w:t>
      </w:r>
      <w:r w:rsidR="003B6CCE">
        <w:rPr>
          <w:lang w:val="hu-HU"/>
        </w:rPr>
        <w:t>alkalmazás</w:t>
      </w:r>
      <w:r w:rsidR="003B6CCE" w:rsidRPr="00F156E6">
        <w:rPr>
          <w:lang w:val="hu-HU"/>
        </w:rPr>
        <w:t xml:space="preserve"> </w:t>
      </w:r>
      <w:r w:rsidRPr="00F156E6">
        <w:rPr>
          <w:lang w:val="hu-HU"/>
        </w:rPr>
        <w:t>előtt szemrevételezéssel ellenőrizni kell</w:t>
      </w:r>
      <w:r>
        <w:rPr>
          <w:lang w:val="hu-HU"/>
        </w:rPr>
        <w:t xml:space="preserve">. </w:t>
      </w:r>
      <w:r w:rsidR="00832863">
        <w:rPr>
          <w:lang w:val="hu-HU"/>
        </w:rPr>
        <w:t xml:space="preserve">Az oldatot </w:t>
      </w:r>
      <w:r w:rsidR="00832863" w:rsidRPr="00832863">
        <w:rPr>
          <w:lang w:val="hu-HU"/>
        </w:rPr>
        <w:t>nem szabad felhasználni, ha látható részecskéket tartalmaz</w:t>
      </w:r>
      <w:r w:rsidR="00832863">
        <w:rPr>
          <w:lang w:val="hu-HU"/>
        </w:rPr>
        <w:t>.</w:t>
      </w:r>
    </w:p>
    <w:p w14:paraId="2372A4D3" w14:textId="77777777" w:rsidR="00F156E6" w:rsidRDefault="00F156E6" w:rsidP="003172EE">
      <w:pPr>
        <w:tabs>
          <w:tab w:val="clear" w:pos="567"/>
          <w:tab w:val="left" w:pos="1095"/>
        </w:tabs>
        <w:spacing w:line="240" w:lineRule="auto"/>
        <w:rPr>
          <w:lang w:val="hu-HU"/>
        </w:rPr>
      </w:pPr>
    </w:p>
    <w:p w14:paraId="22DA9A9D" w14:textId="78A03920" w:rsidR="003B6CCE" w:rsidRPr="00F17A26" w:rsidRDefault="003B6CCE" w:rsidP="003B6CCE">
      <w:pPr>
        <w:widowControl w:val="0"/>
        <w:tabs>
          <w:tab w:val="clear" w:pos="567"/>
        </w:tabs>
        <w:spacing w:line="240" w:lineRule="auto"/>
        <w:rPr>
          <w:u w:val="single"/>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w:t>
      </w:r>
      <w:r>
        <w:rPr>
          <w:u w:val="single"/>
          <w:lang w:val="hu-HU"/>
        </w:rPr>
        <w:t>1</w:t>
      </w:r>
      <w:r w:rsidRPr="00F17A26">
        <w:rPr>
          <w:u w:val="single"/>
          <w:lang w:val="hu-HU"/>
        </w:rPr>
        <w:t xml:space="preserve">0 mg/ml </w:t>
      </w:r>
      <w:proofErr w:type="spellStart"/>
      <w:r w:rsidRPr="00F17A26">
        <w:rPr>
          <w:u w:val="single"/>
          <w:lang w:val="hu-HU"/>
        </w:rPr>
        <w:t>oldatos</w:t>
      </w:r>
      <w:proofErr w:type="spellEnd"/>
      <w:r w:rsidRPr="00F17A26">
        <w:rPr>
          <w:u w:val="single"/>
          <w:lang w:val="hu-HU"/>
        </w:rPr>
        <w:t xml:space="preserve"> injekció</w:t>
      </w:r>
    </w:p>
    <w:p w14:paraId="34A6A498" w14:textId="6F031CE4" w:rsidR="00394F9A" w:rsidRPr="00104310" w:rsidRDefault="00394F9A" w:rsidP="00394F9A">
      <w:pPr>
        <w:keepNext/>
        <w:tabs>
          <w:tab w:val="clear" w:pos="567"/>
          <w:tab w:val="left" w:pos="1095"/>
        </w:tabs>
        <w:spacing w:line="240" w:lineRule="auto"/>
        <w:rPr>
          <w:u w:val="single"/>
          <w:lang w:val="hu-HU"/>
        </w:rPr>
      </w:pPr>
      <w:r w:rsidRPr="00104310">
        <w:rPr>
          <w:u w:val="single"/>
          <w:lang w:val="hu-HU"/>
        </w:rPr>
        <w:t>Hígítási utasítások:</w:t>
      </w:r>
    </w:p>
    <w:p w14:paraId="17A2F867" w14:textId="6D5A0FC5" w:rsidR="003172EE" w:rsidRPr="00F83ED1" w:rsidRDefault="003172EE" w:rsidP="003172EE">
      <w:pPr>
        <w:tabs>
          <w:tab w:val="clear" w:pos="567"/>
          <w:tab w:val="left" w:pos="1095"/>
        </w:tabs>
        <w:spacing w:line="240" w:lineRule="auto"/>
        <w:rPr>
          <w:lang w:val="hu-HU"/>
        </w:rPr>
      </w:pPr>
      <w:r w:rsidRPr="002C4655">
        <w:rPr>
          <w:lang w:val="hu-HU"/>
        </w:rPr>
        <w:t xml:space="preserve">Hígítsa az </w:t>
      </w:r>
      <w:proofErr w:type="spellStart"/>
      <w:r w:rsidRPr="002C4655">
        <w:rPr>
          <w:lang w:val="hu-HU"/>
        </w:rPr>
        <w:t>oldatos</w:t>
      </w:r>
      <w:proofErr w:type="spellEnd"/>
      <w:r w:rsidRPr="002C4655">
        <w:rPr>
          <w:lang w:val="hu-HU"/>
        </w:rPr>
        <w:t xml:space="preserve"> injekciót 5</w:t>
      </w:r>
      <w:r w:rsidR="00E91869" w:rsidRPr="002C4655">
        <w:rPr>
          <w:lang w:val="hu-HU"/>
        </w:rPr>
        <w:t> </w:t>
      </w:r>
      <w:r w:rsidRPr="002C4655">
        <w:rPr>
          <w:lang w:val="hu-HU"/>
        </w:rPr>
        <w:t xml:space="preserve">mg/ml-es végkoncentrációra </w:t>
      </w:r>
      <w:r w:rsidR="0040565C" w:rsidRPr="002C4655">
        <w:rPr>
          <w:lang w:val="hu-HU"/>
        </w:rPr>
        <w:t>(lásd 4.2</w:t>
      </w:r>
      <w:r w:rsidR="00E91869" w:rsidRPr="002C4655">
        <w:rPr>
          <w:lang w:val="hu-HU"/>
        </w:rPr>
        <w:t> </w:t>
      </w:r>
      <w:r w:rsidR="0040565C" w:rsidRPr="002C4655">
        <w:rPr>
          <w:lang w:val="hu-HU"/>
        </w:rPr>
        <w:t>pont)</w:t>
      </w:r>
      <w:r w:rsidR="003B6CCE">
        <w:rPr>
          <w:lang w:val="hu-HU"/>
        </w:rPr>
        <w:t>.</w:t>
      </w:r>
    </w:p>
    <w:p w14:paraId="622052CB" w14:textId="77777777" w:rsidR="003172EE" w:rsidRDefault="003172EE" w:rsidP="003172EE">
      <w:pPr>
        <w:tabs>
          <w:tab w:val="clear" w:pos="567"/>
          <w:tab w:val="left" w:pos="1095"/>
        </w:tabs>
        <w:spacing w:line="240" w:lineRule="auto"/>
        <w:rPr>
          <w:lang w:val="hu-HU"/>
        </w:rPr>
      </w:pPr>
    </w:p>
    <w:p w14:paraId="4CCA3AE7" w14:textId="77777777" w:rsidR="003B6CCE" w:rsidRPr="00F17A26" w:rsidRDefault="003B6CCE" w:rsidP="003B6CCE">
      <w:pPr>
        <w:widowControl w:val="0"/>
        <w:tabs>
          <w:tab w:val="clear" w:pos="567"/>
        </w:tabs>
        <w:spacing w:line="240" w:lineRule="auto"/>
        <w:rPr>
          <w:u w:val="single"/>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30 mg/ml </w:t>
      </w:r>
      <w:proofErr w:type="spellStart"/>
      <w:r w:rsidRPr="00F17A26">
        <w:rPr>
          <w:u w:val="single"/>
          <w:lang w:val="hu-HU"/>
        </w:rPr>
        <w:t>oldatos</w:t>
      </w:r>
      <w:proofErr w:type="spellEnd"/>
      <w:r w:rsidRPr="00F17A26">
        <w:rPr>
          <w:u w:val="single"/>
          <w:lang w:val="hu-HU"/>
        </w:rPr>
        <w:t xml:space="preserve"> injekció</w:t>
      </w:r>
    </w:p>
    <w:p w14:paraId="45272787" w14:textId="5448244F" w:rsidR="00524632" w:rsidRPr="00104310" w:rsidRDefault="00524632" w:rsidP="00524632">
      <w:pPr>
        <w:keepNext/>
        <w:tabs>
          <w:tab w:val="clear" w:pos="567"/>
          <w:tab w:val="left" w:pos="1095"/>
        </w:tabs>
        <w:spacing w:line="240" w:lineRule="auto"/>
        <w:rPr>
          <w:u w:val="single"/>
          <w:lang w:val="hu-HU"/>
        </w:rPr>
      </w:pPr>
      <w:r w:rsidRPr="00104310">
        <w:rPr>
          <w:u w:val="single"/>
          <w:lang w:val="hu-HU"/>
        </w:rPr>
        <w:t>Hígítási utasítások:</w:t>
      </w:r>
    </w:p>
    <w:p w14:paraId="4AD3D97B" w14:textId="75ADF056" w:rsidR="0040565C" w:rsidRPr="00F83ED1" w:rsidRDefault="003172EE" w:rsidP="0040565C">
      <w:pPr>
        <w:tabs>
          <w:tab w:val="clear" w:pos="567"/>
          <w:tab w:val="left" w:pos="1095"/>
        </w:tabs>
        <w:spacing w:line="240" w:lineRule="auto"/>
        <w:rPr>
          <w:lang w:val="hu-HU"/>
        </w:rPr>
      </w:pPr>
      <w:r w:rsidRPr="002C4655">
        <w:rPr>
          <w:lang w:val="hu-HU"/>
        </w:rPr>
        <w:t xml:space="preserve">Hígítsa az </w:t>
      </w:r>
      <w:proofErr w:type="spellStart"/>
      <w:r w:rsidRPr="002C4655">
        <w:rPr>
          <w:lang w:val="hu-HU"/>
        </w:rPr>
        <w:t>oldatos</w:t>
      </w:r>
      <w:proofErr w:type="spellEnd"/>
      <w:r w:rsidRPr="002C4655">
        <w:rPr>
          <w:lang w:val="hu-HU"/>
        </w:rPr>
        <w:t xml:space="preserve"> injekciót 3</w:t>
      </w:r>
      <w:r w:rsidR="00E91869" w:rsidRPr="002C4655">
        <w:rPr>
          <w:lang w:val="hu-HU"/>
        </w:rPr>
        <w:t> </w:t>
      </w:r>
      <w:r w:rsidRPr="002C4655">
        <w:rPr>
          <w:lang w:val="hu-HU"/>
        </w:rPr>
        <w:t>mg/ml-es vagy 5</w:t>
      </w:r>
      <w:r w:rsidR="00E91869" w:rsidRPr="002C4655">
        <w:rPr>
          <w:lang w:val="hu-HU"/>
        </w:rPr>
        <w:t> </w:t>
      </w:r>
      <w:r w:rsidRPr="002C4655">
        <w:rPr>
          <w:lang w:val="hu-HU"/>
        </w:rPr>
        <w:t xml:space="preserve">mg/ml-es végkoncentrációra </w:t>
      </w:r>
      <w:r w:rsidR="0040565C" w:rsidRPr="002C4655">
        <w:rPr>
          <w:lang w:val="hu-HU"/>
        </w:rPr>
        <w:t>(lásd 4.2</w:t>
      </w:r>
      <w:r w:rsidR="00E91869" w:rsidRPr="002C4655">
        <w:rPr>
          <w:lang w:val="hu-HU"/>
        </w:rPr>
        <w:t> </w:t>
      </w:r>
      <w:r w:rsidR="0040565C" w:rsidRPr="002C4655">
        <w:rPr>
          <w:lang w:val="hu-HU"/>
        </w:rPr>
        <w:t>pont)</w:t>
      </w:r>
      <w:r w:rsidR="003B6CCE">
        <w:rPr>
          <w:lang w:val="hu-HU"/>
        </w:rPr>
        <w:t>.</w:t>
      </w:r>
    </w:p>
    <w:p w14:paraId="51A83AC1" w14:textId="3C4B3128" w:rsidR="003172EE" w:rsidRPr="00F83ED1" w:rsidRDefault="003172EE" w:rsidP="003172EE">
      <w:pPr>
        <w:tabs>
          <w:tab w:val="clear" w:pos="567"/>
          <w:tab w:val="left" w:pos="1095"/>
        </w:tabs>
        <w:spacing w:line="240" w:lineRule="auto"/>
        <w:rPr>
          <w:lang w:val="hu-HU"/>
        </w:rPr>
      </w:pPr>
    </w:p>
    <w:p w14:paraId="3DE2E55E" w14:textId="6EA5C5F6" w:rsidR="003172EE" w:rsidRPr="00F83ED1" w:rsidRDefault="003172EE" w:rsidP="00443ADF">
      <w:pPr>
        <w:keepNext/>
        <w:tabs>
          <w:tab w:val="clear" w:pos="567"/>
          <w:tab w:val="left" w:pos="1095"/>
        </w:tabs>
        <w:spacing w:line="240" w:lineRule="auto"/>
        <w:rPr>
          <w:lang w:val="hu-HU"/>
        </w:rPr>
      </w:pPr>
      <w:r w:rsidRPr="00F83ED1">
        <w:rPr>
          <w:lang w:val="hu-HU"/>
        </w:rPr>
        <w:t xml:space="preserve">Az </w:t>
      </w:r>
      <w:proofErr w:type="spellStart"/>
      <w:r w:rsidRPr="00F83ED1">
        <w:rPr>
          <w:lang w:val="hu-HU"/>
        </w:rPr>
        <w:t>Ephedrine</w:t>
      </w:r>
      <w:proofErr w:type="spellEnd"/>
      <w:r w:rsidRPr="00F83ED1">
        <w:rPr>
          <w:lang w:val="hu-HU"/>
        </w:rPr>
        <w:t xml:space="preserve"> </w:t>
      </w:r>
      <w:proofErr w:type="spellStart"/>
      <w:r w:rsidRPr="00F83ED1">
        <w:rPr>
          <w:lang w:val="hu-HU"/>
        </w:rPr>
        <w:t>Kabi</w:t>
      </w:r>
      <w:proofErr w:type="spellEnd"/>
      <w:r w:rsidRPr="00F83ED1">
        <w:rPr>
          <w:lang w:val="hu-HU"/>
        </w:rPr>
        <w:t xml:space="preserve"> az alábbi készítményekkel </w:t>
      </w:r>
      <w:r w:rsidR="003B6CCE">
        <w:rPr>
          <w:lang w:val="hu-HU"/>
        </w:rPr>
        <w:t>kompatibilis</w:t>
      </w:r>
      <w:r w:rsidRPr="00F83ED1">
        <w:rPr>
          <w:lang w:val="hu-HU"/>
        </w:rPr>
        <w:t>:</w:t>
      </w:r>
    </w:p>
    <w:p w14:paraId="4486148D" w14:textId="1C459B3A" w:rsidR="003172EE" w:rsidRPr="00F83ED1" w:rsidRDefault="003172EE" w:rsidP="003172EE">
      <w:pPr>
        <w:numPr>
          <w:ilvl w:val="0"/>
          <w:numId w:val="22"/>
        </w:numPr>
        <w:tabs>
          <w:tab w:val="clear" w:pos="567"/>
        </w:tabs>
        <w:spacing w:line="240" w:lineRule="auto"/>
        <w:ind w:left="0" w:firstLine="0"/>
        <w:jc w:val="both"/>
        <w:rPr>
          <w:lang w:val="hu-HU"/>
        </w:rPr>
      </w:pPr>
      <w:r w:rsidRPr="00F83ED1">
        <w:rPr>
          <w:lang w:val="hu-HU"/>
        </w:rPr>
        <w:t>9</w:t>
      </w:r>
      <w:r w:rsidR="00E91869" w:rsidRPr="00F83ED1">
        <w:rPr>
          <w:lang w:val="hu-HU"/>
        </w:rPr>
        <w:t> </w:t>
      </w:r>
      <w:r w:rsidRPr="00F83ED1">
        <w:rPr>
          <w:lang w:val="hu-HU"/>
        </w:rPr>
        <w:t>mg/ml</w:t>
      </w:r>
      <w:r w:rsidR="003B6CCE">
        <w:rPr>
          <w:lang w:val="hu-HU"/>
        </w:rPr>
        <w:t>-es</w:t>
      </w:r>
      <w:r w:rsidRPr="00F83ED1">
        <w:rPr>
          <w:lang w:val="hu-HU"/>
        </w:rPr>
        <w:t xml:space="preserve"> (0</w:t>
      </w:r>
      <w:r w:rsidR="003B6CCE">
        <w:rPr>
          <w:lang w:val="hu-HU"/>
        </w:rPr>
        <w:t>,</w:t>
      </w:r>
      <w:r w:rsidRPr="00F83ED1">
        <w:rPr>
          <w:lang w:val="hu-HU"/>
        </w:rPr>
        <w:t>9%</w:t>
      </w:r>
      <w:r w:rsidR="003B6CCE">
        <w:rPr>
          <w:lang w:val="hu-HU"/>
        </w:rPr>
        <w:t>-</w:t>
      </w:r>
      <w:proofErr w:type="spellStart"/>
      <w:r w:rsidR="003B6CCE">
        <w:rPr>
          <w:lang w:val="hu-HU"/>
        </w:rPr>
        <w:t>os</w:t>
      </w:r>
      <w:proofErr w:type="spellEnd"/>
      <w:r w:rsidRPr="00F83ED1">
        <w:rPr>
          <w:lang w:val="hu-HU"/>
        </w:rPr>
        <w:t>) nátrium</w:t>
      </w:r>
      <w:r w:rsidR="003B6CCE">
        <w:rPr>
          <w:lang w:val="hu-HU"/>
        </w:rPr>
        <w:t>-</w:t>
      </w:r>
      <w:r w:rsidRPr="00F83ED1">
        <w:rPr>
          <w:lang w:val="hu-HU"/>
        </w:rPr>
        <w:t>klorid</w:t>
      </w:r>
      <w:r w:rsidR="003B6CCE">
        <w:rPr>
          <w:lang w:val="hu-HU"/>
        </w:rPr>
        <w:t>-oldat</w:t>
      </w:r>
    </w:p>
    <w:p w14:paraId="66CF310C" w14:textId="5A33AF43" w:rsidR="003172EE" w:rsidRPr="00F83ED1" w:rsidRDefault="003172EE" w:rsidP="003172EE">
      <w:pPr>
        <w:numPr>
          <w:ilvl w:val="0"/>
          <w:numId w:val="22"/>
        </w:numPr>
        <w:tabs>
          <w:tab w:val="clear" w:pos="567"/>
        </w:tabs>
        <w:spacing w:line="240" w:lineRule="auto"/>
        <w:ind w:left="0" w:firstLine="0"/>
        <w:jc w:val="both"/>
        <w:rPr>
          <w:lang w:val="hu-HU"/>
        </w:rPr>
      </w:pPr>
      <w:r w:rsidRPr="00F83ED1">
        <w:rPr>
          <w:lang w:val="hu-HU"/>
        </w:rPr>
        <w:t>50</w:t>
      </w:r>
      <w:r w:rsidR="00E91869" w:rsidRPr="00F83ED1">
        <w:rPr>
          <w:lang w:val="hu-HU"/>
        </w:rPr>
        <w:t> </w:t>
      </w:r>
      <w:r w:rsidRPr="00F83ED1">
        <w:rPr>
          <w:lang w:val="hu-HU"/>
        </w:rPr>
        <w:t>mg/ml</w:t>
      </w:r>
      <w:r w:rsidR="003B6CCE">
        <w:rPr>
          <w:lang w:val="hu-HU"/>
        </w:rPr>
        <w:t>-es</w:t>
      </w:r>
      <w:r w:rsidRPr="00F83ED1">
        <w:rPr>
          <w:lang w:val="hu-HU"/>
        </w:rPr>
        <w:t xml:space="preserve"> (5%</w:t>
      </w:r>
      <w:r w:rsidR="003B6CCE">
        <w:rPr>
          <w:lang w:val="hu-HU"/>
        </w:rPr>
        <w:t>-</w:t>
      </w:r>
      <w:proofErr w:type="spellStart"/>
      <w:r w:rsidR="003B6CCE">
        <w:rPr>
          <w:lang w:val="hu-HU"/>
        </w:rPr>
        <w:t>os</w:t>
      </w:r>
      <w:proofErr w:type="spellEnd"/>
      <w:r w:rsidRPr="00F83ED1">
        <w:rPr>
          <w:lang w:val="hu-HU"/>
        </w:rPr>
        <w:t xml:space="preserve">) </w:t>
      </w:r>
      <w:r w:rsidR="003B6CCE">
        <w:rPr>
          <w:lang w:val="hu-HU"/>
        </w:rPr>
        <w:t>g</w:t>
      </w:r>
      <w:r w:rsidRPr="00F83ED1">
        <w:rPr>
          <w:lang w:val="hu-HU"/>
        </w:rPr>
        <w:t>lükóz</w:t>
      </w:r>
      <w:r w:rsidR="003B6CCE">
        <w:rPr>
          <w:lang w:val="hu-HU"/>
        </w:rPr>
        <w:t>-</w:t>
      </w:r>
      <w:r w:rsidRPr="00F83ED1">
        <w:rPr>
          <w:lang w:val="hu-HU"/>
        </w:rPr>
        <w:t>infúzió</w:t>
      </w:r>
    </w:p>
    <w:p w14:paraId="359992AB" w14:textId="77777777" w:rsidR="003172EE" w:rsidRPr="00F83ED1" w:rsidRDefault="003172EE" w:rsidP="003172EE">
      <w:pPr>
        <w:numPr>
          <w:ilvl w:val="0"/>
          <w:numId w:val="22"/>
        </w:numPr>
        <w:tabs>
          <w:tab w:val="clear" w:pos="567"/>
        </w:tabs>
        <w:spacing w:line="240" w:lineRule="auto"/>
        <w:ind w:left="0" w:firstLine="0"/>
        <w:jc w:val="both"/>
        <w:rPr>
          <w:lang w:val="hu-HU"/>
        </w:rPr>
      </w:pPr>
      <w:proofErr w:type="spellStart"/>
      <w:r w:rsidRPr="00F83ED1">
        <w:rPr>
          <w:lang w:val="hu-HU"/>
        </w:rPr>
        <w:t>Ringer</w:t>
      </w:r>
      <w:proofErr w:type="spellEnd"/>
      <w:r w:rsidRPr="00F83ED1">
        <w:rPr>
          <w:lang w:val="hu-HU"/>
        </w:rPr>
        <w:t>-laktát infúzió</w:t>
      </w:r>
    </w:p>
    <w:p w14:paraId="4E1F7919" w14:textId="214780FF" w:rsidR="00EA1846" w:rsidRPr="00F83ED1" w:rsidRDefault="00EA1846" w:rsidP="00130037">
      <w:pPr>
        <w:spacing w:line="240" w:lineRule="auto"/>
        <w:rPr>
          <w:lang w:val="hu-HU"/>
        </w:rPr>
      </w:pPr>
    </w:p>
    <w:p w14:paraId="2875A227" w14:textId="08C8FABB" w:rsidR="00EA1846" w:rsidRPr="00F83ED1" w:rsidRDefault="00F7162F" w:rsidP="00130037">
      <w:pPr>
        <w:spacing w:line="240" w:lineRule="auto"/>
        <w:rPr>
          <w:lang w:val="hu-HU"/>
        </w:rPr>
      </w:pPr>
      <w:r w:rsidRPr="00F83ED1">
        <w:rPr>
          <w:lang w:val="hu-HU"/>
        </w:rPr>
        <w:t>Bármilyen fel nem használt gyógyszer, illetve hulladékanyag megsemmisítését a gyógyszerekre vonatkozó előírások szerint kell végrehajtani.</w:t>
      </w:r>
    </w:p>
    <w:p w14:paraId="43DA857D" w14:textId="075CA598" w:rsidR="00EA1846" w:rsidRDefault="00EA1846" w:rsidP="00DB0BD1">
      <w:pPr>
        <w:spacing w:line="240" w:lineRule="auto"/>
        <w:ind w:left="567" w:hanging="567"/>
        <w:rPr>
          <w:b/>
          <w:bCs/>
          <w:lang w:val="hu-HU"/>
        </w:rPr>
      </w:pPr>
    </w:p>
    <w:p w14:paraId="335D454C" w14:textId="77777777" w:rsidR="001D7ABF" w:rsidRPr="00350C42" w:rsidRDefault="001D7ABF" w:rsidP="001D7ABF">
      <w:pPr>
        <w:spacing w:line="240" w:lineRule="exact"/>
        <w:rPr>
          <w:lang w:val="hu-HU"/>
        </w:rPr>
      </w:pPr>
      <w:r>
        <w:rPr>
          <w:b/>
          <w:bCs/>
          <w:lang w:val="hu-HU"/>
        </w:rPr>
        <w:t xml:space="preserve">Megjegyzés: </w:t>
      </w:r>
      <w:r w:rsidRPr="00D94099">
        <w:rPr>
          <w:b/>
        </w:rPr>
        <w:sym w:font="Wingdings" w:char="F058"/>
      </w:r>
      <w:r w:rsidRPr="00350C42">
        <w:rPr>
          <w:lang w:val="hu-HU"/>
        </w:rPr>
        <w:t xml:space="preserve"> (egy keresztes)</w:t>
      </w:r>
    </w:p>
    <w:p w14:paraId="70F7B157" w14:textId="7855B604" w:rsidR="001D7ABF" w:rsidRDefault="001D7ABF" w:rsidP="001D7ABF">
      <w:pPr>
        <w:pStyle w:val="Cmsor2"/>
        <w:rPr>
          <w:sz w:val="22"/>
        </w:rPr>
      </w:pPr>
      <w:r>
        <w:rPr>
          <w:sz w:val="22"/>
        </w:rPr>
        <w:t xml:space="preserve">Osztályozás: II./3. </w:t>
      </w:r>
      <w:proofErr w:type="gramStart"/>
      <w:r>
        <w:rPr>
          <w:sz w:val="22"/>
        </w:rPr>
        <w:t>csoport</w:t>
      </w:r>
      <w:proofErr w:type="gramEnd"/>
    </w:p>
    <w:p w14:paraId="22CB80F2" w14:textId="695B3EE7" w:rsidR="001D7ABF" w:rsidRPr="0093068C" w:rsidRDefault="001D7ABF" w:rsidP="0093068C">
      <w:pPr>
        <w:spacing w:line="240" w:lineRule="auto"/>
        <w:rPr>
          <w:bCs/>
          <w:lang w:val="hu-HU"/>
        </w:rPr>
      </w:pPr>
      <w:r w:rsidRPr="00350C42">
        <w:rPr>
          <w:lang w:val="hu-HU"/>
        </w:rPr>
        <w:t>Korlátozott érvényű orvosi rendelvényhez kötött, az egészségügyről szóló 1997. évi CLIV. Törvény 3. §-</w:t>
      </w:r>
      <w:proofErr w:type="spellStart"/>
      <w:r w:rsidRPr="00350C42">
        <w:rPr>
          <w:lang w:val="hu-HU"/>
        </w:rPr>
        <w:t>ának</w:t>
      </w:r>
      <w:proofErr w:type="spellEnd"/>
      <w:r w:rsidRPr="00350C42">
        <w:rPr>
          <w:lang w:val="hu-HU"/>
        </w:rPr>
        <w:t xml:space="preserve"> </w:t>
      </w:r>
      <w:proofErr w:type="spellStart"/>
      <w:r w:rsidRPr="00350C42">
        <w:rPr>
          <w:lang w:val="hu-HU"/>
        </w:rPr>
        <w:t>ga</w:t>
      </w:r>
      <w:proofErr w:type="spellEnd"/>
      <w:r w:rsidRPr="00350C42">
        <w:rPr>
          <w:lang w:val="hu-HU"/>
        </w:rPr>
        <w:t>) pontja szerinti rendelőintézeti járóbeteg-szakellátást vagy fekvőbeteg-szakellátást nyújtó szolgáltatók által biztosított körülmények között alkalmazható gyógyszer</w:t>
      </w:r>
      <w:r w:rsidRPr="00350C42">
        <w:rPr>
          <w:bCs/>
          <w:lang w:val="hu-HU"/>
        </w:rPr>
        <w:t xml:space="preserve"> (I).</w:t>
      </w:r>
    </w:p>
    <w:p w14:paraId="313FE5A7" w14:textId="7367B8EF" w:rsidR="00EA1846" w:rsidRDefault="00EA1846" w:rsidP="00DB0BD1">
      <w:pPr>
        <w:spacing w:line="240" w:lineRule="auto"/>
        <w:ind w:left="567" w:hanging="567"/>
        <w:rPr>
          <w:b/>
          <w:bCs/>
          <w:lang w:val="hu-HU"/>
        </w:rPr>
      </w:pPr>
    </w:p>
    <w:p w14:paraId="6D2E9372" w14:textId="77777777" w:rsidR="001D7ABF" w:rsidRPr="00F83ED1" w:rsidRDefault="001D7ABF" w:rsidP="00DB0BD1">
      <w:pPr>
        <w:spacing w:line="240" w:lineRule="auto"/>
        <w:ind w:left="567" w:hanging="567"/>
        <w:rPr>
          <w:b/>
          <w:bCs/>
          <w:lang w:val="hu-HU"/>
        </w:rPr>
      </w:pPr>
    </w:p>
    <w:p w14:paraId="7B59F7F4" w14:textId="77777777" w:rsidR="00EA1846" w:rsidRPr="00F83ED1" w:rsidRDefault="00F7162F" w:rsidP="00321B42">
      <w:pPr>
        <w:keepNext/>
        <w:spacing w:line="240" w:lineRule="auto"/>
        <w:ind w:left="567" w:hanging="567"/>
        <w:outlineLvl w:val="0"/>
        <w:rPr>
          <w:b/>
          <w:bCs/>
          <w:lang w:val="hu-HU"/>
        </w:rPr>
      </w:pPr>
      <w:r w:rsidRPr="00F83ED1">
        <w:rPr>
          <w:b/>
          <w:bCs/>
          <w:lang w:val="hu-HU"/>
        </w:rPr>
        <w:t>7.</w:t>
      </w:r>
      <w:r w:rsidRPr="00F83ED1">
        <w:rPr>
          <w:b/>
          <w:bCs/>
          <w:lang w:val="hu-HU"/>
        </w:rPr>
        <w:tab/>
        <w:t>A FORGALOMBA HOZATALI ENGEDÉLY JOGOSULTJA</w:t>
      </w:r>
    </w:p>
    <w:p w14:paraId="458A4600" w14:textId="77777777" w:rsidR="00EA1846" w:rsidRPr="00F83ED1" w:rsidRDefault="00EA1846" w:rsidP="00DB0BD1">
      <w:pPr>
        <w:keepNext/>
        <w:spacing w:line="240" w:lineRule="auto"/>
        <w:ind w:left="567" w:hanging="567"/>
        <w:rPr>
          <w:b/>
          <w:bCs/>
          <w:lang w:val="hu-HU"/>
        </w:rPr>
      </w:pPr>
    </w:p>
    <w:p w14:paraId="21F29961" w14:textId="77777777" w:rsidR="0040565C" w:rsidRPr="00F83ED1" w:rsidRDefault="0040565C" w:rsidP="0040565C">
      <w:pPr>
        <w:spacing w:line="240" w:lineRule="auto"/>
        <w:ind w:left="567" w:hanging="567"/>
        <w:rPr>
          <w:lang w:val="hu-HU"/>
        </w:rPr>
      </w:pPr>
      <w:proofErr w:type="spellStart"/>
      <w:r w:rsidRPr="00F83ED1">
        <w:rPr>
          <w:lang w:val="hu-HU"/>
        </w:rPr>
        <w:t>Fresenius</w:t>
      </w:r>
      <w:proofErr w:type="spellEnd"/>
      <w:r w:rsidRPr="00F83ED1">
        <w:rPr>
          <w:lang w:val="hu-HU"/>
        </w:rPr>
        <w:t xml:space="preserve"> </w:t>
      </w:r>
      <w:proofErr w:type="spellStart"/>
      <w:r w:rsidRPr="00F83ED1">
        <w:rPr>
          <w:lang w:val="hu-HU"/>
        </w:rPr>
        <w:t>Kabi</w:t>
      </w:r>
      <w:proofErr w:type="spellEnd"/>
      <w:r w:rsidRPr="00F83ED1">
        <w:rPr>
          <w:lang w:val="hu-HU"/>
        </w:rPr>
        <w:t xml:space="preserve"> Hungary Kft.</w:t>
      </w:r>
    </w:p>
    <w:p w14:paraId="72F2D5E8" w14:textId="77777777" w:rsidR="0040565C" w:rsidRPr="00F83ED1" w:rsidRDefault="0040565C" w:rsidP="0040565C">
      <w:pPr>
        <w:spacing w:line="240" w:lineRule="auto"/>
        <w:ind w:left="567" w:hanging="567"/>
        <w:rPr>
          <w:lang w:val="hu-HU"/>
        </w:rPr>
      </w:pPr>
      <w:r w:rsidRPr="00F83ED1">
        <w:rPr>
          <w:lang w:val="hu-HU"/>
        </w:rPr>
        <w:t>1025 Budapest, Szépvölgyi út 6.</w:t>
      </w:r>
    </w:p>
    <w:p w14:paraId="690523E8" w14:textId="77777777" w:rsidR="0040565C" w:rsidRPr="00F83ED1" w:rsidRDefault="0040565C" w:rsidP="0040565C">
      <w:pPr>
        <w:spacing w:line="240" w:lineRule="auto"/>
        <w:ind w:left="567" w:hanging="567"/>
        <w:rPr>
          <w:b/>
          <w:bCs/>
          <w:lang w:val="hu-HU"/>
        </w:rPr>
      </w:pPr>
      <w:r w:rsidRPr="00F83ED1">
        <w:rPr>
          <w:lang w:val="hu-HU"/>
        </w:rPr>
        <w:t>Magyarország</w:t>
      </w:r>
    </w:p>
    <w:p w14:paraId="2A5F40A4" w14:textId="77777777" w:rsidR="00EA1846" w:rsidRPr="00F83ED1" w:rsidRDefault="00EA1846" w:rsidP="00DB0BD1">
      <w:pPr>
        <w:spacing w:line="240" w:lineRule="auto"/>
        <w:ind w:left="567" w:hanging="567"/>
        <w:rPr>
          <w:b/>
          <w:bCs/>
          <w:lang w:val="hu-HU"/>
        </w:rPr>
      </w:pPr>
    </w:p>
    <w:p w14:paraId="233FA733" w14:textId="77777777" w:rsidR="00EA1846" w:rsidRPr="00F83ED1" w:rsidRDefault="00EA1846" w:rsidP="00DB0BD1">
      <w:pPr>
        <w:spacing w:line="240" w:lineRule="auto"/>
        <w:ind w:left="567" w:hanging="567"/>
        <w:rPr>
          <w:b/>
          <w:bCs/>
          <w:lang w:val="hu-HU"/>
        </w:rPr>
      </w:pPr>
    </w:p>
    <w:p w14:paraId="5BFE1E47" w14:textId="77777777" w:rsidR="00EA1846" w:rsidRPr="00F83ED1" w:rsidRDefault="00F7162F" w:rsidP="00321B42">
      <w:pPr>
        <w:keepNext/>
        <w:spacing w:line="240" w:lineRule="auto"/>
        <w:ind w:left="567" w:hanging="567"/>
        <w:outlineLvl w:val="0"/>
        <w:rPr>
          <w:b/>
          <w:bCs/>
          <w:lang w:val="hu-HU"/>
        </w:rPr>
      </w:pPr>
      <w:r w:rsidRPr="00F83ED1">
        <w:rPr>
          <w:b/>
          <w:bCs/>
          <w:lang w:val="hu-HU"/>
        </w:rPr>
        <w:lastRenderedPageBreak/>
        <w:t>8.</w:t>
      </w:r>
      <w:r w:rsidRPr="00F83ED1">
        <w:rPr>
          <w:b/>
          <w:bCs/>
          <w:lang w:val="hu-HU"/>
        </w:rPr>
        <w:tab/>
        <w:t xml:space="preserve">A FORGALOMBA HOZATALI ENGEDÉLY </w:t>
      </w:r>
      <w:proofErr w:type="gramStart"/>
      <w:r w:rsidRPr="00F83ED1">
        <w:rPr>
          <w:b/>
          <w:bCs/>
          <w:lang w:val="hu-HU"/>
        </w:rPr>
        <w:t>SZÁMA(</w:t>
      </w:r>
      <w:proofErr w:type="gramEnd"/>
      <w:r w:rsidRPr="00F83ED1">
        <w:rPr>
          <w:b/>
          <w:bCs/>
          <w:lang w:val="hu-HU"/>
        </w:rPr>
        <w:t>I)</w:t>
      </w:r>
    </w:p>
    <w:p w14:paraId="3EDC5FF6" w14:textId="77777777" w:rsidR="00EA1846" w:rsidRPr="00F83ED1" w:rsidRDefault="00EA1846" w:rsidP="00DB0BD1">
      <w:pPr>
        <w:keepNext/>
        <w:spacing w:line="240" w:lineRule="auto"/>
        <w:ind w:left="567" w:hanging="567"/>
        <w:rPr>
          <w:b/>
          <w:bCs/>
          <w:lang w:val="hu-HU"/>
        </w:rPr>
      </w:pPr>
    </w:p>
    <w:p w14:paraId="4518A2AD" w14:textId="3F4B73DB" w:rsidR="00FD5F35" w:rsidRPr="00350C42" w:rsidRDefault="00FD5F35" w:rsidP="00FD5F35">
      <w:pPr>
        <w:spacing w:line="240" w:lineRule="auto"/>
        <w:jc w:val="both"/>
        <w:rPr>
          <w:bCs/>
          <w:u w:val="single"/>
          <w:lang w:val="de-DE"/>
        </w:rPr>
      </w:pPr>
      <w:proofErr w:type="spellStart"/>
      <w:r w:rsidRPr="00350C42">
        <w:rPr>
          <w:bCs/>
          <w:u w:val="single"/>
          <w:lang w:val="de-DE"/>
        </w:rPr>
        <w:t>Ephedrine</w:t>
      </w:r>
      <w:proofErr w:type="spellEnd"/>
      <w:r w:rsidRPr="00350C42">
        <w:rPr>
          <w:bCs/>
          <w:u w:val="single"/>
          <w:lang w:val="de-DE"/>
        </w:rPr>
        <w:t xml:space="preserve"> </w:t>
      </w:r>
      <w:proofErr w:type="spellStart"/>
      <w:r w:rsidRPr="00350C42">
        <w:rPr>
          <w:bCs/>
          <w:u w:val="single"/>
          <w:lang w:val="de-DE"/>
        </w:rPr>
        <w:t>Kabi</w:t>
      </w:r>
      <w:proofErr w:type="spellEnd"/>
      <w:r w:rsidRPr="00350C42">
        <w:rPr>
          <w:bCs/>
          <w:u w:val="single"/>
          <w:lang w:val="de-DE"/>
        </w:rPr>
        <w:t xml:space="preserve"> 3 mg/ml </w:t>
      </w:r>
      <w:proofErr w:type="spellStart"/>
      <w:r w:rsidRPr="00350C42">
        <w:rPr>
          <w:bCs/>
          <w:u w:val="single"/>
          <w:lang w:val="de-DE"/>
        </w:rPr>
        <w:t>oldatos</w:t>
      </w:r>
      <w:proofErr w:type="spellEnd"/>
      <w:r w:rsidRPr="00350C42">
        <w:rPr>
          <w:bCs/>
          <w:u w:val="single"/>
          <w:lang w:val="de-DE"/>
        </w:rPr>
        <w:t xml:space="preserve"> </w:t>
      </w:r>
      <w:proofErr w:type="spellStart"/>
      <w:r w:rsidRPr="00350C42">
        <w:rPr>
          <w:bCs/>
          <w:u w:val="single"/>
          <w:lang w:val="de-DE"/>
        </w:rPr>
        <w:t>injekció</w:t>
      </w:r>
      <w:proofErr w:type="spellEnd"/>
    </w:p>
    <w:p w14:paraId="06CEDA68" w14:textId="667E64CD"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OGYI-T-24427/01</w:t>
      </w:r>
      <w:r w:rsidRPr="00350C42">
        <w:rPr>
          <w:lang w:val="de-DE"/>
        </w:rPr>
        <w:tab/>
        <w:t>5×10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489D867F" w14:textId="0E52EDBE"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OGYI-T-24427/02</w:t>
      </w:r>
      <w:r w:rsidRPr="00350C42">
        <w:rPr>
          <w:lang w:val="de-DE"/>
        </w:rPr>
        <w:tab/>
        <w:t>10×10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5E3D913F" w14:textId="77777777" w:rsidR="00FD5F35" w:rsidRPr="00350C42" w:rsidRDefault="00FD5F35" w:rsidP="00FD5F35">
      <w:pPr>
        <w:spacing w:line="240" w:lineRule="auto"/>
        <w:rPr>
          <w:lang w:val="de-DE"/>
        </w:rPr>
      </w:pPr>
    </w:p>
    <w:p w14:paraId="7AFA194A" w14:textId="7F1C8487" w:rsidR="00FD5F35" w:rsidRPr="00350C42" w:rsidRDefault="00FD5F35" w:rsidP="00FD5F35">
      <w:pPr>
        <w:spacing w:line="240" w:lineRule="auto"/>
        <w:jc w:val="both"/>
        <w:rPr>
          <w:bCs/>
          <w:sz w:val="24"/>
          <w:szCs w:val="24"/>
          <w:u w:val="single"/>
          <w:lang w:val="de-DE" w:eastAsia="hu-HU"/>
        </w:rPr>
      </w:pPr>
      <w:proofErr w:type="spellStart"/>
      <w:r w:rsidRPr="00350C42">
        <w:rPr>
          <w:bCs/>
          <w:u w:val="single"/>
          <w:lang w:val="de-DE"/>
        </w:rPr>
        <w:t>Ephedrine</w:t>
      </w:r>
      <w:proofErr w:type="spellEnd"/>
      <w:r w:rsidRPr="00350C42">
        <w:rPr>
          <w:bCs/>
          <w:u w:val="single"/>
          <w:lang w:val="de-DE"/>
        </w:rPr>
        <w:t xml:space="preserve"> </w:t>
      </w:r>
      <w:proofErr w:type="spellStart"/>
      <w:r w:rsidRPr="00350C42">
        <w:rPr>
          <w:bCs/>
          <w:u w:val="single"/>
          <w:lang w:val="de-DE"/>
        </w:rPr>
        <w:t>Kabi</w:t>
      </w:r>
      <w:proofErr w:type="spellEnd"/>
      <w:r w:rsidRPr="00350C42">
        <w:rPr>
          <w:bCs/>
          <w:u w:val="single"/>
          <w:lang w:val="de-DE"/>
        </w:rPr>
        <w:t xml:space="preserve"> 10 mg/ml </w:t>
      </w:r>
      <w:proofErr w:type="spellStart"/>
      <w:r w:rsidRPr="00350C42">
        <w:rPr>
          <w:bCs/>
          <w:u w:val="single"/>
          <w:lang w:val="de-DE"/>
        </w:rPr>
        <w:t>oldatos</w:t>
      </w:r>
      <w:proofErr w:type="spellEnd"/>
      <w:r w:rsidRPr="00350C42">
        <w:rPr>
          <w:bCs/>
          <w:u w:val="single"/>
          <w:lang w:val="de-DE"/>
        </w:rPr>
        <w:t xml:space="preserve"> </w:t>
      </w:r>
      <w:proofErr w:type="spellStart"/>
      <w:r w:rsidRPr="00350C42">
        <w:rPr>
          <w:bCs/>
          <w:u w:val="single"/>
          <w:lang w:val="de-DE"/>
        </w:rPr>
        <w:t>injekció</w:t>
      </w:r>
      <w:proofErr w:type="spellEnd"/>
    </w:p>
    <w:p w14:paraId="60FBAF14" w14:textId="4E6DAAB5"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OGYI-T-24427/03</w:t>
      </w:r>
      <w:r w:rsidRPr="00350C42">
        <w:rPr>
          <w:lang w:val="de-DE"/>
        </w:rPr>
        <w:tab/>
        <w:t>5×5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32787CD1" w14:textId="606B67BA"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OGYI-T-24427/04</w:t>
      </w:r>
      <w:r w:rsidRPr="00350C42">
        <w:rPr>
          <w:lang w:val="de-DE"/>
        </w:rPr>
        <w:tab/>
        <w:t>10×5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53591CA4" w14:textId="77777777" w:rsidR="00FD5F35" w:rsidRPr="00350C42" w:rsidRDefault="00FD5F35" w:rsidP="00FD5F35">
      <w:pPr>
        <w:spacing w:line="240" w:lineRule="auto"/>
        <w:jc w:val="both"/>
        <w:rPr>
          <w:lang w:val="de-DE"/>
        </w:rPr>
      </w:pPr>
    </w:p>
    <w:p w14:paraId="1CAC9AB2" w14:textId="030A9134" w:rsidR="00FD5F35" w:rsidRPr="00350C42" w:rsidRDefault="00FD5F35" w:rsidP="00FD5F35">
      <w:pPr>
        <w:spacing w:line="240" w:lineRule="auto"/>
        <w:jc w:val="both"/>
        <w:rPr>
          <w:bCs/>
          <w:u w:val="single"/>
          <w:lang w:val="de-DE"/>
        </w:rPr>
      </w:pPr>
      <w:proofErr w:type="spellStart"/>
      <w:r w:rsidRPr="00350C42">
        <w:rPr>
          <w:bCs/>
          <w:u w:val="single"/>
          <w:lang w:val="de-DE"/>
        </w:rPr>
        <w:t>Ephedrine</w:t>
      </w:r>
      <w:proofErr w:type="spellEnd"/>
      <w:r w:rsidRPr="00350C42">
        <w:rPr>
          <w:bCs/>
          <w:u w:val="single"/>
          <w:lang w:val="de-DE"/>
        </w:rPr>
        <w:t xml:space="preserve"> </w:t>
      </w:r>
      <w:proofErr w:type="spellStart"/>
      <w:r w:rsidRPr="00350C42">
        <w:rPr>
          <w:bCs/>
          <w:u w:val="single"/>
          <w:lang w:val="de-DE"/>
        </w:rPr>
        <w:t>Kabi</w:t>
      </w:r>
      <w:proofErr w:type="spellEnd"/>
      <w:r w:rsidRPr="00350C42">
        <w:rPr>
          <w:bCs/>
          <w:u w:val="single"/>
          <w:lang w:val="de-DE"/>
        </w:rPr>
        <w:t xml:space="preserve"> 30 mg/ml </w:t>
      </w:r>
      <w:proofErr w:type="spellStart"/>
      <w:r w:rsidRPr="00350C42">
        <w:rPr>
          <w:bCs/>
          <w:u w:val="single"/>
          <w:lang w:val="de-DE"/>
        </w:rPr>
        <w:t>oldatos</w:t>
      </w:r>
      <w:proofErr w:type="spellEnd"/>
      <w:r w:rsidRPr="00350C42">
        <w:rPr>
          <w:bCs/>
          <w:u w:val="single"/>
          <w:lang w:val="de-DE"/>
        </w:rPr>
        <w:t xml:space="preserve"> </w:t>
      </w:r>
      <w:proofErr w:type="spellStart"/>
      <w:r w:rsidRPr="00350C42">
        <w:rPr>
          <w:bCs/>
          <w:u w:val="single"/>
          <w:lang w:val="de-DE"/>
        </w:rPr>
        <w:t>injekció</w:t>
      </w:r>
      <w:proofErr w:type="spellEnd"/>
    </w:p>
    <w:p w14:paraId="271F0907" w14:textId="4AA4A5F0"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OGYI-T-24427/05</w:t>
      </w:r>
      <w:r w:rsidRPr="00350C42">
        <w:rPr>
          <w:lang w:val="de-DE"/>
        </w:rPr>
        <w:tab/>
        <w:t>5×1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6CAA2622" w14:textId="3CEDC161"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OGYI-T-24427/06</w:t>
      </w:r>
      <w:r w:rsidRPr="00350C42">
        <w:rPr>
          <w:lang w:val="de-DE"/>
        </w:rPr>
        <w:tab/>
        <w:t>10×1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5685E953" w14:textId="386AE8D7" w:rsidR="00FD5F35" w:rsidRPr="00350C42" w:rsidRDefault="00FD5F35" w:rsidP="00FD5F35">
      <w:pPr>
        <w:tabs>
          <w:tab w:val="clear" w:pos="567"/>
          <w:tab w:val="left" w:pos="2268"/>
          <w:tab w:val="left" w:pos="3402"/>
        </w:tabs>
        <w:spacing w:line="240" w:lineRule="auto"/>
        <w:jc w:val="both"/>
        <w:rPr>
          <w:lang w:val="de-DE"/>
        </w:rPr>
      </w:pPr>
      <w:r w:rsidRPr="00350C42">
        <w:rPr>
          <w:lang w:val="de-DE"/>
        </w:rPr>
        <w:t>OGYI-T-24427/07</w:t>
      </w:r>
      <w:r w:rsidRPr="00350C42">
        <w:rPr>
          <w:lang w:val="de-DE"/>
        </w:rPr>
        <w:tab/>
        <w:t>50×1 ml</w:t>
      </w:r>
      <w:r w:rsidRPr="00350C42">
        <w:rPr>
          <w:lang w:val="de-DE"/>
        </w:rPr>
        <w:tab/>
        <w:t xml:space="preserve">I-es </w:t>
      </w:r>
      <w:proofErr w:type="spellStart"/>
      <w:r w:rsidRPr="00350C42">
        <w:rPr>
          <w:lang w:val="de-DE"/>
        </w:rPr>
        <w:t>típusú</w:t>
      </w:r>
      <w:proofErr w:type="spellEnd"/>
      <w:r w:rsidRPr="00350C42">
        <w:rPr>
          <w:lang w:val="de-DE"/>
        </w:rPr>
        <w:t xml:space="preserve"> </w:t>
      </w:r>
      <w:proofErr w:type="spellStart"/>
      <w:r w:rsidRPr="00350C42">
        <w:rPr>
          <w:lang w:val="de-DE"/>
        </w:rPr>
        <w:t>üvegampullában</w:t>
      </w:r>
      <w:proofErr w:type="spellEnd"/>
    </w:p>
    <w:p w14:paraId="275A35DD" w14:textId="77777777" w:rsidR="00EA1846" w:rsidRPr="00F83ED1" w:rsidRDefault="00EA1846" w:rsidP="00FD5F35">
      <w:pPr>
        <w:widowControl w:val="0"/>
        <w:spacing w:line="240" w:lineRule="auto"/>
        <w:rPr>
          <w:b/>
          <w:bCs/>
          <w:lang w:val="hu-HU"/>
        </w:rPr>
      </w:pPr>
    </w:p>
    <w:p w14:paraId="6F95FE86" w14:textId="77777777" w:rsidR="004A673C" w:rsidRPr="00F83ED1" w:rsidRDefault="004A673C" w:rsidP="00FD5F35">
      <w:pPr>
        <w:widowControl w:val="0"/>
        <w:spacing w:line="240" w:lineRule="auto"/>
        <w:rPr>
          <w:b/>
          <w:bCs/>
          <w:lang w:val="hu-HU"/>
        </w:rPr>
      </w:pPr>
    </w:p>
    <w:p w14:paraId="4AD11C6D" w14:textId="77777777" w:rsidR="00EA1846" w:rsidRPr="00F83ED1" w:rsidRDefault="00F7162F" w:rsidP="00321B42">
      <w:pPr>
        <w:keepNext/>
        <w:spacing w:line="240" w:lineRule="auto"/>
        <w:ind w:left="567" w:hanging="567"/>
        <w:outlineLvl w:val="0"/>
        <w:rPr>
          <w:b/>
          <w:bCs/>
          <w:lang w:val="hu-HU"/>
        </w:rPr>
      </w:pPr>
      <w:r w:rsidRPr="00F83ED1">
        <w:rPr>
          <w:b/>
          <w:bCs/>
          <w:lang w:val="hu-HU"/>
        </w:rPr>
        <w:t>9.</w:t>
      </w:r>
      <w:r w:rsidRPr="00F83ED1">
        <w:rPr>
          <w:b/>
          <w:bCs/>
          <w:lang w:val="hu-HU"/>
        </w:rPr>
        <w:tab/>
        <w:t>A FORGALOMBA HOZATALI ENGEDÉLY ELSŐ KIADÁSÁNAK/ MEGÚJÍTÁSÁNAK DÁTUMA</w:t>
      </w:r>
    </w:p>
    <w:p w14:paraId="533C63D4" w14:textId="77777777" w:rsidR="00EA1846" w:rsidRPr="00F83ED1" w:rsidRDefault="00EA1846" w:rsidP="00443ADF">
      <w:pPr>
        <w:keepNext/>
        <w:spacing w:line="240" w:lineRule="auto"/>
        <w:rPr>
          <w:lang w:val="hu-HU"/>
        </w:rPr>
      </w:pPr>
    </w:p>
    <w:p w14:paraId="4ECE9AE0" w14:textId="5ACBD48E" w:rsidR="00EA1846" w:rsidRPr="00F83ED1" w:rsidRDefault="00F7162F" w:rsidP="00130037">
      <w:pPr>
        <w:spacing w:line="240" w:lineRule="auto"/>
        <w:rPr>
          <w:lang w:val="hu-HU"/>
        </w:rPr>
      </w:pPr>
      <w:r w:rsidRPr="00F83ED1">
        <w:rPr>
          <w:lang w:val="hu-HU"/>
        </w:rPr>
        <w:t xml:space="preserve">A forgalomba hozatali engedély első kiadásának </w:t>
      </w:r>
      <w:proofErr w:type="gramStart"/>
      <w:r w:rsidRPr="00F83ED1">
        <w:rPr>
          <w:lang w:val="hu-HU"/>
        </w:rPr>
        <w:t>dátuma</w:t>
      </w:r>
      <w:proofErr w:type="gramEnd"/>
      <w:r w:rsidRPr="00F83ED1">
        <w:rPr>
          <w:lang w:val="hu-HU"/>
        </w:rPr>
        <w:t>:</w:t>
      </w:r>
      <w:r w:rsidR="00FD5F35">
        <w:rPr>
          <w:lang w:val="hu-HU"/>
        </w:rPr>
        <w:t xml:space="preserve"> 2024. július 24.</w:t>
      </w:r>
    </w:p>
    <w:p w14:paraId="69C33E76" w14:textId="77777777" w:rsidR="00EA1846" w:rsidRPr="00F83ED1" w:rsidRDefault="00EA1846" w:rsidP="00130037">
      <w:pPr>
        <w:spacing w:line="240" w:lineRule="auto"/>
        <w:rPr>
          <w:lang w:val="hu-HU"/>
        </w:rPr>
      </w:pPr>
    </w:p>
    <w:p w14:paraId="02402138" w14:textId="77777777" w:rsidR="00EA1846" w:rsidRPr="00F83ED1" w:rsidRDefault="00EA1846" w:rsidP="00130037">
      <w:pPr>
        <w:spacing w:line="240" w:lineRule="auto"/>
        <w:rPr>
          <w:lang w:val="hu-HU"/>
        </w:rPr>
      </w:pPr>
    </w:p>
    <w:p w14:paraId="7147077B" w14:textId="77777777" w:rsidR="00EA1846" w:rsidRPr="00F83ED1" w:rsidRDefault="00F7162F" w:rsidP="00321B42">
      <w:pPr>
        <w:keepNext/>
        <w:spacing w:line="240" w:lineRule="auto"/>
        <w:ind w:left="567" w:hanging="567"/>
        <w:outlineLvl w:val="0"/>
        <w:rPr>
          <w:b/>
          <w:bCs/>
          <w:lang w:val="hu-HU"/>
        </w:rPr>
      </w:pPr>
      <w:r w:rsidRPr="00F83ED1">
        <w:rPr>
          <w:b/>
          <w:bCs/>
          <w:lang w:val="hu-HU"/>
        </w:rPr>
        <w:t>10.</w:t>
      </w:r>
      <w:r w:rsidRPr="00F83ED1">
        <w:rPr>
          <w:b/>
          <w:bCs/>
          <w:lang w:val="hu-HU"/>
        </w:rPr>
        <w:tab/>
        <w:t>A SZÖVEG ELLENŐRZÉSÉNEK DÁTUMA</w:t>
      </w:r>
    </w:p>
    <w:p w14:paraId="4CF6E4FC" w14:textId="77777777" w:rsidR="00EA1846" w:rsidRPr="00F83ED1" w:rsidRDefault="00EA1846" w:rsidP="00DB0BD1">
      <w:pPr>
        <w:widowControl w:val="0"/>
        <w:spacing w:line="240" w:lineRule="auto"/>
        <w:ind w:left="567" w:hanging="567"/>
        <w:rPr>
          <w:b/>
          <w:bCs/>
          <w:lang w:val="hu-HU"/>
        </w:rPr>
      </w:pPr>
    </w:p>
    <w:p w14:paraId="78DE72C8" w14:textId="277915F8" w:rsidR="00EA1846" w:rsidRPr="00F83ED1" w:rsidRDefault="00C219EF" w:rsidP="00130037">
      <w:pPr>
        <w:spacing w:line="240" w:lineRule="auto"/>
        <w:rPr>
          <w:lang w:val="hu-HU"/>
        </w:rPr>
      </w:pPr>
      <w:r>
        <w:rPr>
          <w:lang w:val="hu-HU"/>
        </w:rPr>
        <w:t>2026. június 3.</w:t>
      </w:r>
    </w:p>
    <w:sectPr w:rsidR="00EA1846" w:rsidRPr="00F83ED1" w:rsidSect="00587609">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C05F7" w14:textId="77777777" w:rsidR="00607059" w:rsidRDefault="00607059">
      <w:pPr>
        <w:spacing w:line="240" w:lineRule="auto"/>
      </w:pPr>
      <w:r>
        <w:separator/>
      </w:r>
    </w:p>
  </w:endnote>
  <w:endnote w:type="continuationSeparator" w:id="0">
    <w:p w14:paraId="3565F83B" w14:textId="77777777" w:rsidR="00607059" w:rsidRDefault="00607059">
      <w:pPr>
        <w:spacing w:line="240" w:lineRule="auto"/>
      </w:pPr>
      <w:r>
        <w:continuationSeparator/>
      </w:r>
    </w:p>
  </w:endnote>
  <w:endnote w:type="continuationNotice" w:id="1">
    <w:p w14:paraId="66B41C1E" w14:textId="77777777" w:rsidR="00607059" w:rsidRDefault="006070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BAFF4" w14:textId="1AFF6ECD" w:rsidR="00607059" w:rsidRDefault="00607059"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01BE5" w14:textId="63484D0F" w:rsidR="00C219EF" w:rsidRDefault="00C219EF" w:rsidP="0093068C">
    <w:pPr>
      <w:pStyle w:val="llb1"/>
      <w:rPr>
        <w:noProof/>
        <w:sz w:val="18"/>
        <w:szCs w:val="18"/>
      </w:rPr>
    </w:pPr>
    <w:r>
      <w:rPr>
        <w:noProof/>
        <w:sz w:val="18"/>
        <w:szCs w:val="18"/>
      </w:rPr>
      <w:t>NNGYK/ETGY/29366/2025</w:t>
    </w:r>
  </w:p>
  <w:p w14:paraId="30239FB3" w14:textId="77777777" w:rsidR="00C219EF" w:rsidRDefault="00C219EF" w:rsidP="0093068C">
    <w:pPr>
      <w:pStyle w:val="llb1"/>
      <w:rPr>
        <w:noProof/>
        <w:sz w:val="18"/>
        <w:szCs w:val="18"/>
      </w:rPr>
    </w:pPr>
    <w:r>
      <w:rPr>
        <w:noProof/>
        <w:sz w:val="18"/>
        <w:szCs w:val="18"/>
      </w:rPr>
      <w:t>NNGYK/ETGY/29368/2025</w:t>
    </w:r>
  </w:p>
  <w:p w14:paraId="7A629F72" w14:textId="223B1DA5" w:rsidR="00607059" w:rsidRPr="0093068C" w:rsidRDefault="00C219EF" w:rsidP="0093068C">
    <w:pPr>
      <w:pStyle w:val="llb1"/>
      <w:rPr>
        <w:sz w:val="18"/>
        <w:szCs w:val="18"/>
      </w:rPr>
    </w:pPr>
    <w:r>
      <w:rPr>
        <w:noProof/>
        <w:sz w:val="18"/>
        <w:szCs w:val="18"/>
      </w:rPr>
      <w:t>NNGYK/ETGY/29372/2025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43478" w14:textId="77777777" w:rsidR="00607059" w:rsidRDefault="00607059">
      <w:pPr>
        <w:spacing w:line="240" w:lineRule="auto"/>
      </w:pPr>
      <w:r>
        <w:separator/>
      </w:r>
    </w:p>
  </w:footnote>
  <w:footnote w:type="continuationSeparator" w:id="0">
    <w:p w14:paraId="47A383D2" w14:textId="77777777" w:rsidR="00607059" w:rsidRDefault="00607059">
      <w:pPr>
        <w:spacing w:line="240" w:lineRule="auto"/>
      </w:pPr>
      <w:r>
        <w:continuationSeparator/>
      </w:r>
    </w:p>
  </w:footnote>
  <w:footnote w:type="continuationNotice" w:id="1">
    <w:p w14:paraId="455BC709" w14:textId="77777777" w:rsidR="00607059" w:rsidRDefault="0060705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8468143"/>
      <w:docPartObj>
        <w:docPartGallery w:val="Page Numbers (Top of Page)"/>
        <w:docPartUnique/>
      </w:docPartObj>
    </w:sdtPr>
    <w:sdtEndPr>
      <w:rPr>
        <w:sz w:val="18"/>
        <w:szCs w:val="18"/>
      </w:rPr>
    </w:sdtEndPr>
    <w:sdtContent>
      <w:p w14:paraId="6A699E5A" w14:textId="6E86B867" w:rsidR="00607059" w:rsidRPr="0093068C" w:rsidRDefault="00607059" w:rsidP="0093068C">
        <w:pPr>
          <w:pStyle w:val="lfej"/>
          <w:jc w:val="center"/>
          <w:rPr>
            <w:sz w:val="18"/>
            <w:szCs w:val="18"/>
          </w:rPr>
        </w:pPr>
        <w:r w:rsidRPr="0093068C">
          <w:rPr>
            <w:sz w:val="18"/>
            <w:szCs w:val="18"/>
          </w:rPr>
          <w:fldChar w:fldCharType="begin"/>
        </w:r>
        <w:r w:rsidRPr="0093068C">
          <w:rPr>
            <w:sz w:val="18"/>
            <w:szCs w:val="18"/>
          </w:rPr>
          <w:instrText>PAGE   \* MERGEFORMAT</w:instrText>
        </w:r>
        <w:r w:rsidRPr="0093068C">
          <w:rPr>
            <w:sz w:val="18"/>
            <w:szCs w:val="18"/>
          </w:rPr>
          <w:fldChar w:fldCharType="separate"/>
        </w:r>
        <w:r w:rsidR="00350C42" w:rsidRPr="00350C42">
          <w:rPr>
            <w:noProof/>
            <w:sz w:val="18"/>
            <w:szCs w:val="18"/>
            <w:lang w:val="hu-HU"/>
          </w:rPr>
          <w:t>9</w:t>
        </w:r>
        <w:r w:rsidRPr="0093068C">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8A3044E"/>
    <w:multiLevelType w:val="hybridMultilevel"/>
    <w:tmpl w:val="1C9002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5" w15:restartNumberingAfterBreak="0">
    <w:nsid w:val="3E712690"/>
    <w:multiLevelType w:val="hybridMultilevel"/>
    <w:tmpl w:val="5A168064"/>
    <w:lvl w:ilvl="0" w:tplc="08160001">
      <w:start w:val="1"/>
      <w:numFmt w:val="bullet"/>
      <w:lvlText w:val=""/>
      <w:lvlJc w:val="left"/>
      <w:pPr>
        <w:ind w:left="1004" w:hanging="360"/>
      </w:pPr>
      <w:rPr>
        <w:rFonts w:ascii="Symbol" w:hAnsi="Symbol" w:hint="default"/>
      </w:rPr>
    </w:lvl>
    <w:lvl w:ilvl="1" w:tplc="08160003" w:tentative="1">
      <w:start w:val="1"/>
      <w:numFmt w:val="bullet"/>
      <w:lvlText w:val="o"/>
      <w:lvlJc w:val="left"/>
      <w:pPr>
        <w:ind w:left="1724" w:hanging="360"/>
      </w:pPr>
      <w:rPr>
        <w:rFonts w:ascii="Courier New" w:hAnsi="Courier New" w:cs="Courier New" w:hint="default"/>
      </w:rPr>
    </w:lvl>
    <w:lvl w:ilvl="2" w:tplc="08160005" w:tentative="1">
      <w:start w:val="1"/>
      <w:numFmt w:val="bullet"/>
      <w:lvlText w:val=""/>
      <w:lvlJc w:val="left"/>
      <w:pPr>
        <w:ind w:left="2444" w:hanging="360"/>
      </w:pPr>
      <w:rPr>
        <w:rFonts w:ascii="Wingdings" w:hAnsi="Wingdings" w:hint="default"/>
      </w:rPr>
    </w:lvl>
    <w:lvl w:ilvl="3" w:tplc="08160001" w:tentative="1">
      <w:start w:val="1"/>
      <w:numFmt w:val="bullet"/>
      <w:lvlText w:val=""/>
      <w:lvlJc w:val="left"/>
      <w:pPr>
        <w:ind w:left="3164" w:hanging="360"/>
      </w:pPr>
      <w:rPr>
        <w:rFonts w:ascii="Symbol" w:hAnsi="Symbol" w:hint="default"/>
      </w:rPr>
    </w:lvl>
    <w:lvl w:ilvl="4" w:tplc="08160003" w:tentative="1">
      <w:start w:val="1"/>
      <w:numFmt w:val="bullet"/>
      <w:lvlText w:val="o"/>
      <w:lvlJc w:val="left"/>
      <w:pPr>
        <w:ind w:left="3884" w:hanging="360"/>
      </w:pPr>
      <w:rPr>
        <w:rFonts w:ascii="Courier New" w:hAnsi="Courier New" w:cs="Courier New" w:hint="default"/>
      </w:rPr>
    </w:lvl>
    <w:lvl w:ilvl="5" w:tplc="08160005" w:tentative="1">
      <w:start w:val="1"/>
      <w:numFmt w:val="bullet"/>
      <w:lvlText w:val=""/>
      <w:lvlJc w:val="left"/>
      <w:pPr>
        <w:ind w:left="4604" w:hanging="360"/>
      </w:pPr>
      <w:rPr>
        <w:rFonts w:ascii="Wingdings" w:hAnsi="Wingdings" w:hint="default"/>
      </w:rPr>
    </w:lvl>
    <w:lvl w:ilvl="6" w:tplc="08160001" w:tentative="1">
      <w:start w:val="1"/>
      <w:numFmt w:val="bullet"/>
      <w:lvlText w:val=""/>
      <w:lvlJc w:val="left"/>
      <w:pPr>
        <w:ind w:left="5324" w:hanging="360"/>
      </w:pPr>
      <w:rPr>
        <w:rFonts w:ascii="Symbol" w:hAnsi="Symbol" w:hint="default"/>
      </w:rPr>
    </w:lvl>
    <w:lvl w:ilvl="7" w:tplc="08160003" w:tentative="1">
      <w:start w:val="1"/>
      <w:numFmt w:val="bullet"/>
      <w:lvlText w:val="o"/>
      <w:lvlJc w:val="left"/>
      <w:pPr>
        <w:ind w:left="6044" w:hanging="360"/>
      </w:pPr>
      <w:rPr>
        <w:rFonts w:ascii="Courier New" w:hAnsi="Courier New" w:cs="Courier New" w:hint="default"/>
      </w:rPr>
    </w:lvl>
    <w:lvl w:ilvl="8" w:tplc="08160005" w:tentative="1">
      <w:start w:val="1"/>
      <w:numFmt w:val="bullet"/>
      <w:lvlText w:val=""/>
      <w:lvlJc w:val="left"/>
      <w:pPr>
        <w:ind w:left="6764" w:hanging="360"/>
      </w:pPr>
      <w:rPr>
        <w:rFonts w:ascii="Wingdings" w:hAnsi="Wingdings" w:hint="default"/>
      </w:rPr>
    </w:lvl>
  </w:abstractNum>
  <w:abstractNum w:abstractNumId="16"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8" w15:restartNumberingAfterBreak="0">
    <w:nsid w:val="5FFC1995"/>
    <w:multiLevelType w:val="hybridMultilevel"/>
    <w:tmpl w:val="56009E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65E379F4"/>
    <w:multiLevelType w:val="hybridMultilevel"/>
    <w:tmpl w:val="B70252D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21"/>
  </w:num>
  <w:num w:numId="17">
    <w:abstractNumId w:val="16"/>
  </w:num>
  <w:num w:numId="18">
    <w:abstractNumId w:val="12"/>
  </w:num>
  <w:num w:numId="19">
    <w:abstractNumId w:val="10"/>
  </w:num>
  <w:num w:numId="20">
    <w:abstractNumId w:val="18"/>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0" w:nlCheck="1" w:checkStyle="0"/>
  <w:activeWritingStyle w:appName="MSWord" w:lang="en-GB" w:vendorID="64" w:dllVersion="0" w:nlCheck="1" w:checkStyle="0"/>
  <w:activeWritingStyle w:appName="MSWord" w:lang="de-DE" w:vendorID="64" w:dllVersion="0" w:nlCheck="1" w:checkStyle="0"/>
  <w:activeWritingStyle w:appName="MSWord" w:lang="en-US" w:vendorID="64" w:dllVersion="0" w:nlCheck="1" w:checkStyle="0"/>
  <w:activeWritingStyle w:appName="MSWord" w:lang="de-DE" w:vendorID="64" w:dllVersion="131078"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34DA"/>
    <w:rsid w:val="00014869"/>
    <w:rsid w:val="000150D3"/>
    <w:rsid w:val="000166C1"/>
    <w:rsid w:val="00016866"/>
    <w:rsid w:val="0002006B"/>
    <w:rsid w:val="00020AE8"/>
    <w:rsid w:val="0002340E"/>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8B2"/>
    <w:rsid w:val="00061B10"/>
    <w:rsid w:val="00062494"/>
    <w:rsid w:val="000631FD"/>
    <w:rsid w:val="000643D3"/>
    <w:rsid w:val="00067B16"/>
    <w:rsid w:val="00067D12"/>
    <w:rsid w:val="0007095E"/>
    <w:rsid w:val="0007185C"/>
    <w:rsid w:val="00071EBC"/>
    <w:rsid w:val="00071F8A"/>
    <w:rsid w:val="00073E04"/>
    <w:rsid w:val="0007628D"/>
    <w:rsid w:val="00076A01"/>
    <w:rsid w:val="00076E82"/>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E9A"/>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5622"/>
    <w:rsid w:val="000D73FA"/>
    <w:rsid w:val="000D7535"/>
    <w:rsid w:val="000E165D"/>
    <w:rsid w:val="000E1BAF"/>
    <w:rsid w:val="000E223E"/>
    <w:rsid w:val="000E2491"/>
    <w:rsid w:val="000E2EA9"/>
    <w:rsid w:val="000E46A3"/>
    <w:rsid w:val="000E4E88"/>
    <w:rsid w:val="000E5726"/>
    <w:rsid w:val="000E6C94"/>
    <w:rsid w:val="000E7736"/>
    <w:rsid w:val="000F0524"/>
    <w:rsid w:val="000F1BB2"/>
    <w:rsid w:val="000F249B"/>
    <w:rsid w:val="000F2FCC"/>
    <w:rsid w:val="000F3F94"/>
    <w:rsid w:val="000F5AC9"/>
    <w:rsid w:val="000F69FC"/>
    <w:rsid w:val="000F6DF7"/>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2138"/>
    <w:rsid w:val="00133572"/>
    <w:rsid w:val="00136D7A"/>
    <w:rsid w:val="001377FC"/>
    <w:rsid w:val="00141470"/>
    <w:rsid w:val="00141540"/>
    <w:rsid w:val="001420AD"/>
    <w:rsid w:val="00142F3A"/>
    <w:rsid w:val="001439E8"/>
    <w:rsid w:val="001449DF"/>
    <w:rsid w:val="001451BE"/>
    <w:rsid w:val="0014569B"/>
    <w:rsid w:val="001470E0"/>
    <w:rsid w:val="00150060"/>
    <w:rsid w:val="00154C69"/>
    <w:rsid w:val="0015704C"/>
    <w:rsid w:val="00161701"/>
    <w:rsid w:val="00161B50"/>
    <w:rsid w:val="00161E87"/>
    <w:rsid w:val="0016566C"/>
    <w:rsid w:val="00165A10"/>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2C22"/>
    <w:rsid w:val="001A56F1"/>
    <w:rsid w:val="001A6DC1"/>
    <w:rsid w:val="001A7922"/>
    <w:rsid w:val="001B01C8"/>
    <w:rsid w:val="001B0B52"/>
    <w:rsid w:val="001B13F6"/>
    <w:rsid w:val="001B1747"/>
    <w:rsid w:val="001B2D44"/>
    <w:rsid w:val="001B4D0B"/>
    <w:rsid w:val="001B752A"/>
    <w:rsid w:val="001C0417"/>
    <w:rsid w:val="001C0723"/>
    <w:rsid w:val="001C12FB"/>
    <w:rsid w:val="001C2DB4"/>
    <w:rsid w:val="001C3228"/>
    <w:rsid w:val="001C35E9"/>
    <w:rsid w:val="001C36BD"/>
    <w:rsid w:val="001C3733"/>
    <w:rsid w:val="001C49B3"/>
    <w:rsid w:val="001C5B30"/>
    <w:rsid w:val="001D18C9"/>
    <w:rsid w:val="001D3367"/>
    <w:rsid w:val="001D3C05"/>
    <w:rsid w:val="001D57B1"/>
    <w:rsid w:val="001D6AF4"/>
    <w:rsid w:val="001D7ABF"/>
    <w:rsid w:val="001E0CC1"/>
    <w:rsid w:val="001E1C10"/>
    <w:rsid w:val="001E3CC0"/>
    <w:rsid w:val="001E77C3"/>
    <w:rsid w:val="001F090B"/>
    <w:rsid w:val="001F180A"/>
    <w:rsid w:val="001F1A28"/>
    <w:rsid w:val="001F1AD0"/>
    <w:rsid w:val="001F35E8"/>
    <w:rsid w:val="001F4014"/>
    <w:rsid w:val="001F445E"/>
    <w:rsid w:val="001F592C"/>
    <w:rsid w:val="00201213"/>
    <w:rsid w:val="002013A7"/>
    <w:rsid w:val="0020165E"/>
    <w:rsid w:val="00202B05"/>
    <w:rsid w:val="00202E50"/>
    <w:rsid w:val="00205180"/>
    <w:rsid w:val="00205C4F"/>
    <w:rsid w:val="00206E98"/>
    <w:rsid w:val="00207F81"/>
    <w:rsid w:val="002109F4"/>
    <w:rsid w:val="00211FDA"/>
    <w:rsid w:val="00213450"/>
    <w:rsid w:val="0021407C"/>
    <w:rsid w:val="002145D4"/>
    <w:rsid w:val="00215FDA"/>
    <w:rsid w:val="002160C2"/>
    <w:rsid w:val="002164BD"/>
    <w:rsid w:val="00217D6E"/>
    <w:rsid w:val="00217DC8"/>
    <w:rsid w:val="00221299"/>
    <w:rsid w:val="00221EBB"/>
    <w:rsid w:val="00222BB9"/>
    <w:rsid w:val="0022333D"/>
    <w:rsid w:val="002258D6"/>
    <w:rsid w:val="002274FB"/>
    <w:rsid w:val="00230108"/>
    <w:rsid w:val="002309D2"/>
    <w:rsid w:val="00231B61"/>
    <w:rsid w:val="0023205D"/>
    <w:rsid w:val="00232483"/>
    <w:rsid w:val="0023315B"/>
    <w:rsid w:val="002347FE"/>
    <w:rsid w:val="00240291"/>
    <w:rsid w:val="0024178D"/>
    <w:rsid w:val="0024392B"/>
    <w:rsid w:val="0024475D"/>
    <w:rsid w:val="002450C6"/>
    <w:rsid w:val="00245DCF"/>
    <w:rsid w:val="00246C65"/>
    <w:rsid w:val="00251FEA"/>
    <w:rsid w:val="00252FFB"/>
    <w:rsid w:val="0025349D"/>
    <w:rsid w:val="002542A8"/>
    <w:rsid w:val="00256104"/>
    <w:rsid w:val="0025726B"/>
    <w:rsid w:val="00260A11"/>
    <w:rsid w:val="0026169A"/>
    <w:rsid w:val="00262763"/>
    <w:rsid w:val="00264BEA"/>
    <w:rsid w:val="00264EB8"/>
    <w:rsid w:val="00267850"/>
    <w:rsid w:val="00271032"/>
    <w:rsid w:val="00273E3E"/>
    <w:rsid w:val="00274147"/>
    <w:rsid w:val="00275189"/>
    <w:rsid w:val="002756DC"/>
    <w:rsid w:val="0027586A"/>
    <w:rsid w:val="00276412"/>
    <w:rsid w:val="00276437"/>
    <w:rsid w:val="0028063F"/>
    <w:rsid w:val="00280740"/>
    <w:rsid w:val="00281700"/>
    <w:rsid w:val="00282741"/>
    <w:rsid w:val="00283B02"/>
    <w:rsid w:val="00283C5D"/>
    <w:rsid w:val="002844B0"/>
    <w:rsid w:val="00286322"/>
    <w:rsid w:val="0028675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6DFB"/>
    <w:rsid w:val="002B7B4B"/>
    <w:rsid w:val="002B7D73"/>
    <w:rsid w:val="002C06E3"/>
    <w:rsid w:val="002C0801"/>
    <w:rsid w:val="002C33B3"/>
    <w:rsid w:val="002C44B0"/>
    <w:rsid w:val="002C4655"/>
    <w:rsid w:val="002C4E07"/>
    <w:rsid w:val="002C593D"/>
    <w:rsid w:val="002D0586"/>
    <w:rsid w:val="002D1023"/>
    <w:rsid w:val="002D1459"/>
    <w:rsid w:val="002D1470"/>
    <w:rsid w:val="002D21CF"/>
    <w:rsid w:val="002D4705"/>
    <w:rsid w:val="002D49FE"/>
    <w:rsid w:val="002D5B65"/>
    <w:rsid w:val="002D5F33"/>
    <w:rsid w:val="002D6396"/>
    <w:rsid w:val="002D7E5E"/>
    <w:rsid w:val="002E07EF"/>
    <w:rsid w:val="002E0D06"/>
    <w:rsid w:val="002E1810"/>
    <w:rsid w:val="002E24D4"/>
    <w:rsid w:val="002E2844"/>
    <w:rsid w:val="002E48E6"/>
    <w:rsid w:val="002E495E"/>
    <w:rsid w:val="002E4E94"/>
    <w:rsid w:val="002E6F06"/>
    <w:rsid w:val="002F1F28"/>
    <w:rsid w:val="002F4109"/>
    <w:rsid w:val="002F43CA"/>
    <w:rsid w:val="002F57AA"/>
    <w:rsid w:val="002F714C"/>
    <w:rsid w:val="002F77BF"/>
    <w:rsid w:val="003004A2"/>
    <w:rsid w:val="00303CD7"/>
    <w:rsid w:val="00303DD5"/>
    <w:rsid w:val="00307B74"/>
    <w:rsid w:val="00310764"/>
    <w:rsid w:val="00314A7A"/>
    <w:rsid w:val="00316740"/>
    <w:rsid w:val="0031710B"/>
    <w:rsid w:val="003172EE"/>
    <w:rsid w:val="00320203"/>
    <w:rsid w:val="00321B42"/>
    <w:rsid w:val="00321F52"/>
    <w:rsid w:val="00322002"/>
    <w:rsid w:val="00323B6B"/>
    <w:rsid w:val="00323CD8"/>
    <w:rsid w:val="003247B0"/>
    <w:rsid w:val="00324B47"/>
    <w:rsid w:val="00325E81"/>
    <w:rsid w:val="00326948"/>
    <w:rsid w:val="00327052"/>
    <w:rsid w:val="00327D7C"/>
    <w:rsid w:val="0033019C"/>
    <w:rsid w:val="0033486D"/>
    <w:rsid w:val="00335B59"/>
    <w:rsid w:val="003367C4"/>
    <w:rsid w:val="00336D8E"/>
    <w:rsid w:val="00336EC7"/>
    <w:rsid w:val="003376B3"/>
    <w:rsid w:val="003402F5"/>
    <w:rsid w:val="00341F90"/>
    <w:rsid w:val="00345F79"/>
    <w:rsid w:val="00345F9C"/>
    <w:rsid w:val="00347776"/>
    <w:rsid w:val="00350C42"/>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77E2A"/>
    <w:rsid w:val="003800F7"/>
    <w:rsid w:val="00380A1A"/>
    <w:rsid w:val="00380D80"/>
    <w:rsid w:val="0038500E"/>
    <w:rsid w:val="0038761D"/>
    <w:rsid w:val="00390456"/>
    <w:rsid w:val="0039069E"/>
    <w:rsid w:val="003906F8"/>
    <w:rsid w:val="003910A6"/>
    <w:rsid w:val="00391E5D"/>
    <w:rsid w:val="003935EE"/>
    <w:rsid w:val="0039408A"/>
    <w:rsid w:val="003945F5"/>
    <w:rsid w:val="00394F9A"/>
    <w:rsid w:val="0039673D"/>
    <w:rsid w:val="003975DA"/>
    <w:rsid w:val="00397893"/>
    <w:rsid w:val="003A2407"/>
    <w:rsid w:val="003A2CF0"/>
    <w:rsid w:val="003A33D3"/>
    <w:rsid w:val="003A3880"/>
    <w:rsid w:val="003A4068"/>
    <w:rsid w:val="003A58A4"/>
    <w:rsid w:val="003A5BC5"/>
    <w:rsid w:val="003A5D55"/>
    <w:rsid w:val="003A656B"/>
    <w:rsid w:val="003A75E6"/>
    <w:rsid w:val="003B255B"/>
    <w:rsid w:val="003B3317"/>
    <w:rsid w:val="003B3BAD"/>
    <w:rsid w:val="003B4B2F"/>
    <w:rsid w:val="003B52D4"/>
    <w:rsid w:val="003B6CCE"/>
    <w:rsid w:val="003C1CA5"/>
    <w:rsid w:val="003C1EC7"/>
    <w:rsid w:val="003C3D8E"/>
    <w:rsid w:val="003C64A0"/>
    <w:rsid w:val="003C6F0B"/>
    <w:rsid w:val="003C7BA3"/>
    <w:rsid w:val="003D4E9C"/>
    <w:rsid w:val="003D5F3D"/>
    <w:rsid w:val="003E081B"/>
    <w:rsid w:val="003E0D78"/>
    <w:rsid w:val="003E1CB1"/>
    <w:rsid w:val="003E3A1D"/>
    <w:rsid w:val="003E523E"/>
    <w:rsid w:val="003E6CA0"/>
    <w:rsid w:val="003F1F41"/>
    <w:rsid w:val="003F2FDE"/>
    <w:rsid w:val="003F3196"/>
    <w:rsid w:val="003F330B"/>
    <w:rsid w:val="003F64B9"/>
    <w:rsid w:val="003F6FDF"/>
    <w:rsid w:val="004016F5"/>
    <w:rsid w:val="00403FD8"/>
    <w:rsid w:val="004045AA"/>
    <w:rsid w:val="0040549A"/>
    <w:rsid w:val="0040565C"/>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35ED3"/>
    <w:rsid w:val="00440D3A"/>
    <w:rsid w:val="00443ADF"/>
    <w:rsid w:val="00443ECD"/>
    <w:rsid w:val="004460E9"/>
    <w:rsid w:val="00446331"/>
    <w:rsid w:val="00447B6F"/>
    <w:rsid w:val="004508CD"/>
    <w:rsid w:val="00453623"/>
    <w:rsid w:val="00453C11"/>
    <w:rsid w:val="004557B0"/>
    <w:rsid w:val="00457946"/>
    <w:rsid w:val="00457B7C"/>
    <w:rsid w:val="00457D8B"/>
    <w:rsid w:val="0046005E"/>
    <w:rsid w:val="00460A17"/>
    <w:rsid w:val="00461F40"/>
    <w:rsid w:val="00463ECE"/>
    <w:rsid w:val="00466419"/>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673C"/>
    <w:rsid w:val="004A7645"/>
    <w:rsid w:val="004A77B0"/>
    <w:rsid w:val="004B08A9"/>
    <w:rsid w:val="004B1CED"/>
    <w:rsid w:val="004B34A7"/>
    <w:rsid w:val="004B3B06"/>
    <w:rsid w:val="004B4643"/>
    <w:rsid w:val="004B7F67"/>
    <w:rsid w:val="004C1994"/>
    <w:rsid w:val="004D091A"/>
    <w:rsid w:val="004D4080"/>
    <w:rsid w:val="004E05FD"/>
    <w:rsid w:val="004E08BE"/>
    <w:rsid w:val="004E1A0D"/>
    <w:rsid w:val="004E23F5"/>
    <w:rsid w:val="004E5418"/>
    <w:rsid w:val="004E6175"/>
    <w:rsid w:val="004E63E5"/>
    <w:rsid w:val="004E6B76"/>
    <w:rsid w:val="004F07BC"/>
    <w:rsid w:val="004F3540"/>
    <w:rsid w:val="004F415B"/>
    <w:rsid w:val="004F52DB"/>
    <w:rsid w:val="004F5624"/>
    <w:rsid w:val="004F5DA4"/>
    <w:rsid w:val="004F62B2"/>
    <w:rsid w:val="004F6424"/>
    <w:rsid w:val="004F7C12"/>
    <w:rsid w:val="005001A5"/>
    <w:rsid w:val="005040CD"/>
    <w:rsid w:val="00504672"/>
    <w:rsid w:val="00505229"/>
    <w:rsid w:val="00507F98"/>
    <w:rsid w:val="005108A3"/>
    <w:rsid w:val="00510E13"/>
    <w:rsid w:val="00510F6E"/>
    <w:rsid w:val="005118AE"/>
    <w:rsid w:val="0051192D"/>
    <w:rsid w:val="005136F0"/>
    <w:rsid w:val="005145EF"/>
    <w:rsid w:val="0051587A"/>
    <w:rsid w:val="005158FA"/>
    <w:rsid w:val="005169AD"/>
    <w:rsid w:val="005201E4"/>
    <w:rsid w:val="005208B9"/>
    <w:rsid w:val="005221F0"/>
    <w:rsid w:val="00524632"/>
    <w:rsid w:val="00524807"/>
    <w:rsid w:val="005254C6"/>
    <w:rsid w:val="00525FF9"/>
    <w:rsid w:val="00531993"/>
    <w:rsid w:val="00532C41"/>
    <w:rsid w:val="00532D3F"/>
    <w:rsid w:val="0053386D"/>
    <w:rsid w:val="00534700"/>
    <w:rsid w:val="005358A5"/>
    <w:rsid w:val="00535EA7"/>
    <w:rsid w:val="0053791F"/>
    <w:rsid w:val="00544932"/>
    <w:rsid w:val="00544AC8"/>
    <w:rsid w:val="00546264"/>
    <w:rsid w:val="0054689E"/>
    <w:rsid w:val="00546A52"/>
    <w:rsid w:val="00547538"/>
    <w:rsid w:val="00553BFA"/>
    <w:rsid w:val="00554D05"/>
    <w:rsid w:val="00556848"/>
    <w:rsid w:val="0056077E"/>
    <w:rsid w:val="00560BEB"/>
    <w:rsid w:val="00560EDA"/>
    <w:rsid w:val="00561A45"/>
    <w:rsid w:val="005629EE"/>
    <w:rsid w:val="005648FA"/>
    <w:rsid w:val="00564D50"/>
    <w:rsid w:val="0056610A"/>
    <w:rsid w:val="00566809"/>
    <w:rsid w:val="00567346"/>
    <w:rsid w:val="005678CC"/>
    <w:rsid w:val="005717CB"/>
    <w:rsid w:val="0057371B"/>
    <w:rsid w:val="00575EB8"/>
    <w:rsid w:val="005766F6"/>
    <w:rsid w:val="0058175B"/>
    <w:rsid w:val="00582A9B"/>
    <w:rsid w:val="005832AB"/>
    <w:rsid w:val="0058437C"/>
    <w:rsid w:val="00584B06"/>
    <w:rsid w:val="00587609"/>
    <w:rsid w:val="00593276"/>
    <w:rsid w:val="005935F4"/>
    <w:rsid w:val="00593AB1"/>
    <w:rsid w:val="00593E0A"/>
    <w:rsid w:val="00596598"/>
    <w:rsid w:val="005A0DCD"/>
    <w:rsid w:val="005A167F"/>
    <w:rsid w:val="005A2D37"/>
    <w:rsid w:val="005A329B"/>
    <w:rsid w:val="005A346E"/>
    <w:rsid w:val="005A73CF"/>
    <w:rsid w:val="005B0854"/>
    <w:rsid w:val="005B1666"/>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0B90"/>
    <w:rsid w:val="00603148"/>
    <w:rsid w:val="00606FC7"/>
    <w:rsid w:val="00607059"/>
    <w:rsid w:val="00610456"/>
    <w:rsid w:val="00611473"/>
    <w:rsid w:val="00611B36"/>
    <w:rsid w:val="00613A34"/>
    <w:rsid w:val="006141C7"/>
    <w:rsid w:val="00614203"/>
    <w:rsid w:val="00615ADA"/>
    <w:rsid w:val="00617169"/>
    <w:rsid w:val="006221CD"/>
    <w:rsid w:val="00623574"/>
    <w:rsid w:val="006266A9"/>
    <w:rsid w:val="00630426"/>
    <w:rsid w:val="006316C1"/>
    <w:rsid w:val="00631A2D"/>
    <w:rsid w:val="00631AC7"/>
    <w:rsid w:val="00631ED4"/>
    <w:rsid w:val="00633BC7"/>
    <w:rsid w:val="00635E9C"/>
    <w:rsid w:val="00637B41"/>
    <w:rsid w:val="00640294"/>
    <w:rsid w:val="006414EE"/>
    <w:rsid w:val="00642524"/>
    <w:rsid w:val="00642D0A"/>
    <w:rsid w:val="00642FD7"/>
    <w:rsid w:val="00643ECE"/>
    <w:rsid w:val="00646B88"/>
    <w:rsid w:val="00646FE1"/>
    <w:rsid w:val="0065060F"/>
    <w:rsid w:val="006508D6"/>
    <w:rsid w:val="006528FC"/>
    <w:rsid w:val="0065581D"/>
    <w:rsid w:val="00655C2F"/>
    <w:rsid w:val="00660403"/>
    <w:rsid w:val="00661140"/>
    <w:rsid w:val="0066426B"/>
    <w:rsid w:val="00667CE1"/>
    <w:rsid w:val="006710DD"/>
    <w:rsid w:val="006725B5"/>
    <w:rsid w:val="00673200"/>
    <w:rsid w:val="0067501E"/>
    <w:rsid w:val="006773D2"/>
    <w:rsid w:val="00680581"/>
    <w:rsid w:val="00681A41"/>
    <w:rsid w:val="006821B2"/>
    <w:rsid w:val="006838C0"/>
    <w:rsid w:val="00685901"/>
    <w:rsid w:val="00685BB9"/>
    <w:rsid w:val="0068634D"/>
    <w:rsid w:val="00690127"/>
    <w:rsid w:val="00691BFF"/>
    <w:rsid w:val="006953C1"/>
    <w:rsid w:val="00696EB2"/>
    <w:rsid w:val="006A16E9"/>
    <w:rsid w:val="006A3A62"/>
    <w:rsid w:val="006A5450"/>
    <w:rsid w:val="006B0199"/>
    <w:rsid w:val="006B0A32"/>
    <w:rsid w:val="006B0BD8"/>
    <w:rsid w:val="006B160D"/>
    <w:rsid w:val="006B2491"/>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C718E"/>
    <w:rsid w:val="006D2058"/>
    <w:rsid w:val="006D4E91"/>
    <w:rsid w:val="006D5DDB"/>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6F7209"/>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3655"/>
    <w:rsid w:val="00724C22"/>
    <w:rsid w:val="007254D1"/>
    <w:rsid w:val="00725B32"/>
    <w:rsid w:val="00725B3C"/>
    <w:rsid w:val="00725FCA"/>
    <w:rsid w:val="00733D54"/>
    <w:rsid w:val="00736A4F"/>
    <w:rsid w:val="00737753"/>
    <w:rsid w:val="00740CE9"/>
    <w:rsid w:val="007428E3"/>
    <w:rsid w:val="0074319F"/>
    <w:rsid w:val="0074394E"/>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3F0"/>
    <w:rsid w:val="00773DC9"/>
    <w:rsid w:val="0077572E"/>
    <w:rsid w:val="0078031B"/>
    <w:rsid w:val="00782841"/>
    <w:rsid w:val="00784F44"/>
    <w:rsid w:val="00786672"/>
    <w:rsid w:val="00786E04"/>
    <w:rsid w:val="007872CF"/>
    <w:rsid w:val="0078790D"/>
    <w:rsid w:val="0079149B"/>
    <w:rsid w:val="007918C2"/>
    <w:rsid w:val="0079201C"/>
    <w:rsid w:val="0079307F"/>
    <w:rsid w:val="00793DD7"/>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1D1E"/>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1D68"/>
    <w:rsid w:val="00812D16"/>
    <w:rsid w:val="00813417"/>
    <w:rsid w:val="00813A0B"/>
    <w:rsid w:val="00816C51"/>
    <w:rsid w:val="00821865"/>
    <w:rsid w:val="008225EB"/>
    <w:rsid w:val="0082327D"/>
    <w:rsid w:val="0082433D"/>
    <w:rsid w:val="00826509"/>
    <w:rsid w:val="008319C9"/>
    <w:rsid w:val="00832863"/>
    <w:rsid w:val="0083354D"/>
    <w:rsid w:val="008336D2"/>
    <w:rsid w:val="00834FBB"/>
    <w:rsid w:val="0083561B"/>
    <w:rsid w:val="00836C13"/>
    <w:rsid w:val="00837D78"/>
    <w:rsid w:val="00840D79"/>
    <w:rsid w:val="00842A21"/>
    <w:rsid w:val="008439A4"/>
    <w:rsid w:val="00843CC3"/>
    <w:rsid w:val="00845DAD"/>
    <w:rsid w:val="008467D5"/>
    <w:rsid w:val="00851377"/>
    <w:rsid w:val="00854B2F"/>
    <w:rsid w:val="00855481"/>
    <w:rsid w:val="00856354"/>
    <w:rsid w:val="008568E1"/>
    <w:rsid w:val="00856BE9"/>
    <w:rsid w:val="008578F8"/>
    <w:rsid w:val="00860566"/>
    <w:rsid w:val="008605A9"/>
    <w:rsid w:val="0086165C"/>
    <w:rsid w:val="00861B26"/>
    <w:rsid w:val="00862EED"/>
    <w:rsid w:val="008639AC"/>
    <w:rsid w:val="008643FC"/>
    <w:rsid w:val="008649B9"/>
    <w:rsid w:val="0086784F"/>
    <w:rsid w:val="00870394"/>
    <w:rsid w:val="0087073B"/>
    <w:rsid w:val="00870F05"/>
    <w:rsid w:val="00873967"/>
    <w:rsid w:val="008770D4"/>
    <w:rsid w:val="008770F3"/>
    <w:rsid w:val="0088127F"/>
    <w:rsid w:val="008815EF"/>
    <w:rsid w:val="0088325C"/>
    <w:rsid w:val="00883A61"/>
    <w:rsid w:val="00885273"/>
    <w:rsid w:val="00885F2C"/>
    <w:rsid w:val="00886386"/>
    <w:rsid w:val="0088701C"/>
    <w:rsid w:val="00887EA3"/>
    <w:rsid w:val="00892AA5"/>
    <w:rsid w:val="008947C0"/>
    <w:rsid w:val="0089499B"/>
    <w:rsid w:val="00894ACA"/>
    <w:rsid w:val="00894EC5"/>
    <w:rsid w:val="00896658"/>
    <w:rsid w:val="008967B5"/>
    <w:rsid w:val="008A03AC"/>
    <w:rsid w:val="008A1008"/>
    <w:rsid w:val="008A345A"/>
    <w:rsid w:val="008A3DB9"/>
    <w:rsid w:val="008A440B"/>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1BD"/>
    <w:rsid w:val="008F208F"/>
    <w:rsid w:val="008F2650"/>
    <w:rsid w:val="008F2C49"/>
    <w:rsid w:val="008F2CE5"/>
    <w:rsid w:val="008F36F0"/>
    <w:rsid w:val="008F4D76"/>
    <w:rsid w:val="008F7618"/>
    <w:rsid w:val="008F7CFF"/>
    <w:rsid w:val="008F7ED1"/>
    <w:rsid w:val="00901C8D"/>
    <w:rsid w:val="00901CE6"/>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1E5B"/>
    <w:rsid w:val="009227D9"/>
    <w:rsid w:val="00923C44"/>
    <w:rsid w:val="009274A5"/>
    <w:rsid w:val="00927791"/>
    <w:rsid w:val="00930607"/>
    <w:rsid w:val="0093068C"/>
    <w:rsid w:val="00930D0A"/>
    <w:rsid w:val="009329BA"/>
    <w:rsid w:val="0093304D"/>
    <w:rsid w:val="00936939"/>
    <w:rsid w:val="0094053B"/>
    <w:rsid w:val="00940C62"/>
    <w:rsid w:val="009413A9"/>
    <w:rsid w:val="00942040"/>
    <w:rsid w:val="00942C9F"/>
    <w:rsid w:val="00945631"/>
    <w:rsid w:val="00945E57"/>
    <w:rsid w:val="00946CE1"/>
    <w:rsid w:val="00947549"/>
    <w:rsid w:val="0095793C"/>
    <w:rsid w:val="00957F4C"/>
    <w:rsid w:val="009602CC"/>
    <w:rsid w:val="0096045D"/>
    <w:rsid w:val="0096111E"/>
    <w:rsid w:val="00961125"/>
    <w:rsid w:val="00961234"/>
    <w:rsid w:val="00963362"/>
    <w:rsid w:val="00963BD1"/>
    <w:rsid w:val="00966B1F"/>
    <w:rsid w:val="0097116E"/>
    <w:rsid w:val="00974518"/>
    <w:rsid w:val="00975617"/>
    <w:rsid w:val="009777A0"/>
    <w:rsid w:val="00980FE0"/>
    <w:rsid w:val="0098508C"/>
    <w:rsid w:val="00990C3B"/>
    <w:rsid w:val="00991033"/>
    <w:rsid w:val="00991CBD"/>
    <w:rsid w:val="009928B7"/>
    <w:rsid w:val="0099321A"/>
    <w:rsid w:val="0099475B"/>
    <w:rsid w:val="009947E8"/>
    <w:rsid w:val="009954E5"/>
    <w:rsid w:val="009960B7"/>
    <w:rsid w:val="009972FE"/>
    <w:rsid w:val="009977FF"/>
    <w:rsid w:val="009978E7"/>
    <w:rsid w:val="009A3BEE"/>
    <w:rsid w:val="009A678D"/>
    <w:rsid w:val="009B267F"/>
    <w:rsid w:val="009B38D8"/>
    <w:rsid w:val="009B536C"/>
    <w:rsid w:val="009B5C19"/>
    <w:rsid w:val="009B6137"/>
    <w:rsid w:val="009B6496"/>
    <w:rsid w:val="009C01DA"/>
    <w:rsid w:val="009C1528"/>
    <w:rsid w:val="009C20CC"/>
    <w:rsid w:val="009C3558"/>
    <w:rsid w:val="009C3ADE"/>
    <w:rsid w:val="009C406F"/>
    <w:rsid w:val="009C4695"/>
    <w:rsid w:val="009C4896"/>
    <w:rsid w:val="009C562E"/>
    <w:rsid w:val="009C7531"/>
    <w:rsid w:val="009C7CEA"/>
    <w:rsid w:val="009C7F21"/>
    <w:rsid w:val="009D220C"/>
    <w:rsid w:val="009D221F"/>
    <w:rsid w:val="009D2F20"/>
    <w:rsid w:val="009D5234"/>
    <w:rsid w:val="009D621C"/>
    <w:rsid w:val="009D7BD1"/>
    <w:rsid w:val="009E00BA"/>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5F1C"/>
    <w:rsid w:val="00A076F9"/>
    <w:rsid w:val="00A07997"/>
    <w:rsid w:val="00A07F87"/>
    <w:rsid w:val="00A16113"/>
    <w:rsid w:val="00A206ED"/>
    <w:rsid w:val="00A20806"/>
    <w:rsid w:val="00A20C7F"/>
    <w:rsid w:val="00A21D41"/>
    <w:rsid w:val="00A22DBA"/>
    <w:rsid w:val="00A2329D"/>
    <w:rsid w:val="00A243DE"/>
    <w:rsid w:val="00A2534A"/>
    <w:rsid w:val="00A25BFF"/>
    <w:rsid w:val="00A26F79"/>
    <w:rsid w:val="00A27522"/>
    <w:rsid w:val="00A3136F"/>
    <w:rsid w:val="00A34D0C"/>
    <w:rsid w:val="00A34D76"/>
    <w:rsid w:val="00A365D0"/>
    <w:rsid w:val="00A37D85"/>
    <w:rsid w:val="00A402B8"/>
    <w:rsid w:val="00A4043E"/>
    <w:rsid w:val="00A41AF6"/>
    <w:rsid w:val="00A443A6"/>
    <w:rsid w:val="00A44885"/>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66B01"/>
    <w:rsid w:val="00A67180"/>
    <w:rsid w:val="00A7006A"/>
    <w:rsid w:val="00A70B31"/>
    <w:rsid w:val="00A72856"/>
    <w:rsid w:val="00A737B7"/>
    <w:rsid w:val="00A73A74"/>
    <w:rsid w:val="00A759FE"/>
    <w:rsid w:val="00A76BEA"/>
    <w:rsid w:val="00A76D67"/>
    <w:rsid w:val="00A776B8"/>
    <w:rsid w:val="00A814CF"/>
    <w:rsid w:val="00A81EB6"/>
    <w:rsid w:val="00A824FA"/>
    <w:rsid w:val="00A837FE"/>
    <w:rsid w:val="00A84C13"/>
    <w:rsid w:val="00A85357"/>
    <w:rsid w:val="00A8685B"/>
    <w:rsid w:val="00A902DD"/>
    <w:rsid w:val="00A90778"/>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2B2A"/>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5C4A"/>
    <w:rsid w:val="00AD6D09"/>
    <w:rsid w:val="00AD72A5"/>
    <w:rsid w:val="00AE0064"/>
    <w:rsid w:val="00AE07DA"/>
    <w:rsid w:val="00AE098E"/>
    <w:rsid w:val="00AE09F9"/>
    <w:rsid w:val="00AE0BBA"/>
    <w:rsid w:val="00AE2291"/>
    <w:rsid w:val="00AE249E"/>
    <w:rsid w:val="00AE25C8"/>
    <w:rsid w:val="00AE4113"/>
    <w:rsid w:val="00AE4380"/>
    <w:rsid w:val="00AE4FAC"/>
    <w:rsid w:val="00AE5525"/>
    <w:rsid w:val="00AE6381"/>
    <w:rsid w:val="00AE656F"/>
    <w:rsid w:val="00AE7D78"/>
    <w:rsid w:val="00AE7D8C"/>
    <w:rsid w:val="00AF41F6"/>
    <w:rsid w:val="00AF438E"/>
    <w:rsid w:val="00AF45CA"/>
    <w:rsid w:val="00AF5CEE"/>
    <w:rsid w:val="00AF7506"/>
    <w:rsid w:val="00B007DD"/>
    <w:rsid w:val="00B0098A"/>
    <w:rsid w:val="00B00C3A"/>
    <w:rsid w:val="00B01016"/>
    <w:rsid w:val="00B0146E"/>
    <w:rsid w:val="00B02011"/>
    <w:rsid w:val="00B02160"/>
    <w:rsid w:val="00B027CB"/>
    <w:rsid w:val="00B0352B"/>
    <w:rsid w:val="00B073E6"/>
    <w:rsid w:val="00B074F8"/>
    <w:rsid w:val="00B07A2E"/>
    <w:rsid w:val="00B117BD"/>
    <w:rsid w:val="00B121B0"/>
    <w:rsid w:val="00B125A0"/>
    <w:rsid w:val="00B131C2"/>
    <w:rsid w:val="00B17FAB"/>
    <w:rsid w:val="00B207C9"/>
    <w:rsid w:val="00B20A89"/>
    <w:rsid w:val="00B22C5F"/>
    <w:rsid w:val="00B23687"/>
    <w:rsid w:val="00B25710"/>
    <w:rsid w:val="00B27B03"/>
    <w:rsid w:val="00B31B62"/>
    <w:rsid w:val="00B3208E"/>
    <w:rsid w:val="00B33711"/>
    <w:rsid w:val="00B33DC3"/>
    <w:rsid w:val="00B34889"/>
    <w:rsid w:val="00B36303"/>
    <w:rsid w:val="00B37550"/>
    <w:rsid w:val="00B402C6"/>
    <w:rsid w:val="00B41DC1"/>
    <w:rsid w:val="00B42CED"/>
    <w:rsid w:val="00B46EC7"/>
    <w:rsid w:val="00B50A91"/>
    <w:rsid w:val="00B51761"/>
    <w:rsid w:val="00B52022"/>
    <w:rsid w:val="00B52187"/>
    <w:rsid w:val="00B52D05"/>
    <w:rsid w:val="00B54691"/>
    <w:rsid w:val="00B57F26"/>
    <w:rsid w:val="00B60CCD"/>
    <w:rsid w:val="00B62854"/>
    <w:rsid w:val="00B62EF1"/>
    <w:rsid w:val="00B640CC"/>
    <w:rsid w:val="00B645B6"/>
    <w:rsid w:val="00B64B2F"/>
    <w:rsid w:val="00B64EAC"/>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120E"/>
    <w:rsid w:val="00B92AA5"/>
    <w:rsid w:val="00B93801"/>
    <w:rsid w:val="00B955FE"/>
    <w:rsid w:val="00B963C1"/>
    <w:rsid w:val="00B96744"/>
    <w:rsid w:val="00BA0B9F"/>
    <w:rsid w:val="00BA324A"/>
    <w:rsid w:val="00BA38A3"/>
    <w:rsid w:val="00BA6419"/>
    <w:rsid w:val="00BA6550"/>
    <w:rsid w:val="00BB3642"/>
    <w:rsid w:val="00BB59F6"/>
    <w:rsid w:val="00BB66AB"/>
    <w:rsid w:val="00BC0425"/>
    <w:rsid w:val="00BC0AD6"/>
    <w:rsid w:val="00BC122E"/>
    <w:rsid w:val="00BC3584"/>
    <w:rsid w:val="00BC7879"/>
    <w:rsid w:val="00BC7CE3"/>
    <w:rsid w:val="00BE4ED6"/>
    <w:rsid w:val="00BE54F3"/>
    <w:rsid w:val="00BE5F67"/>
    <w:rsid w:val="00BE7920"/>
    <w:rsid w:val="00BE7AE3"/>
    <w:rsid w:val="00BF1E46"/>
    <w:rsid w:val="00BF2CD1"/>
    <w:rsid w:val="00BF4B6A"/>
    <w:rsid w:val="00BF50E9"/>
    <w:rsid w:val="00BF5135"/>
    <w:rsid w:val="00BF5FA5"/>
    <w:rsid w:val="00C00312"/>
    <w:rsid w:val="00C009F5"/>
    <w:rsid w:val="00C01129"/>
    <w:rsid w:val="00C02239"/>
    <w:rsid w:val="00C022E1"/>
    <w:rsid w:val="00C03456"/>
    <w:rsid w:val="00C0398D"/>
    <w:rsid w:val="00C071AC"/>
    <w:rsid w:val="00C077B4"/>
    <w:rsid w:val="00C1044D"/>
    <w:rsid w:val="00C111C4"/>
    <w:rsid w:val="00C11E4C"/>
    <w:rsid w:val="00C13E0B"/>
    <w:rsid w:val="00C14954"/>
    <w:rsid w:val="00C15995"/>
    <w:rsid w:val="00C179B0"/>
    <w:rsid w:val="00C20CA6"/>
    <w:rsid w:val="00C219EF"/>
    <w:rsid w:val="00C21D1A"/>
    <w:rsid w:val="00C226F9"/>
    <w:rsid w:val="00C23398"/>
    <w:rsid w:val="00C23B23"/>
    <w:rsid w:val="00C26C22"/>
    <w:rsid w:val="00C27B03"/>
    <w:rsid w:val="00C27FBA"/>
    <w:rsid w:val="00C3089B"/>
    <w:rsid w:val="00C3126E"/>
    <w:rsid w:val="00C34B40"/>
    <w:rsid w:val="00C353C0"/>
    <w:rsid w:val="00C35836"/>
    <w:rsid w:val="00C35BB3"/>
    <w:rsid w:val="00C37800"/>
    <w:rsid w:val="00C41CD3"/>
    <w:rsid w:val="00C43438"/>
    <w:rsid w:val="00C44264"/>
    <w:rsid w:val="00C46251"/>
    <w:rsid w:val="00C4790F"/>
    <w:rsid w:val="00C47FC0"/>
    <w:rsid w:val="00C50E10"/>
    <w:rsid w:val="00C51E8C"/>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3B3C"/>
    <w:rsid w:val="00C7697F"/>
    <w:rsid w:val="00C80720"/>
    <w:rsid w:val="00C8136C"/>
    <w:rsid w:val="00C82FFA"/>
    <w:rsid w:val="00C85521"/>
    <w:rsid w:val="00C863EE"/>
    <w:rsid w:val="00C909AE"/>
    <w:rsid w:val="00C90FAC"/>
    <w:rsid w:val="00C92646"/>
    <w:rsid w:val="00C9316A"/>
    <w:rsid w:val="00C937E7"/>
    <w:rsid w:val="00C93B5E"/>
    <w:rsid w:val="00C95D8D"/>
    <w:rsid w:val="00C97C7F"/>
    <w:rsid w:val="00CA0D2F"/>
    <w:rsid w:val="00CA0E0D"/>
    <w:rsid w:val="00CA218A"/>
    <w:rsid w:val="00CA2283"/>
    <w:rsid w:val="00CA2AEF"/>
    <w:rsid w:val="00CA325F"/>
    <w:rsid w:val="00CA33B8"/>
    <w:rsid w:val="00CA44EB"/>
    <w:rsid w:val="00CB1582"/>
    <w:rsid w:val="00CB22B7"/>
    <w:rsid w:val="00CB31DA"/>
    <w:rsid w:val="00CB5032"/>
    <w:rsid w:val="00CB59E9"/>
    <w:rsid w:val="00CB7DF6"/>
    <w:rsid w:val="00CC01E4"/>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E7994"/>
    <w:rsid w:val="00CF0950"/>
    <w:rsid w:val="00CF3B07"/>
    <w:rsid w:val="00CF4A69"/>
    <w:rsid w:val="00CF4C13"/>
    <w:rsid w:val="00CF4D34"/>
    <w:rsid w:val="00CF4DC9"/>
    <w:rsid w:val="00CF6384"/>
    <w:rsid w:val="00CF6623"/>
    <w:rsid w:val="00CF6902"/>
    <w:rsid w:val="00D04B2C"/>
    <w:rsid w:val="00D06E88"/>
    <w:rsid w:val="00D07172"/>
    <w:rsid w:val="00D0750E"/>
    <w:rsid w:val="00D11F90"/>
    <w:rsid w:val="00D13527"/>
    <w:rsid w:val="00D15E4E"/>
    <w:rsid w:val="00D17601"/>
    <w:rsid w:val="00D20D6E"/>
    <w:rsid w:val="00D21300"/>
    <w:rsid w:val="00D22424"/>
    <w:rsid w:val="00D22F7B"/>
    <w:rsid w:val="00D230DC"/>
    <w:rsid w:val="00D26C9A"/>
    <w:rsid w:val="00D303E8"/>
    <w:rsid w:val="00D31BA6"/>
    <w:rsid w:val="00D335E1"/>
    <w:rsid w:val="00D3545E"/>
    <w:rsid w:val="00D35FEA"/>
    <w:rsid w:val="00D366E4"/>
    <w:rsid w:val="00D36BF5"/>
    <w:rsid w:val="00D423AC"/>
    <w:rsid w:val="00D44530"/>
    <w:rsid w:val="00D44DC6"/>
    <w:rsid w:val="00D47C4F"/>
    <w:rsid w:val="00D514E5"/>
    <w:rsid w:val="00D53589"/>
    <w:rsid w:val="00D539D5"/>
    <w:rsid w:val="00D544D5"/>
    <w:rsid w:val="00D602DE"/>
    <w:rsid w:val="00D6096A"/>
    <w:rsid w:val="00D609AF"/>
    <w:rsid w:val="00D60ABE"/>
    <w:rsid w:val="00D60CE5"/>
    <w:rsid w:val="00D61331"/>
    <w:rsid w:val="00D61811"/>
    <w:rsid w:val="00D6195A"/>
    <w:rsid w:val="00D63133"/>
    <w:rsid w:val="00D639FD"/>
    <w:rsid w:val="00D63F9F"/>
    <w:rsid w:val="00D646D3"/>
    <w:rsid w:val="00D662F2"/>
    <w:rsid w:val="00D664B8"/>
    <w:rsid w:val="00D665F1"/>
    <w:rsid w:val="00D6711E"/>
    <w:rsid w:val="00D715EB"/>
    <w:rsid w:val="00D73B08"/>
    <w:rsid w:val="00D773F1"/>
    <w:rsid w:val="00D80127"/>
    <w:rsid w:val="00D804E2"/>
    <w:rsid w:val="00D805D1"/>
    <w:rsid w:val="00D82FD7"/>
    <w:rsid w:val="00D84FA6"/>
    <w:rsid w:val="00D859A2"/>
    <w:rsid w:val="00D85C5F"/>
    <w:rsid w:val="00D85ECC"/>
    <w:rsid w:val="00D864C7"/>
    <w:rsid w:val="00D8698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0BD1"/>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353B"/>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0A1D"/>
    <w:rsid w:val="00E2249E"/>
    <w:rsid w:val="00E22B76"/>
    <w:rsid w:val="00E234F1"/>
    <w:rsid w:val="00E24E3A"/>
    <w:rsid w:val="00E25AF8"/>
    <w:rsid w:val="00E26C55"/>
    <w:rsid w:val="00E26F6C"/>
    <w:rsid w:val="00E274D7"/>
    <w:rsid w:val="00E31BD0"/>
    <w:rsid w:val="00E3249D"/>
    <w:rsid w:val="00E34CA3"/>
    <w:rsid w:val="00E35397"/>
    <w:rsid w:val="00E35C4A"/>
    <w:rsid w:val="00E36694"/>
    <w:rsid w:val="00E37DA6"/>
    <w:rsid w:val="00E37FE3"/>
    <w:rsid w:val="00E42BD9"/>
    <w:rsid w:val="00E43AAA"/>
    <w:rsid w:val="00E44C62"/>
    <w:rsid w:val="00E45540"/>
    <w:rsid w:val="00E46E02"/>
    <w:rsid w:val="00E47B3D"/>
    <w:rsid w:val="00E54EF2"/>
    <w:rsid w:val="00E558D0"/>
    <w:rsid w:val="00E56525"/>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1869"/>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5FB6"/>
    <w:rsid w:val="00EC6DCB"/>
    <w:rsid w:val="00EC799E"/>
    <w:rsid w:val="00ED613A"/>
    <w:rsid w:val="00ED6CFA"/>
    <w:rsid w:val="00ED6D53"/>
    <w:rsid w:val="00EE0116"/>
    <w:rsid w:val="00EE1855"/>
    <w:rsid w:val="00EE2B68"/>
    <w:rsid w:val="00EE3733"/>
    <w:rsid w:val="00EE6D70"/>
    <w:rsid w:val="00EF1386"/>
    <w:rsid w:val="00EF1C56"/>
    <w:rsid w:val="00EF1FDC"/>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6CD"/>
    <w:rsid w:val="00F13DAE"/>
    <w:rsid w:val="00F156E6"/>
    <w:rsid w:val="00F157D8"/>
    <w:rsid w:val="00F17A26"/>
    <w:rsid w:val="00F201AD"/>
    <w:rsid w:val="00F21481"/>
    <w:rsid w:val="00F21B21"/>
    <w:rsid w:val="00F222BB"/>
    <w:rsid w:val="00F2491A"/>
    <w:rsid w:val="00F24C53"/>
    <w:rsid w:val="00F24EF6"/>
    <w:rsid w:val="00F254E4"/>
    <w:rsid w:val="00F26F5D"/>
    <w:rsid w:val="00F26F65"/>
    <w:rsid w:val="00F27E12"/>
    <w:rsid w:val="00F34EE0"/>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B2D"/>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3ED1"/>
    <w:rsid w:val="00F84408"/>
    <w:rsid w:val="00F86474"/>
    <w:rsid w:val="00F868B4"/>
    <w:rsid w:val="00F8730A"/>
    <w:rsid w:val="00F87341"/>
    <w:rsid w:val="00F9016F"/>
    <w:rsid w:val="00F90601"/>
    <w:rsid w:val="00F951ED"/>
    <w:rsid w:val="00F95A36"/>
    <w:rsid w:val="00FA3D28"/>
    <w:rsid w:val="00FA78FD"/>
    <w:rsid w:val="00FB11BE"/>
    <w:rsid w:val="00FB1357"/>
    <w:rsid w:val="00FB1B56"/>
    <w:rsid w:val="00FB2576"/>
    <w:rsid w:val="00FB27F1"/>
    <w:rsid w:val="00FB3283"/>
    <w:rsid w:val="00FB4C6F"/>
    <w:rsid w:val="00FB665D"/>
    <w:rsid w:val="00FC584B"/>
    <w:rsid w:val="00FC5E76"/>
    <w:rsid w:val="00FC5F52"/>
    <w:rsid w:val="00FC69CF"/>
    <w:rsid w:val="00FC7214"/>
    <w:rsid w:val="00FD0B70"/>
    <w:rsid w:val="00FD115D"/>
    <w:rsid w:val="00FD11B8"/>
    <w:rsid w:val="00FD1440"/>
    <w:rsid w:val="00FD1489"/>
    <w:rsid w:val="00FD17D7"/>
    <w:rsid w:val="00FD28F5"/>
    <w:rsid w:val="00FD2DA9"/>
    <w:rsid w:val="00FD34F4"/>
    <w:rsid w:val="00FD35FA"/>
    <w:rsid w:val="00FD59F1"/>
    <w:rsid w:val="00FD5F35"/>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2">
    <w:name w:val="heading 2"/>
    <w:basedOn w:val="Norml"/>
    <w:next w:val="Norml"/>
    <w:link w:val="Cmsor2Char"/>
    <w:qFormat/>
    <w:locked/>
    <w:rsid w:val="001D7ABF"/>
    <w:pPr>
      <w:keepNext/>
      <w:tabs>
        <w:tab w:val="clear" w:pos="567"/>
      </w:tabs>
      <w:spacing w:line="240" w:lineRule="auto"/>
      <w:outlineLvl w:val="1"/>
    </w:pPr>
    <w:rPr>
      <w:b/>
      <w:bCs/>
      <w:sz w:val="24"/>
      <w:szCs w:val="24"/>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customStyle="1" w:styleId="Default">
    <w:name w:val="Default"/>
    <w:rsid w:val="00CB59E9"/>
    <w:pPr>
      <w:autoSpaceDE w:val="0"/>
      <w:autoSpaceDN w:val="0"/>
      <w:adjustRightInd w:val="0"/>
    </w:pPr>
    <w:rPr>
      <w:rFonts w:eastAsia="Calibri"/>
      <w:color w:val="000000"/>
      <w:sz w:val="24"/>
      <w:szCs w:val="24"/>
      <w:lang w:eastAsia="en-US"/>
    </w:rPr>
  </w:style>
  <w:style w:type="character" w:styleId="Hiperhivatkozs">
    <w:name w:val="Hyperlink"/>
    <w:aliases w:val="Élőláb Char Char Char Char Char"/>
    <w:uiPriority w:val="99"/>
    <w:unhideWhenUsed/>
    <w:locked/>
    <w:rsid w:val="00264EB8"/>
    <w:rPr>
      <w:color w:val="0000FF"/>
      <w:u w:val="single"/>
    </w:rPr>
  </w:style>
  <w:style w:type="character" w:customStyle="1" w:styleId="Cmsor2Char">
    <w:name w:val="Címsor 2 Char"/>
    <w:basedOn w:val="Bekezdsalapbettpusa"/>
    <w:link w:val="Cmsor2"/>
    <w:rsid w:val="001D7ABF"/>
    <w:rPr>
      <w:b/>
      <w:bCs/>
      <w:sz w:val="24"/>
      <w:szCs w:val="24"/>
      <w:lang w:val="hu-HU" w:eastAsia="hu-HU"/>
    </w:rPr>
  </w:style>
  <w:style w:type="paragraph" w:styleId="Megjegyzstrgya">
    <w:name w:val="annotation subject"/>
    <w:basedOn w:val="Jegyzetszveg"/>
    <w:next w:val="Jegyzetszveg"/>
    <w:link w:val="MegjegyzstrgyaChar1"/>
    <w:uiPriority w:val="99"/>
    <w:semiHidden/>
    <w:unhideWhenUsed/>
    <w:rsid w:val="000F2FCC"/>
    <w:rPr>
      <w:b/>
      <w:bCs/>
    </w:rPr>
  </w:style>
  <w:style w:type="character" w:customStyle="1" w:styleId="MegjegyzstrgyaChar1">
    <w:name w:val="Megjegyzés tárgya Char1"/>
    <w:basedOn w:val="JegyzetszvegChar1"/>
    <w:link w:val="Megjegyzstrgya"/>
    <w:uiPriority w:val="99"/>
    <w:semiHidden/>
    <w:rsid w:val="000F2FC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2500">
      <w:bodyDiv w:val="1"/>
      <w:marLeft w:val="0"/>
      <w:marRight w:val="0"/>
      <w:marTop w:val="0"/>
      <w:marBottom w:val="0"/>
      <w:divBdr>
        <w:top w:val="none" w:sz="0" w:space="0" w:color="auto"/>
        <w:left w:val="none" w:sz="0" w:space="0" w:color="auto"/>
        <w:bottom w:val="none" w:sz="0" w:space="0" w:color="auto"/>
        <w:right w:val="none" w:sz="0" w:space="0" w:color="auto"/>
      </w:divBdr>
    </w:div>
    <w:div w:id="30503056">
      <w:bodyDiv w:val="1"/>
      <w:marLeft w:val="0"/>
      <w:marRight w:val="0"/>
      <w:marTop w:val="0"/>
      <w:marBottom w:val="0"/>
      <w:divBdr>
        <w:top w:val="none" w:sz="0" w:space="0" w:color="auto"/>
        <w:left w:val="none" w:sz="0" w:space="0" w:color="auto"/>
        <w:bottom w:val="none" w:sz="0" w:space="0" w:color="auto"/>
        <w:right w:val="none" w:sz="0" w:space="0" w:color="auto"/>
      </w:divBdr>
    </w:div>
    <w:div w:id="255752775">
      <w:bodyDiv w:val="1"/>
      <w:marLeft w:val="0"/>
      <w:marRight w:val="0"/>
      <w:marTop w:val="0"/>
      <w:marBottom w:val="0"/>
      <w:divBdr>
        <w:top w:val="none" w:sz="0" w:space="0" w:color="auto"/>
        <w:left w:val="none" w:sz="0" w:space="0" w:color="auto"/>
        <w:bottom w:val="none" w:sz="0" w:space="0" w:color="auto"/>
        <w:right w:val="none" w:sz="0" w:space="0" w:color="auto"/>
      </w:divBdr>
    </w:div>
    <w:div w:id="412361258">
      <w:bodyDiv w:val="1"/>
      <w:marLeft w:val="0"/>
      <w:marRight w:val="0"/>
      <w:marTop w:val="0"/>
      <w:marBottom w:val="0"/>
      <w:divBdr>
        <w:top w:val="none" w:sz="0" w:space="0" w:color="auto"/>
        <w:left w:val="none" w:sz="0" w:space="0" w:color="auto"/>
        <w:bottom w:val="none" w:sz="0" w:space="0" w:color="auto"/>
        <w:right w:val="none" w:sz="0" w:space="0" w:color="auto"/>
      </w:divBdr>
    </w:div>
    <w:div w:id="427585205">
      <w:bodyDiv w:val="1"/>
      <w:marLeft w:val="0"/>
      <w:marRight w:val="0"/>
      <w:marTop w:val="0"/>
      <w:marBottom w:val="0"/>
      <w:divBdr>
        <w:top w:val="none" w:sz="0" w:space="0" w:color="auto"/>
        <w:left w:val="none" w:sz="0" w:space="0" w:color="auto"/>
        <w:bottom w:val="none" w:sz="0" w:space="0" w:color="auto"/>
        <w:right w:val="none" w:sz="0" w:space="0" w:color="auto"/>
      </w:divBdr>
    </w:div>
    <w:div w:id="525796039">
      <w:bodyDiv w:val="1"/>
      <w:marLeft w:val="0"/>
      <w:marRight w:val="0"/>
      <w:marTop w:val="0"/>
      <w:marBottom w:val="0"/>
      <w:divBdr>
        <w:top w:val="none" w:sz="0" w:space="0" w:color="auto"/>
        <w:left w:val="none" w:sz="0" w:space="0" w:color="auto"/>
        <w:bottom w:val="none" w:sz="0" w:space="0" w:color="auto"/>
        <w:right w:val="none" w:sz="0" w:space="0" w:color="auto"/>
      </w:divBdr>
    </w:div>
    <w:div w:id="529030453">
      <w:bodyDiv w:val="1"/>
      <w:marLeft w:val="0"/>
      <w:marRight w:val="0"/>
      <w:marTop w:val="0"/>
      <w:marBottom w:val="0"/>
      <w:divBdr>
        <w:top w:val="none" w:sz="0" w:space="0" w:color="auto"/>
        <w:left w:val="none" w:sz="0" w:space="0" w:color="auto"/>
        <w:bottom w:val="none" w:sz="0" w:space="0" w:color="auto"/>
        <w:right w:val="none" w:sz="0" w:space="0" w:color="auto"/>
      </w:divBdr>
    </w:div>
    <w:div w:id="813761341">
      <w:bodyDiv w:val="1"/>
      <w:marLeft w:val="0"/>
      <w:marRight w:val="0"/>
      <w:marTop w:val="0"/>
      <w:marBottom w:val="0"/>
      <w:divBdr>
        <w:top w:val="none" w:sz="0" w:space="0" w:color="auto"/>
        <w:left w:val="none" w:sz="0" w:space="0" w:color="auto"/>
        <w:bottom w:val="none" w:sz="0" w:space="0" w:color="auto"/>
        <w:right w:val="none" w:sz="0" w:space="0" w:color="auto"/>
      </w:divBdr>
    </w:div>
    <w:div w:id="869342671">
      <w:bodyDiv w:val="1"/>
      <w:marLeft w:val="0"/>
      <w:marRight w:val="0"/>
      <w:marTop w:val="0"/>
      <w:marBottom w:val="0"/>
      <w:divBdr>
        <w:top w:val="none" w:sz="0" w:space="0" w:color="auto"/>
        <w:left w:val="none" w:sz="0" w:space="0" w:color="auto"/>
        <w:bottom w:val="none" w:sz="0" w:space="0" w:color="auto"/>
        <w:right w:val="none" w:sz="0" w:space="0" w:color="auto"/>
      </w:divBdr>
    </w:div>
    <w:div w:id="915550267">
      <w:bodyDiv w:val="1"/>
      <w:marLeft w:val="0"/>
      <w:marRight w:val="0"/>
      <w:marTop w:val="0"/>
      <w:marBottom w:val="0"/>
      <w:divBdr>
        <w:top w:val="none" w:sz="0" w:space="0" w:color="auto"/>
        <w:left w:val="none" w:sz="0" w:space="0" w:color="auto"/>
        <w:bottom w:val="none" w:sz="0" w:space="0" w:color="auto"/>
        <w:right w:val="none" w:sz="0" w:space="0" w:color="auto"/>
      </w:divBdr>
    </w:div>
    <w:div w:id="1003974257">
      <w:bodyDiv w:val="1"/>
      <w:marLeft w:val="0"/>
      <w:marRight w:val="0"/>
      <w:marTop w:val="0"/>
      <w:marBottom w:val="0"/>
      <w:divBdr>
        <w:top w:val="none" w:sz="0" w:space="0" w:color="auto"/>
        <w:left w:val="none" w:sz="0" w:space="0" w:color="auto"/>
        <w:bottom w:val="none" w:sz="0" w:space="0" w:color="auto"/>
        <w:right w:val="none" w:sz="0" w:space="0" w:color="auto"/>
      </w:divBdr>
    </w:div>
    <w:div w:id="1189028715">
      <w:bodyDiv w:val="1"/>
      <w:marLeft w:val="0"/>
      <w:marRight w:val="0"/>
      <w:marTop w:val="0"/>
      <w:marBottom w:val="0"/>
      <w:divBdr>
        <w:top w:val="none" w:sz="0" w:space="0" w:color="auto"/>
        <w:left w:val="none" w:sz="0" w:space="0" w:color="auto"/>
        <w:bottom w:val="none" w:sz="0" w:space="0" w:color="auto"/>
        <w:right w:val="none" w:sz="0" w:space="0" w:color="auto"/>
      </w:divBdr>
    </w:div>
    <w:div w:id="1289775146">
      <w:bodyDiv w:val="1"/>
      <w:marLeft w:val="0"/>
      <w:marRight w:val="0"/>
      <w:marTop w:val="0"/>
      <w:marBottom w:val="0"/>
      <w:divBdr>
        <w:top w:val="none" w:sz="0" w:space="0" w:color="auto"/>
        <w:left w:val="none" w:sz="0" w:space="0" w:color="auto"/>
        <w:bottom w:val="none" w:sz="0" w:space="0" w:color="auto"/>
        <w:right w:val="none" w:sz="0" w:space="0" w:color="auto"/>
      </w:divBdr>
    </w:div>
    <w:div w:id="1615361629">
      <w:bodyDiv w:val="1"/>
      <w:marLeft w:val="0"/>
      <w:marRight w:val="0"/>
      <w:marTop w:val="0"/>
      <w:marBottom w:val="0"/>
      <w:divBdr>
        <w:top w:val="none" w:sz="0" w:space="0" w:color="auto"/>
        <w:left w:val="none" w:sz="0" w:space="0" w:color="auto"/>
        <w:bottom w:val="none" w:sz="0" w:space="0" w:color="auto"/>
        <w:right w:val="none" w:sz="0" w:space="0" w:color="auto"/>
      </w:divBdr>
    </w:div>
    <w:div w:id="1640766349">
      <w:bodyDiv w:val="1"/>
      <w:marLeft w:val="0"/>
      <w:marRight w:val="0"/>
      <w:marTop w:val="0"/>
      <w:marBottom w:val="0"/>
      <w:divBdr>
        <w:top w:val="none" w:sz="0" w:space="0" w:color="auto"/>
        <w:left w:val="none" w:sz="0" w:space="0" w:color="auto"/>
        <w:bottom w:val="none" w:sz="0" w:space="0" w:color="auto"/>
        <w:right w:val="none" w:sz="0" w:space="0" w:color="auto"/>
      </w:divBdr>
    </w:div>
    <w:div w:id="1658143942">
      <w:bodyDiv w:val="1"/>
      <w:marLeft w:val="0"/>
      <w:marRight w:val="0"/>
      <w:marTop w:val="0"/>
      <w:marBottom w:val="0"/>
      <w:divBdr>
        <w:top w:val="none" w:sz="0" w:space="0" w:color="auto"/>
        <w:left w:val="none" w:sz="0" w:space="0" w:color="auto"/>
        <w:bottom w:val="none" w:sz="0" w:space="0" w:color="auto"/>
        <w:right w:val="none" w:sz="0" w:space="0" w:color="auto"/>
      </w:divBdr>
    </w:div>
    <w:div w:id="1790200365">
      <w:bodyDiv w:val="1"/>
      <w:marLeft w:val="0"/>
      <w:marRight w:val="0"/>
      <w:marTop w:val="0"/>
      <w:marBottom w:val="0"/>
      <w:divBdr>
        <w:top w:val="none" w:sz="0" w:space="0" w:color="auto"/>
        <w:left w:val="none" w:sz="0" w:space="0" w:color="auto"/>
        <w:bottom w:val="none" w:sz="0" w:space="0" w:color="auto"/>
        <w:right w:val="none" w:sz="0" w:space="0" w:color="auto"/>
      </w:divBdr>
    </w:div>
    <w:div w:id="1836384302">
      <w:bodyDiv w:val="1"/>
      <w:marLeft w:val="0"/>
      <w:marRight w:val="0"/>
      <w:marTop w:val="0"/>
      <w:marBottom w:val="0"/>
      <w:divBdr>
        <w:top w:val="none" w:sz="0" w:space="0" w:color="auto"/>
        <w:left w:val="none" w:sz="0" w:space="0" w:color="auto"/>
        <w:bottom w:val="none" w:sz="0" w:space="0" w:color="auto"/>
        <w:right w:val="none" w:sz="0" w:space="0" w:color="auto"/>
      </w:divBdr>
    </w:div>
    <w:div w:id="1869879022">
      <w:bodyDiv w:val="1"/>
      <w:marLeft w:val="0"/>
      <w:marRight w:val="0"/>
      <w:marTop w:val="0"/>
      <w:marBottom w:val="0"/>
      <w:divBdr>
        <w:top w:val="none" w:sz="0" w:space="0" w:color="auto"/>
        <w:left w:val="none" w:sz="0" w:space="0" w:color="auto"/>
        <w:bottom w:val="none" w:sz="0" w:space="0" w:color="auto"/>
        <w:right w:val="none" w:sz="0" w:space="0" w:color="auto"/>
      </w:divBdr>
    </w:div>
    <w:div w:id="2069254769">
      <w:bodyDiv w:val="1"/>
      <w:marLeft w:val="0"/>
      <w:marRight w:val="0"/>
      <w:marTop w:val="0"/>
      <w:marBottom w:val="0"/>
      <w:divBdr>
        <w:top w:val="none" w:sz="0" w:space="0" w:color="auto"/>
        <w:left w:val="none" w:sz="0" w:space="0" w:color="auto"/>
        <w:bottom w:val="none" w:sz="0" w:space="0" w:color="auto"/>
        <w:right w:val="none" w:sz="0" w:space="0" w:color="auto"/>
      </w:divBdr>
    </w:div>
    <w:div w:id="2132434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6" ma:contentTypeDescription="Create a new document." ma:contentTypeScope="" ma:versionID="4b838e97a76f17e8e7b537549a962c3a">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ec878184f23092236aa2d7e9633e62da"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Props1.xml><?xml version="1.0" encoding="utf-8"?>
<ds:datastoreItem xmlns:ds="http://schemas.openxmlformats.org/officeDocument/2006/customXml" ds:itemID="{5C30E2A6-7F95-4CAD-A7B9-C64EDDC33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EF1F23-4555-4508-8230-B3239A06F870}">
  <ds:schemaRefs>
    <ds:schemaRef ds:uri="http://schemas.microsoft.com/sharepoint/v3/contenttype/forms"/>
  </ds:schemaRefs>
</ds:datastoreItem>
</file>

<file path=customXml/itemProps3.xml><?xml version="1.0" encoding="utf-8"?>
<ds:datastoreItem xmlns:ds="http://schemas.openxmlformats.org/officeDocument/2006/customXml" ds:itemID="{7A4D3D1C-603A-4395-8D42-A5B45DE48C3F}">
  <ds:schemaRefs>
    <ds:schemaRef ds:uri="http://schemas.openxmlformats.org/package/2006/metadata/core-properties"/>
    <ds:schemaRef ds:uri="http://purl.org/dc/elements/1.1/"/>
    <ds:schemaRef ds:uri="http://schemas.microsoft.com/office/infopath/2007/PartnerControls"/>
    <ds:schemaRef ds:uri="http://www.w3.org/XML/1998/namespace"/>
    <ds:schemaRef ds:uri="88dbc658-faef-4b46-8808-49ba3a121ee9"/>
    <ds:schemaRef ds:uri="http://schemas.microsoft.com/office/2006/documentManagement/types"/>
    <ds:schemaRef ds:uri="http://purl.org/dc/terms/"/>
    <ds:schemaRef ds:uri="http://schemas.microsoft.com/office/2006/metadata/properties"/>
    <ds:schemaRef ds:uri="96ca8261-5d54-41df-80d5-db46836bd1d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2381</Words>
  <Characters>17643</Characters>
  <Application>Microsoft Office Word</Application>
  <DocSecurity>0</DocSecurity>
  <Lines>147</Lines>
  <Paragraphs>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2022-09-05T13:00:00Z</cp:lastPrinted>
  <dcterms:created xsi:type="dcterms:W3CDTF">2026-06-03T11:04:00Z</dcterms:created>
  <dcterms:modified xsi:type="dcterms:W3CDTF">2026-06-05T11:57:00Z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y fmtid="{D5CDD505-2E9C-101B-9397-08002B2CF9AE}" pid="45" name="ContentTypeId">
    <vt:lpwstr>0x010100853D0E97BBA590459AC22600C083F529</vt:lpwstr>
  </property>
  <property fmtid="{D5CDD505-2E9C-101B-9397-08002B2CF9AE}" pid="46" name="MediaServiceImageTags">
    <vt:lpwstr/>
  </property>
</Properties>
</file>